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45" w:rsidRPr="00354C47" w:rsidRDefault="00C91A45" w:rsidP="00C91A45">
      <w:pPr>
        <w:spacing w:after="0" w:line="240" w:lineRule="auto"/>
        <w:ind w:left="4962"/>
        <w:jc w:val="center"/>
        <w:rPr>
          <w:rFonts w:ascii="Times New Roman" w:hAnsi="Times New Roman"/>
          <w:sz w:val="28"/>
          <w:szCs w:val="28"/>
        </w:rPr>
      </w:pPr>
      <w:r w:rsidRPr="00354C47">
        <w:rPr>
          <w:rFonts w:ascii="Times New Roman" w:hAnsi="Times New Roman"/>
          <w:sz w:val="28"/>
          <w:szCs w:val="28"/>
        </w:rPr>
        <w:t>«Согласовано»</w:t>
      </w:r>
    </w:p>
    <w:p w:rsidR="00C91A45" w:rsidRPr="00354C47" w:rsidRDefault="00C91A45" w:rsidP="00C91A45">
      <w:pPr>
        <w:tabs>
          <w:tab w:val="left" w:pos="4860"/>
          <w:tab w:val="left" w:pos="5400"/>
          <w:tab w:val="left" w:pos="5760"/>
        </w:tabs>
        <w:spacing w:after="0" w:line="240" w:lineRule="auto"/>
        <w:ind w:left="4962"/>
        <w:jc w:val="center"/>
        <w:rPr>
          <w:rFonts w:ascii="Times New Roman" w:hAnsi="Times New Roman"/>
          <w:sz w:val="28"/>
          <w:szCs w:val="28"/>
        </w:rPr>
      </w:pPr>
      <w:r>
        <w:rPr>
          <w:rFonts w:ascii="Times New Roman" w:hAnsi="Times New Roman"/>
          <w:sz w:val="28"/>
          <w:szCs w:val="28"/>
        </w:rPr>
        <w:t>з</w:t>
      </w:r>
      <w:r w:rsidRPr="00354C47">
        <w:rPr>
          <w:rFonts w:ascii="Times New Roman" w:hAnsi="Times New Roman"/>
          <w:sz w:val="28"/>
          <w:szCs w:val="28"/>
        </w:rPr>
        <w:t>аместител</w:t>
      </w:r>
      <w:r>
        <w:rPr>
          <w:rFonts w:ascii="Times New Roman" w:hAnsi="Times New Roman"/>
          <w:sz w:val="28"/>
          <w:szCs w:val="28"/>
        </w:rPr>
        <w:t>ь</w:t>
      </w:r>
      <w:r w:rsidRPr="00354C47">
        <w:rPr>
          <w:rFonts w:ascii="Times New Roman" w:hAnsi="Times New Roman"/>
          <w:sz w:val="28"/>
          <w:szCs w:val="28"/>
        </w:rPr>
        <w:t xml:space="preserve"> главы администрации</w:t>
      </w:r>
    </w:p>
    <w:p w:rsidR="00C91A45" w:rsidRPr="00354C47" w:rsidRDefault="00C91A45" w:rsidP="00C91A45">
      <w:pPr>
        <w:tabs>
          <w:tab w:val="left" w:pos="4860"/>
          <w:tab w:val="left" w:pos="5400"/>
          <w:tab w:val="left" w:pos="5760"/>
        </w:tabs>
        <w:spacing w:after="0" w:line="240" w:lineRule="auto"/>
        <w:ind w:left="4962"/>
        <w:jc w:val="center"/>
        <w:rPr>
          <w:rFonts w:ascii="Times New Roman" w:hAnsi="Times New Roman"/>
          <w:sz w:val="28"/>
          <w:szCs w:val="28"/>
        </w:rPr>
      </w:pPr>
      <w:r w:rsidRPr="00354C47">
        <w:rPr>
          <w:rFonts w:ascii="Times New Roman" w:hAnsi="Times New Roman"/>
          <w:sz w:val="28"/>
          <w:szCs w:val="28"/>
        </w:rPr>
        <w:t>муниципального района</w:t>
      </w:r>
    </w:p>
    <w:p w:rsidR="00C91A45" w:rsidRPr="00354C47" w:rsidRDefault="00C91A45" w:rsidP="00C91A45">
      <w:pPr>
        <w:tabs>
          <w:tab w:val="left" w:pos="4860"/>
          <w:tab w:val="left" w:pos="5400"/>
          <w:tab w:val="left" w:pos="5760"/>
        </w:tabs>
        <w:spacing w:after="0" w:line="240" w:lineRule="auto"/>
        <w:ind w:left="4962"/>
        <w:jc w:val="center"/>
        <w:rPr>
          <w:rFonts w:ascii="Times New Roman" w:hAnsi="Times New Roman"/>
          <w:sz w:val="28"/>
          <w:szCs w:val="28"/>
        </w:rPr>
      </w:pPr>
      <w:proofErr w:type="spellStart"/>
      <w:r w:rsidRPr="00354C47">
        <w:rPr>
          <w:rFonts w:ascii="Times New Roman" w:hAnsi="Times New Roman"/>
          <w:sz w:val="28"/>
          <w:szCs w:val="28"/>
        </w:rPr>
        <w:t>Чекмагушевский</w:t>
      </w:r>
      <w:proofErr w:type="spellEnd"/>
      <w:r w:rsidRPr="00354C47">
        <w:rPr>
          <w:rFonts w:ascii="Times New Roman" w:hAnsi="Times New Roman"/>
          <w:sz w:val="28"/>
          <w:szCs w:val="28"/>
        </w:rPr>
        <w:t xml:space="preserve"> район</w:t>
      </w:r>
    </w:p>
    <w:p w:rsidR="00C91A45" w:rsidRPr="00354C47" w:rsidRDefault="00C91A45" w:rsidP="00C91A45">
      <w:pPr>
        <w:tabs>
          <w:tab w:val="left" w:pos="4860"/>
          <w:tab w:val="left" w:pos="5400"/>
          <w:tab w:val="left" w:pos="5760"/>
        </w:tabs>
        <w:spacing w:after="0" w:line="240" w:lineRule="auto"/>
        <w:ind w:left="4962"/>
        <w:jc w:val="center"/>
        <w:rPr>
          <w:rFonts w:ascii="Times New Roman" w:hAnsi="Times New Roman"/>
          <w:sz w:val="28"/>
          <w:szCs w:val="28"/>
        </w:rPr>
      </w:pPr>
      <w:r w:rsidRPr="00354C47">
        <w:rPr>
          <w:rFonts w:ascii="Times New Roman" w:hAnsi="Times New Roman"/>
          <w:sz w:val="28"/>
          <w:szCs w:val="28"/>
        </w:rPr>
        <w:t>Республики Башкортостан</w:t>
      </w:r>
    </w:p>
    <w:p w:rsidR="00C91A45" w:rsidRPr="00354C47" w:rsidRDefault="00C91A45" w:rsidP="00C91A45">
      <w:pPr>
        <w:tabs>
          <w:tab w:val="left" w:pos="5400"/>
        </w:tabs>
        <w:spacing w:after="0" w:line="240" w:lineRule="auto"/>
        <w:ind w:left="4962"/>
        <w:jc w:val="center"/>
        <w:rPr>
          <w:rFonts w:ascii="Times New Roman" w:hAnsi="Times New Roman"/>
          <w:sz w:val="28"/>
          <w:szCs w:val="28"/>
        </w:rPr>
      </w:pPr>
      <w:r w:rsidRPr="00354C47">
        <w:rPr>
          <w:rFonts w:ascii="Times New Roman" w:hAnsi="Times New Roman"/>
          <w:sz w:val="28"/>
          <w:szCs w:val="28"/>
        </w:rPr>
        <w:t xml:space="preserve">___________ </w:t>
      </w:r>
      <w:r>
        <w:rPr>
          <w:rFonts w:ascii="Times New Roman" w:hAnsi="Times New Roman"/>
          <w:sz w:val="28"/>
          <w:szCs w:val="28"/>
        </w:rPr>
        <w:t>Шакирова С. Ф.</w:t>
      </w:r>
    </w:p>
    <w:p w:rsidR="00C91A45" w:rsidRPr="00354C47" w:rsidRDefault="00C91A45" w:rsidP="00C91A45">
      <w:pPr>
        <w:spacing w:after="0" w:line="240" w:lineRule="auto"/>
        <w:jc w:val="center"/>
        <w:rPr>
          <w:rFonts w:ascii="Times New Roman" w:hAnsi="Times New Roman"/>
          <w:sz w:val="28"/>
          <w:szCs w:val="28"/>
        </w:rPr>
      </w:pPr>
    </w:p>
    <w:p w:rsidR="00C91A45" w:rsidRPr="00354C47" w:rsidRDefault="00C91A45" w:rsidP="00C91A45">
      <w:pPr>
        <w:spacing w:after="0" w:line="240" w:lineRule="auto"/>
        <w:jc w:val="center"/>
        <w:rPr>
          <w:rFonts w:ascii="Times New Roman" w:hAnsi="Times New Roman"/>
          <w:sz w:val="28"/>
          <w:szCs w:val="28"/>
        </w:rPr>
      </w:pPr>
    </w:p>
    <w:p w:rsidR="00C91A45" w:rsidRPr="00354C47" w:rsidRDefault="00C91A45" w:rsidP="00C91A45">
      <w:pPr>
        <w:spacing w:after="0" w:line="240" w:lineRule="auto"/>
        <w:jc w:val="center"/>
        <w:rPr>
          <w:rFonts w:ascii="Times New Roman" w:hAnsi="Times New Roman"/>
          <w:sz w:val="28"/>
          <w:szCs w:val="28"/>
        </w:rPr>
      </w:pPr>
    </w:p>
    <w:p w:rsidR="00C91A45" w:rsidRPr="00354C47" w:rsidRDefault="00C91A45" w:rsidP="00C91A45">
      <w:pPr>
        <w:spacing w:after="0" w:line="240" w:lineRule="auto"/>
        <w:jc w:val="center"/>
        <w:rPr>
          <w:rFonts w:ascii="Times New Roman" w:hAnsi="Times New Roman"/>
          <w:sz w:val="28"/>
          <w:szCs w:val="28"/>
        </w:rPr>
      </w:pPr>
    </w:p>
    <w:p w:rsidR="00C91A45" w:rsidRPr="00354C47" w:rsidRDefault="00C91A45" w:rsidP="00C91A45">
      <w:pPr>
        <w:spacing w:after="0" w:line="240" w:lineRule="auto"/>
        <w:jc w:val="center"/>
        <w:rPr>
          <w:rFonts w:ascii="Times New Roman" w:hAnsi="Times New Roman"/>
          <w:sz w:val="28"/>
          <w:szCs w:val="28"/>
        </w:rPr>
      </w:pPr>
    </w:p>
    <w:p w:rsidR="00C91A45" w:rsidRPr="00354C47" w:rsidRDefault="00C91A45" w:rsidP="00C91A45">
      <w:pPr>
        <w:spacing w:after="0" w:line="240" w:lineRule="auto"/>
        <w:jc w:val="center"/>
        <w:rPr>
          <w:rFonts w:ascii="Times New Roman" w:hAnsi="Times New Roman"/>
          <w:sz w:val="28"/>
          <w:szCs w:val="28"/>
        </w:rPr>
      </w:pPr>
    </w:p>
    <w:p w:rsidR="00C91A45" w:rsidRPr="00354C47" w:rsidRDefault="00C91A45" w:rsidP="00C91A45">
      <w:pPr>
        <w:spacing w:after="0" w:line="360" w:lineRule="auto"/>
        <w:jc w:val="center"/>
        <w:rPr>
          <w:rFonts w:ascii="Times New Roman" w:hAnsi="Times New Roman"/>
          <w:smallCaps/>
          <w:sz w:val="28"/>
          <w:szCs w:val="28"/>
        </w:rPr>
      </w:pPr>
      <w:r>
        <w:rPr>
          <w:rFonts w:ascii="Times New Roman" w:hAnsi="Times New Roman"/>
          <w:smallCaps/>
          <w:sz w:val="28"/>
          <w:szCs w:val="28"/>
        </w:rPr>
        <w:t>МУНИЦИПАЛЬНОЕ  БЮДЖЕТНОЕ</w:t>
      </w:r>
      <w:r w:rsidRPr="00354C47">
        <w:rPr>
          <w:rFonts w:ascii="Times New Roman" w:hAnsi="Times New Roman"/>
          <w:smallCaps/>
          <w:sz w:val="28"/>
          <w:szCs w:val="28"/>
        </w:rPr>
        <w:t xml:space="preserve">  УЧРЕЖДЕНИЕ </w:t>
      </w:r>
    </w:p>
    <w:p w:rsidR="00C91A45" w:rsidRDefault="00C91A45" w:rsidP="00C91A45">
      <w:pPr>
        <w:spacing w:after="0" w:line="360" w:lineRule="auto"/>
        <w:jc w:val="center"/>
        <w:rPr>
          <w:rFonts w:ascii="Times New Roman" w:hAnsi="Times New Roman"/>
          <w:smallCaps/>
          <w:sz w:val="28"/>
          <w:szCs w:val="28"/>
        </w:rPr>
      </w:pPr>
      <w:r w:rsidRPr="00354C47">
        <w:rPr>
          <w:rFonts w:ascii="Times New Roman" w:hAnsi="Times New Roman"/>
          <w:smallCaps/>
          <w:sz w:val="28"/>
          <w:szCs w:val="28"/>
        </w:rPr>
        <w:t xml:space="preserve">ОТДЕЛ   КУЛЬТУРЫ </w:t>
      </w:r>
      <w:r>
        <w:rPr>
          <w:rFonts w:ascii="Times New Roman" w:hAnsi="Times New Roman"/>
          <w:smallCaps/>
          <w:sz w:val="28"/>
          <w:szCs w:val="28"/>
        </w:rPr>
        <w:t xml:space="preserve">АДМИНИСТРАЦИИ </w:t>
      </w:r>
      <w:r w:rsidRPr="00354C47">
        <w:rPr>
          <w:rFonts w:ascii="Times New Roman" w:hAnsi="Times New Roman"/>
          <w:smallCaps/>
          <w:sz w:val="28"/>
          <w:szCs w:val="28"/>
        </w:rPr>
        <w:t xml:space="preserve"> МУНИЦИПАЛЬНОГО  РАЙОНА ЧЕКМАГУШЕВСКИЙ  РАЙОН  </w:t>
      </w:r>
    </w:p>
    <w:p w:rsidR="00C91A45" w:rsidRPr="00354C47" w:rsidRDefault="00C91A45" w:rsidP="00C91A45">
      <w:pPr>
        <w:spacing w:after="0" w:line="360" w:lineRule="auto"/>
        <w:jc w:val="center"/>
        <w:rPr>
          <w:rFonts w:ascii="Times New Roman" w:hAnsi="Times New Roman"/>
          <w:smallCaps/>
          <w:sz w:val="28"/>
          <w:szCs w:val="28"/>
        </w:rPr>
      </w:pPr>
      <w:r w:rsidRPr="00354C47">
        <w:rPr>
          <w:rFonts w:ascii="Times New Roman" w:hAnsi="Times New Roman"/>
          <w:smallCaps/>
          <w:sz w:val="28"/>
          <w:szCs w:val="28"/>
        </w:rPr>
        <w:t>РЕСПУБЛИКИ  БАШКОРТОСТАН</w:t>
      </w:r>
    </w:p>
    <w:p w:rsidR="00C91A45" w:rsidRPr="00354C47" w:rsidRDefault="00C91A45" w:rsidP="00C91A45">
      <w:pPr>
        <w:spacing w:after="0" w:line="360" w:lineRule="auto"/>
        <w:jc w:val="center"/>
        <w:rPr>
          <w:rFonts w:ascii="Times New Roman" w:hAnsi="Times New Roman"/>
          <w:sz w:val="28"/>
          <w:szCs w:val="28"/>
        </w:rPr>
      </w:pPr>
    </w:p>
    <w:p w:rsidR="00C91A45" w:rsidRPr="00354C47" w:rsidRDefault="00C91A45" w:rsidP="00C91A45">
      <w:pPr>
        <w:spacing w:after="0" w:line="240" w:lineRule="auto"/>
        <w:jc w:val="center"/>
        <w:rPr>
          <w:rFonts w:ascii="Times New Roman" w:hAnsi="Times New Roman"/>
          <w:sz w:val="28"/>
          <w:szCs w:val="28"/>
        </w:rPr>
      </w:pPr>
    </w:p>
    <w:p w:rsidR="00C91A45" w:rsidRPr="00354C47" w:rsidRDefault="00C91A45" w:rsidP="00C91A45">
      <w:pPr>
        <w:spacing w:after="0" w:line="240" w:lineRule="auto"/>
        <w:jc w:val="center"/>
        <w:rPr>
          <w:rFonts w:ascii="Times New Roman" w:hAnsi="Times New Roman"/>
          <w:sz w:val="28"/>
          <w:szCs w:val="28"/>
        </w:rPr>
      </w:pPr>
    </w:p>
    <w:p w:rsidR="00C91A45" w:rsidRPr="00354C47" w:rsidRDefault="00C91A45" w:rsidP="00C91A45">
      <w:pPr>
        <w:spacing w:after="0" w:line="240" w:lineRule="auto"/>
        <w:jc w:val="center"/>
        <w:rPr>
          <w:rFonts w:ascii="Times New Roman" w:hAnsi="Times New Roman"/>
          <w:sz w:val="28"/>
          <w:szCs w:val="28"/>
        </w:rPr>
      </w:pPr>
    </w:p>
    <w:p w:rsidR="00C91A45" w:rsidRPr="00354C47" w:rsidRDefault="00C91A45" w:rsidP="00C91A45">
      <w:pPr>
        <w:spacing w:after="0" w:line="240" w:lineRule="auto"/>
        <w:jc w:val="center"/>
        <w:rPr>
          <w:rFonts w:ascii="Times New Roman" w:hAnsi="Times New Roman"/>
          <w:sz w:val="28"/>
          <w:szCs w:val="28"/>
        </w:rPr>
      </w:pPr>
    </w:p>
    <w:p w:rsidR="00C91A45" w:rsidRPr="00354C47" w:rsidRDefault="00C91A45" w:rsidP="00C91A45">
      <w:pPr>
        <w:spacing w:after="0" w:line="240" w:lineRule="auto"/>
        <w:jc w:val="center"/>
        <w:rPr>
          <w:rFonts w:ascii="Times New Roman" w:hAnsi="Times New Roman"/>
          <w:sz w:val="28"/>
          <w:szCs w:val="28"/>
        </w:rPr>
      </w:pPr>
      <w:r w:rsidRPr="00354C47">
        <w:rPr>
          <w:rFonts w:ascii="Times New Roman" w:hAnsi="Times New Roman"/>
          <w:sz w:val="28"/>
          <w:szCs w:val="28"/>
        </w:rPr>
        <w:t>Публичный отчет о деятельности</w:t>
      </w:r>
    </w:p>
    <w:p w:rsidR="00C91A45" w:rsidRPr="00354C47" w:rsidRDefault="00C91A45" w:rsidP="00C91A45">
      <w:pPr>
        <w:spacing w:after="0" w:line="240" w:lineRule="auto"/>
        <w:jc w:val="center"/>
        <w:rPr>
          <w:rFonts w:ascii="Times New Roman" w:hAnsi="Times New Roman"/>
          <w:sz w:val="28"/>
          <w:szCs w:val="28"/>
        </w:rPr>
      </w:pPr>
      <w:r w:rsidRPr="00354C47">
        <w:rPr>
          <w:rFonts w:ascii="Times New Roman" w:hAnsi="Times New Roman"/>
          <w:sz w:val="28"/>
          <w:szCs w:val="28"/>
        </w:rPr>
        <w:t xml:space="preserve">учреждений культуры муниципального района </w:t>
      </w:r>
      <w:proofErr w:type="spellStart"/>
      <w:r w:rsidRPr="00354C47">
        <w:rPr>
          <w:rFonts w:ascii="Times New Roman" w:hAnsi="Times New Roman"/>
          <w:sz w:val="28"/>
          <w:szCs w:val="28"/>
        </w:rPr>
        <w:t>Чекмагушевский</w:t>
      </w:r>
      <w:proofErr w:type="spellEnd"/>
      <w:r w:rsidRPr="00354C47">
        <w:rPr>
          <w:rFonts w:ascii="Times New Roman" w:hAnsi="Times New Roman"/>
          <w:sz w:val="28"/>
          <w:szCs w:val="28"/>
        </w:rPr>
        <w:t xml:space="preserve"> район </w:t>
      </w:r>
    </w:p>
    <w:p w:rsidR="00C91A45" w:rsidRDefault="00C91A45" w:rsidP="00C91A45">
      <w:pPr>
        <w:spacing w:after="0" w:line="240" w:lineRule="auto"/>
        <w:jc w:val="center"/>
        <w:rPr>
          <w:rFonts w:ascii="Times New Roman" w:hAnsi="Times New Roman"/>
          <w:sz w:val="28"/>
          <w:szCs w:val="28"/>
        </w:rPr>
      </w:pPr>
      <w:r w:rsidRPr="00354C47">
        <w:rPr>
          <w:rFonts w:ascii="Times New Roman" w:hAnsi="Times New Roman"/>
          <w:sz w:val="28"/>
          <w:szCs w:val="28"/>
        </w:rPr>
        <w:t xml:space="preserve">Республики Башкортостан </w:t>
      </w:r>
    </w:p>
    <w:p w:rsidR="00C91A45" w:rsidRPr="00354C47" w:rsidRDefault="00C91A45" w:rsidP="00C91A45">
      <w:pPr>
        <w:spacing w:after="0" w:line="240" w:lineRule="auto"/>
        <w:jc w:val="center"/>
        <w:rPr>
          <w:rFonts w:ascii="Times New Roman" w:hAnsi="Times New Roman"/>
          <w:sz w:val="28"/>
          <w:szCs w:val="28"/>
        </w:rPr>
      </w:pPr>
      <w:r w:rsidRPr="00354C47">
        <w:rPr>
          <w:rFonts w:ascii="Times New Roman" w:hAnsi="Times New Roman"/>
          <w:sz w:val="28"/>
          <w:szCs w:val="28"/>
        </w:rPr>
        <w:t>за 201</w:t>
      </w:r>
      <w:r>
        <w:rPr>
          <w:rFonts w:ascii="Times New Roman" w:hAnsi="Times New Roman"/>
          <w:sz w:val="28"/>
          <w:szCs w:val="28"/>
        </w:rPr>
        <w:t>8</w:t>
      </w:r>
      <w:r w:rsidRPr="00354C47">
        <w:rPr>
          <w:rFonts w:ascii="Times New Roman" w:hAnsi="Times New Roman"/>
          <w:sz w:val="28"/>
          <w:szCs w:val="28"/>
        </w:rPr>
        <w:t xml:space="preserve"> год</w:t>
      </w:r>
    </w:p>
    <w:p w:rsidR="00C91A45" w:rsidRPr="00354C47" w:rsidRDefault="00C91A45" w:rsidP="00C91A45">
      <w:pPr>
        <w:spacing w:after="0" w:line="240" w:lineRule="auto"/>
        <w:rPr>
          <w:rFonts w:ascii="Times New Roman" w:hAnsi="Times New Roman"/>
          <w:sz w:val="28"/>
          <w:szCs w:val="28"/>
        </w:rPr>
      </w:pPr>
    </w:p>
    <w:p w:rsidR="00C91A45" w:rsidRPr="00354C47" w:rsidRDefault="00C91A45" w:rsidP="00C91A45">
      <w:pPr>
        <w:spacing w:after="0" w:line="240" w:lineRule="auto"/>
        <w:rPr>
          <w:rFonts w:ascii="Times New Roman" w:hAnsi="Times New Roman"/>
          <w:sz w:val="28"/>
          <w:szCs w:val="28"/>
        </w:rPr>
      </w:pPr>
    </w:p>
    <w:p w:rsidR="00C91A45" w:rsidRPr="00354C47" w:rsidRDefault="00C91A45" w:rsidP="00C91A45">
      <w:pPr>
        <w:spacing w:after="0" w:line="240" w:lineRule="auto"/>
        <w:rPr>
          <w:rFonts w:ascii="Times New Roman" w:hAnsi="Times New Roman"/>
          <w:sz w:val="28"/>
          <w:szCs w:val="28"/>
        </w:rPr>
      </w:pPr>
    </w:p>
    <w:p w:rsidR="00C91A45" w:rsidRPr="00354C47" w:rsidRDefault="00C91A45" w:rsidP="00C91A45">
      <w:pPr>
        <w:spacing w:after="0" w:line="240" w:lineRule="auto"/>
        <w:rPr>
          <w:rFonts w:ascii="Times New Roman" w:hAnsi="Times New Roman"/>
          <w:sz w:val="28"/>
          <w:szCs w:val="28"/>
        </w:rPr>
      </w:pPr>
    </w:p>
    <w:p w:rsidR="00C91A45" w:rsidRPr="00354C47" w:rsidRDefault="00C91A45" w:rsidP="00C91A45">
      <w:pPr>
        <w:spacing w:after="0" w:line="240" w:lineRule="auto"/>
        <w:rPr>
          <w:rFonts w:ascii="Times New Roman" w:hAnsi="Times New Roman"/>
          <w:sz w:val="28"/>
          <w:szCs w:val="28"/>
        </w:rPr>
      </w:pPr>
    </w:p>
    <w:p w:rsidR="00C91A45" w:rsidRPr="00354C47" w:rsidRDefault="00C91A45" w:rsidP="00C91A45">
      <w:pPr>
        <w:spacing w:after="0" w:line="240" w:lineRule="auto"/>
        <w:rPr>
          <w:rFonts w:ascii="Times New Roman" w:hAnsi="Times New Roman"/>
          <w:sz w:val="28"/>
          <w:szCs w:val="28"/>
        </w:rPr>
      </w:pPr>
    </w:p>
    <w:p w:rsidR="00C91A45" w:rsidRPr="00354C47" w:rsidRDefault="00C91A45" w:rsidP="00C91A45">
      <w:pPr>
        <w:spacing w:after="0" w:line="240" w:lineRule="auto"/>
        <w:jc w:val="center"/>
        <w:rPr>
          <w:rFonts w:ascii="Times New Roman" w:hAnsi="Times New Roman"/>
          <w:sz w:val="28"/>
          <w:szCs w:val="28"/>
        </w:rPr>
      </w:pPr>
    </w:p>
    <w:p w:rsidR="00C91A45" w:rsidRPr="00354C47" w:rsidRDefault="00C91A45" w:rsidP="00C91A45">
      <w:pPr>
        <w:spacing w:after="0" w:line="240" w:lineRule="auto"/>
        <w:jc w:val="center"/>
        <w:rPr>
          <w:rFonts w:ascii="Times New Roman" w:hAnsi="Times New Roman"/>
          <w:sz w:val="28"/>
          <w:szCs w:val="28"/>
        </w:rPr>
      </w:pPr>
    </w:p>
    <w:p w:rsidR="00C91A45" w:rsidRPr="00354C47" w:rsidRDefault="00C91A45" w:rsidP="00082297">
      <w:pPr>
        <w:spacing w:after="0" w:line="240" w:lineRule="auto"/>
        <w:rPr>
          <w:rFonts w:ascii="Times New Roman" w:hAnsi="Times New Roman"/>
          <w:sz w:val="28"/>
          <w:szCs w:val="28"/>
        </w:rPr>
      </w:pPr>
    </w:p>
    <w:p w:rsidR="00C91A45" w:rsidRPr="00354C47" w:rsidRDefault="00C91A45" w:rsidP="00C91A45">
      <w:pPr>
        <w:spacing w:after="0" w:line="240" w:lineRule="auto"/>
        <w:jc w:val="center"/>
        <w:rPr>
          <w:rFonts w:ascii="Times New Roman" w:hAnsi="Times New Roman"/>
          <w:sz w:val="28"/>
          <w:szCs w:val="28"/>
        </w:rPr>
      </w:pPr>
    </w:p>
    <w:p w:rsidR="00C91A45" w:rsidRPr="00354C47" w:rsidRDefault="00C91A45" w:rsidP="00C91A45">
      <w:pPr>
        <w:spacing w:after="0" w:line="240" w:lineRule="auto"/>
        <w:jc w:val="center"/>
        <w:rPr>
          <w:rFonts w:ascii="Times New Roman" w:hAnsi="Times New Roman"/>
          <w:sz w:val="28"/>
          <w:szCs w:val="28"/>
        </w:rPr>
      </w:pPr>
    </w:p>
    <w:p w:rsidR="00C91A45" w:rsidRPr="00354C47" w:rsidRDefault="00C91A45" w:rsidP="00C91A45">
      <w:pPr>
        <w:spacing w:after="0" w:line="240" w:lineRule="auto"/>
        <w:jc w:val="center"/>
        <w:rPr>
          <w:rFonts w:ascii="Times New Roman" w:hAnsi="Times New Roman"/>
          <w:sz w:val="28"/>
          <w:szCs w:val="28"/>
        </w:rPr>
      </w:pPr>
    </w:p>
    <w:p w:rsidR="00C91A45" w:rsidRDefault="00C91A45" w:rsidP="00C91A45">
      <w:pPr>
        <w:spacing w:after="0" w:line="240" w:lineRule="auto"/>
        <w:jc w:val="center"/>
        <w:rPr>
          <w:rFonts w:ascii="Times New Roman" w:hAnsi="Times New Roman"/>
          <w:sz w:val="28"/>
          <w:szCs w:val="28"/>
        </w:rPr>
      </w:pPr>
    </w:p>
    <w:p w:rsidR="00C91A45" w:rsidRDefault="00C91A45" w:rsidP="00C91A45">
      <w:pPr>
        <w:spacing w:after="0" w:line="240" w:lineRule="auto"/>
        <w:jc w:val="center"/>
        <w:rPr>
          <w:rFonts w:ascii="Times New Roman" w:hAnsi="Times New Roman"/>
          <w:sz w:val="28"/>
          <w:szCs w:val="28"/>
        </w:rPr>
      </w:pPr>
    </w:p>
    <w:p w:rsidR="007B2D89" w:rsidRDefault="007B2D89" w:rsidP="00C91A45">
      <w:pPr>
        <w:spacing w:after="0" w:line="240" w:lineRule="auto"/>
        <w:jc w:val="center"/>
        <w:rPr>
          <w:rFonts w:ascii="Times New Roman" w:hAnsi="Times New Roman"/>
          <w:sz w:val="28"/>
          <w:szCs w:val="28"/>
        </w:rPr>
      </w:pPr>
    </w:p>
    <w:p w:rsidR="007B2D89" w:rsidRDefault="007B2D89" w:rsidP="00C91A45">
      <w:pPr>
        <w:spacing w:after="0" w:line="240" w:lineRule="auto"/>
        <w:jc w:val="center"/>
        <w:rPr>
          <w:rFonts w:ascii="Times New Roman" w:hAnsi="Times New Roman"/>
          <w:sz w:val="28"/>
          <w:szCs w:val="28"/>
        </w:rPr>
      </w:pPr>
    </w:p>
    <w:p w:rsidR="007B2D89" w:rsidRDefault="007B2D89" w:rsidP="00C91A45">
      <w:pPr>
        <w:spacing w:after="0" w:line="240" w:lineRule="auto"/>
        <w:jc w:val="center"/>
        <w:rPr>
          <w:rFonts w:ascii="Times New Roman" w:hAnsi="Times New Roman"/>
          <w:sz w:val="28"/>
          <w:szCs w:val="28"/>
        </w:rPr>
      </w:pPr>
    </w:p>
    <w:p w:rsidR="00C91A45" w:rsidRDefault="00C91A45" w:rsidP="00C91A45">
      <w:pPr>
        <w:spacing w:after="0" w:line="240" w:lineRule="auto"/>
        <w:rPr>
          <w:rFonts w:ascii="Times New Roman" w:hAnsi="Times New Roman"/>
          <w:sz w:val="28"/>
          <w:szCs w:val="28"/>
        </w:rPr>
      </w:pPr>
    </w:p>
    <w:p w:rsidR="00C91A45" w:rsidRDefault="00C91A45" w:rsidP="00C91A45">
      <w:pPr>
        <w:spacing w:after="0" w:line="240" w:lineRule="auto"/>
        <w:jc w:val="center"/>
        <w:rPr>
          <w:rFonts w:ascii="Times New Roman" w:hAnsi="Times New Roman"/>
          <w:sz w:val="28"/>
          <w:szCs w:val="28"/>
        </w:rPr>
      </w:pPr>
      <w:r w:rsidRPr="00354C47">
        <w:rPr>
          <w:rFonts w:ascii="Times New Roman" w:hAnsi="Times New Roman"/>
          <w:sz w:val="28"/>
          <w:szCs w:val="28"/>
        </w:rPr>
        <w:t>201</w:t>
      </w:r>
      <w:r>
        <w:rPr>
          <w:rFonts w:ascii="Times New Roman" w:hAnsi="Times New Roman"/>
          <w:sz w:val="28"/>
          <w:szCs w:val="28"/>
        </w:rPr>
        <w:t>9 год</w:t>
      </w:r>
    </w:p>
    <w:p w:rsidR="00C91A45" w:rsidRPr="00BF1C1D" w:rsidRDefault="00C91A45" w:rsidP="00C91A45">
      <w:pPr>
        <w:spacing w:after="0" w:line="240" w:lineRule="auto"/>
        <w:jc w:val="center"/>
        <w:rPr>
          <w:rFonts w:ascii="Times New Roman" w:hAnsi="Times New Roman"/>
          <w:bCs/>
          <w:sz w:val="28"/>
          <w:szCs w:val="28"/>
        </w:rPr>
      </w:pPr>
      <w:r w:rsidRPr="00BF1C1D">
        <w:rPr>
          <w:rFonts w:ascii="Times New Roman" w:hAnsi="Times New Roman"/>
          <w:sz w:val="28"/>
          <w:szCs w:val="28"/>
        </w:rPr>
        <w:lastRenderedPageBreak/>
        <w:t>1. Общая характеристика</w:t>
      </w:r>
    </w:p>
    <w:p w:rsidR="00C91A45" w:rsidRDefault="00C91A45" w:rsidP="00C91A45">
      <w:pPr>
        <w:pStyle w:val="ConsPlusTitle"/>
        <w:jc w:val="both"/>
        <w:rPr>
          <w:rFonts w:ascii="Times New Roman" w:hAnsi="Times New Roman" w:cs="Times New Roman"/>
          <w:bCs w:val="0"/>
          <w:sz w:val="24"/>
          <w:szCs w:val="24"/>
        </w:rPr>
      </w:pPr>
    </w:p>
    <w:p w:rsidR="007B2D89" w:rsidRPr="001C18C5" w:rsidRDefault="00C91A45" w:rsidP="00EF49C1">
      <w:pPr>
        <w:spacing w:after="0" w:line="240" w:lineRule="auto"/>
        <w:ind w:firstLine="708"/>
        <w:jc w:val="both"/>
        <w:rPr>
          <w:rFonts w:ascii="Times New Roman" w:hAnsi="Times New Roman"/>
          <w:sz w:val="28"/>
          <w:szCs w:val="28"/>
        </w:rPr>
      </w:pPr>
      <w:proofErr w:type="spellStart"/>
      <w:r w:rsidRPr="001C18C5">
        <w:rPr>
          <w:rFonts w:ascii="Times New Roman" w:hAnsi="Times New Roman"/>
          <w:sz w:val="28"/>
          <w:szCs w:val="28"/>
        </w:rPr>
        <w:t>Чекмагушевский</w:t>
      </w:r>
      <w:proofErr w:type="spellEnd"/>
      <w:r w:rsidRPr="001C18C5">
        <w:rPr>
          <w:rFonts w:ascii="Times New Roman" w:hAnsi="Times New Roman"/>
          <w:sz w:val="28"/>
          <w:szCs w:val="28"/>
        </w:rPr>
        <w:t xml:space="preserve"> район расположен в центральной части Республики Башкортостан, расстояние до г</w:t>
      </w:r>
      <w:proofErr w:type="gramStart"/>
      <w:r w:rsidRPr="001C18C5">
        <w:rPr>
          <w:rFonts w:ascii="Times New Roman" w:hAnsi="Times New Roman"/>
          <w:sz w:val="28"/>
          <w:szCs w:val="28"/>
        </w:rPr>
        <w:t>.У</w:t>
      </w:r>
      <w:proofErr w:type="gramEnd"/>
      <w:r w:rsidRPr="001C18C5">
        <w:rPr>
          <w:rFonts w:ascii="Times New Roman" w:hAnsi="Times New Roman"/>
          <w:sz w:val="28"/>
          <w:szCs w:val="28"/>
        </w:rPr>
        <w:t xml:space="preserve">фы составляет  </w:t>
      </w:r>
      <w:smartTag w:uri="urn:schemas-microsoft-com:office:smarttags" w:element="metricconverter">
        <w:smartTagPr>
          <w:attr w:name="ProductID" w:val="111 км"/>
        </w:smartTagPr>
        <w:r w:rsidRPr="001C18C5">
          <w:rPr>
            <w:rFonts w:ascii="Times New Roman" w:hAnsi="Times New Roman"/>
            <w:sz w:val="28"/>
            <w:szCs w:val="28"/>
          </w:rPr>
          <w:t>111 км</w:t>
        </w:r>
      </w:smartTag>
      <w:r w:rsidRPr="001C18C5">
        <w:rPr>
          <w:rFonts w:ascii="Times New Roman" w:hAnsi="Times New Roman"/>
          <w:sz w:val="28"/>
          <w:szCs w:val="28"/>
        </w:rPr>
        <w:t xml:space="preserve">. Через территорию района проходит </w:t>
      </w:r>
      <w:r w:rsidRPr="001C18C5">
        <w:rPr>
          <w:rFonts w:ascii="Times New Roman" w:hAnsi="Times New Roman"/>
          <w:color w:val="252525"/>
          <w:sz w:val="28"/>
          <w:szCs w:val="28"/>
          <w:shd w:val="clear" w:color="auto" w:fill="FFFFFF"/>
        </w:rPr>
        <w:t xml:space="preserve">автомобильные </w:t>
      </w:r>
      <w:r w:rsidRPr="00156EAB">
        <w:rPr>
          <w:rFonts w:ascii="Times New Roman" w:hAnsi="Times New Roman"/>
          <w:sz w:val="28"/>
          <w:szCs w:val="28"/>
          <w:shd w:val="clear" w:color="auto" w:fill="FFFFFF"/>
        </w:rPr>
        <w:t xml:space="preserve">дороги </w:t>
      </w:r>
      <w:r w:rsidRPr="00156EAB">
        <w:rPr>
          <w:rStyle w:val="apple-converted-space"/>
          <w:rFonts w:ascii="Times New Roman" w:hAnsi="Times New Roman"/>
          <w:sz w:val="28"/>
          <w:szCs w:val="28"/>
          <w:shd w:val="clear" w:color="auto" w:fill="FFFFFF"/>
        </w:rPr>
        <w:t> </w:t>
      </w:r>
      <w:hyperlink r:id="rId8" w:tooltip="Кушнаренково" w:history="1">
        <w:r w:rsidRPr="00156EAB">
          <w:rPr>
            <w:rStyle w:val="a5"/>
            <w:rFonts w:ascii="Times New Roman" w:hAnsi="Times New Roman"/>
            <w:sz w:val="28"/>
            <w:szCs w:val="28"/>
            <w:shd w:val="clear" w:color="auto" w:fill="FFFFFF"/>
          </w:rPr>
          <w:t>Кушнаренково</w:t>
        </w:r>
      </w:hyperlink>
      <w:r w:rsidRPr="00156EAB">
        <w:rPr>
          <w:rFonts w:ascii="Times New Roman" w:hAnsi="Times New Roman"/>
          <w:sz w:val="28"/>
          <w:szCs w:val="28"/>
          <w:u w:val="single"/>
          <w:shd w:val="clear" w:color="auto" w:fill="FFFFFF"/>
        </w:rPr>
        <w:t>—</w:t>
      </w:r>
      <w:hyperlink r:id="rId9" w:tooltip="Бакалы (Бакалинский район)" w:history="1">
        <w:r w:rsidRPr="00156EAB">
          <w:rPr>
            <w:rStyle w:val="a5"/>
            <w:rFonts w:ascii="Times New Roman" w:hAnsi="Times New Roman"/>
            <w:sz w:val="28"/>
            <w:szCs w:val="28"/>
            <w:shd w:val="clear" w:color="auto" w:fill="FFFFFF"/>
          </w:rPr>
          <w:t>Бакалы</w:t>
        </w:r>
      </w:hyperlink>
      <w:r w:rsidRPr="00156EAB">
        <w:rPr>
          <w:rStyle w:val="apple-converted-space"/>
          <w:rFonts w:ascii="Times New Roman" w:hAnsi="Times New Roman"/>
          <w:sz w:val="28"/>
          <w:szCs w:val="28"/>
          <w:shd w:val="clear" w:color="auto" w:fill="FFFFFF"/>
        </w:rPr>
        <w:t> </w:t>
      </w:r>
      <w:r w:rsidRPr="00156EAB">
        <w:rPr>
          <w:rFonts w:ascii="Times New Roman" w:hAnsi="Times New Roman"/>
          <w:sz w:val="28"/>
          <w:szCs w:val="28"/>
          <w:u w:val="single"/>
          <w:shd w:val="clear" w:color="auto" w:fill="FFFFFF"/>
        </w:rPr>
        <w:t>и</w:t>
      </w:r>
      <w:r w:rsidRPr="00156EAB">
        <w:rPr>
          <w:rStyle w:val="apple-converted-space"/>
          <w:rFonts w:ascii="Times New Roman" w:hAnsi="Times New Roman"/>
          <w:sz w:val="28"/>
          <w:szCs w:val="28"/>
          <w:shd w:val="clear" w:color="auto" w:fill="FFFFFF"/>
        </w:rPr>
        <w:t> </w:t>
      </w:r>
      <w:hyperlink r:id="rId10" w:tooltip="Дюртюли" w:history="1">
        <w:r w:rsidRPr="00156EAB">
          <w:rPr>
            <w:rStyle w:val="a5"/>
            <w:rFonts w:ascii="Times New Roman" w:hAnsi="Times New Roman"/>
            <w:sz w:val="28"/>
            <w:szCs w:val="28"/>
            <w:shd w:val="clear" w:color="auto" w:fill="FFFFFF"/>
          </w:rPr>
          <w:t>Дюртюли</w:t>
        </w:r>
      </w:hyperlink>
      <w:r w:rsidRPr="00156EAB">
        <w:rPr>
          <w:rFonts w:ascii="Times New Roman" w:hAnsi="Times New Roman"/>
          <w:sz w:val="28"/>
          <w:szCs w:val="28"/>
          <w:u w:val="single"/>
          <w:shd w:val="clear" w:color="auto" w:fill="FFFFFF"/>
        </w:rPr>
        <w:t>—</w:t>
      </w:r>
      <w:hyperlink r:id="rId11" w:tooltip="Буздяк" w:history="1">
        <w:r w:rsidRPr="00156EAB">
          <w:rPr>
            <w:rStyle w:val="a5"/>
            <w:rFonts w:ascii="Times New Roman" w:hAnsi="Times New Roman"/>
            <w:sz w:val="28"/>
            <w:szCs w:val="28"/>
            <w:shd w:val="clear" w:color="auto" w:fill="FFFFFF"/>
          </w:rPr>
          <w:t>Буздяк</w:t>
        </w:r>
      </w:hyperlink>
      <w:r w:rsidRPr="00156EAB">
        <w:rPr>
          <w:rFonts w:ascii="Times New Roman" w:hAnsi="Times New Roman"/>
          <w:sz w:val="28"/>
          <w:szCs w:val="28"/>
          <w:u w:val="single"/>
        </w:rPr>
        <w:t>.</w:t>
      </w:r>
      <w:r w:rsidRPr="00156EAB">
        <w:rPr>
          <w:rFonts w:ascii="Times New Roman" w:hAnsi="Times New Roman"/>
          <w:sz w:val="28"/>
          <w:szCs w:val="28"/>
        </w:rPr>
        <w:t xml:space="preserve"> В 13 сельских поселениях,</w:t>
      </w:r>
      <w:r w:rsidRPr="001C18C5">
        <w:rPr>
          <w:rFonts w:ascii="Times New Roman" w:hAnsi="Times New Roman"/>
          <w:sz w:val="28"/>
          <w:szCs w:val="28"/>
        </w:rPr>
        <w:t xml:space="preserve"> объединяющих 78 населенных пунктов,  в дружбе и согласии проживает  </w:t>
      </w:r>
      <w:r w:rsidR="001E0B46" w:rsidRPr="00DD45B6">
        <w:rPr>
          <w:rFonts w:ascii="Times New Roman" w:hAnsi="Times New Roman"/>
          <w:sz w:val="28"/>
          <w:szCs w:val="28"/>
        </w:rPr>
        <w:t>28403</w:t>
      </w:r>
      <w:r w:rsidRPr="001C18C5">
        <w:rPr>
          <w:rFonts w:ascii="Times New Roman" w:hAnsi="Times New Roman"/>
          <w:sz w:val="28"/>
          <w:szCs w:val="28"/>
        </w:rPr>
        <w:t xml:space="preserve">человек, представители 15 национальностей.  </w:t>
      </w:r>
    </w:p>
    <w:p w:rsidR="00C91A45" w:rsidRPr="001C18C5" w:rsidRDefault="00C91A45" w:rsidP="00C91A45">
      <w:pPr>
        <w:spacing w:after="0" w:line="240" w:lineRule="auto"/>
        <w:ind w:right="-5" w:firstLine="708"/>
        <w:jc w:val="both"/>
        <w:rPr>
          <w:rFonts w:ascii="Times New Roman" w:hAnsi="Times New Roman"/>
          <w:sz w:val="28"/>
          <w:szCs w:val="28"/>
          <w:lang w:val="tt-RU"/>
        </w:rPr>
      </w:pPr>
      <w:proofErr w:type="gramStart"/>
      <w:r w:rsidRPr="00DD45B6">
        <w:rPr>
          <w:rFonts w:ascii="Times New Roman" w:hAnsi="Times New Roman"/>
          <w:sz w:val="28"/>
          <w:szCs w:val="28"/>
        </w:rPr>
        <w:t>В районе функционируют 23 сельских Дома культуры, 4 сельских клуб</w:t>
      </w:r>
      <w:r w:rsidRPr="00DD45B6">
        <w:rPr>
          <w:rFonts w:ascii="Times New Roman" w:hAnsi="Times New Roman"/>
          <w:sz w:val="28"/>
          <w:szCs w:val="28"/>
          <w:lang w:val="tt-RU"/>
        </w:rPr>
        <w:t>а</w:t>
      </w:r>
      <w:r w:rsidRPr="00DD45B6">
        <w:rPr>
          <w:rFonts w:ascii="Times New Roman" w:hAnsi="Times New Roman"/>
          <w:sz w:val="28"/>
          <w:szCs w:val="28"/>
        </w:rPr>
        <w:t>,  районный Дом культуры, в том  числе статус модельный имеет 1 СДК (</w:t>
      </w:r>
      <w:proofErr w:type="spellStart"/>
      <w:r w:rsidRPr="00DD45B6">
        <w:rPr>
          <w:rFonts w:ascii="Times New Roman" w:hAnsi="Times New Roman"/>
          <w:sz w:val="28"/>
          <w:szCs w:val="28"/>
        </w:rPr>
        <w:t>Тузлукушевский</w:t>
      </w:r>
      <w:proofErr w:type="spellEnd"/>
      <w:r w:rsidRPr="00DD45B6">
        <w:rPr>
          <w:rFonts w:ascii="Times New Roman" w:hAnsi="Times New Roman"/>
          <w:sz w:val="28"/>
          <w:szCs w:val="28"/>
        </w:rPr>
        <w:t xml:space="preserve"> СДК) муниципальное автономное учреждение дополнительного образования «Детская школа искусств», </w:t>
      </w:r>
      <w:proofErr w:type="spellStart"/>
      <w:r w:rsidRPr="00DD45B6">
        <w:rPr>
          <w:rFonts w:ascii="Times New Roman" w:hAnsi="Times New Roman"/>
          <w:sz w:val="28"/>
          <w:szCs w:val="28"/>
        </w:rPr>
        <w:t>Чекмагушевский</w:t>
      </w:r>
      <w:proofErr w:type="spellEnd"/>
      <w:r w:rsidRPr="00DD45B6">
        <w:rPr>
          <w:rFonts w:ascii="Times New Roman" w:hAnsi="Times New Roman"/>
          <w:sz w:val="28"/>
          <w:szCs w:val="28"/>
        </w:rPr>
        <w:t xml:space="preserve"> историко-краеведческий музей</w:t>
      </w:r>
      <w:r w:rsidRPr="00DD45B6">
        <w:rPr>
          <w:rFonts w:ascii="Times New Roman" w:hAnsi="Times New Roman"/>
          <w:sz w:val="28"/>
          <w:szCs w:val="28"/>
          <w:lang w:val="tt-RU"/>
        </w:rPr>
        <w:t>,</w:t>
      </w:r>
      <w:r w:rsidR="00082297">
        <w:rPr>
          <w:rFonts w:ascii="Times New Roman" w:hAnsi="Times New Roman"/>
          <w:sz w:val="28"/>
          <w:szCs w:val="28"/>
          <w:lang w:val="tt-RU"/>
        </w:rPr>
        <w:t xml:space="preserve"> </w:t>
      </w:r>
      <w:r w:rsidRPr="00DD45B6">
        <w:rPr>
          <w:rFonts w:ascii="Times New Roman" w:hAnsi="Times New Roman"/>
          <w:sz w:val="28"/>
          <w:szCs w:val="28"/>
          <w:lang w:val="tt-RU"/>
        </w:rPr>
        <w:t>м</w:t>
      </w:r>
      <w:proofErr w:type="spellStart"/>
      <w:r w:rsidRPr="00DD45B6">
        <w:rPr>
          <w:rFonts w:ascii="Times New Roman" w:hAnsi="Times New Roman"/>
          <w:sz w:val="28"/>
          <w:szCs w:val="28"/>
        </w:rPr>
        <w:t>униципальное</w:t>
      </w:r>
      <w:proofErr w:type="spellEnd"/>
      <w:r w:rsidRPr="00DD45B6">
        <w:rPr>
          <w:rFonts w:ascii="Times New Roman" w:hAnsi="Times New Roman"/>
          <w:sz w:val="28"/>
          <w:szCs w:val="28"/>
        </w:rPr>
        <w:t xml:space="preserve"> автономное учреждение культуры «</w:t>
      </w:r>
      <w:proofErr w:type="spellStart"/>
      <w:r w:rsidRPr="00DD45B6">
        <w:rPr>
          <w:rFonts w:ascii="Times New Roman" w:hAnsi="Times New Roman"/>
          <w:sz w:val="28"/>
          <w:szCs w:val="28"/>
        </w:rPr>
        <w:t>Чекмагушевская</w:t>
      </w:r>
      <w:proofErr w:type="spellEnd"/>
      <w:r w:rsidRPr="00DD45B6">
        <w:rPr>
          <w:rFonts w:ascii="Times New Roman" w:hAnsi="Times New Roman"/>
          <w:sz w:val="28"/>
          <w:szCs w:val="28"/>
        </w:rPr>
        <w:t xml:space="preserve"> центральная библиотека»</w:t>
      </w:r>
      <w:r w:rsidR="00082297">
        <w:rPr>
          <w:rFonts w:ascii="Times New Roman" w:hAnsi="Times New Roman"/>
          <w:sz w:val="28"/>
          <w:szCs w:val="28"/>
        </w:rPr>
        <w:t xml:space="preserve"> </w:t>
      </w:r>
      <w:r w:rsidRPr="00DD45B6">
        <w:rPr>
          <w:rFonts w:ascii="Times New Roman" w:hAnsi="Times New Roman"/>
          <w:sz w:val="28"/>
          <w:szCs w:val="28"/>
        </w:rPr>
        <w:t>объединяет 23 библиотек</w:t>
      </w:r>
      <w:r w:rsidR="00082297">
        <w:rPr>
          <w:rFonts w:ascii="Times New Roman" w:hAnsi="Times New Roman"/>
          <w:sz w:val="28"/>
          <w:szCs w:val="28"/>
        </w:rPr>
        <w:t>и</w:t>
      </w:r>
      <w:r w:rsidRPr="00DD45B6">
        <w:rPr>
          <w:rFonts w:ascii="Times New Roman" w:hAnsi="Times New Roman"/>
          <w:sz w:val="28"/>
          <w:szCs w:val="28"/>
        </w:rPr>
        <w:t xml:space="preserve"> (центральная </w:t>
      </w:r>
      <w:proofErr w:type="spellStart"/>
      <w:r w:rsidRPr="00DD45B6">
        <w:rPr>
          <w:rFonts w:ascii="Times New Roman" w:hAnsi="Times New Roman"/>
          <w:sz w:val="28"/>
          <w:szCs w:val="28"/>
        </w:rPr>
        <w:t>межпоселенческая</w:t>
      </w:r>
      <w:proofErr w:type="spellEnd"/>
      <w:r w:rsidRPr="00DD45B6">
        <w:rPr>
          <w:rFonts w:ascii="Times New Roman" w:hAnsi="Times New Roman"/>
          <w:sz w:val="28"/>
          <w:szCs w:val="28"/>
        </w:rPr>
        <w:t>, детская и 21 сельская библиотека).</w:t>
      </w:r>
      <w:proofErr w:type="gramEnd"/>
      <w:r w:rsidRPr="00DD45B6">
        <w:rPr>
          <w:rFonts w:ascii="Times New Roman" w:hAnsi="Times New Roman"/>
          <w:sz w:val="28"/>
          <w:szCs w:val="28"/>
        </w:rPr>
        <w:t xml:space="preserve">  Статус </w:t>
      </w:r>
      <w:proofErr w:type="gramStart"/>
      <w:r w:rsidRPr="00DD45B6">
        <w:rPr>
          <w:rFonts w:ascii="Times New Roman" w:hAnsi="Times New Roman"/>
          <w:sz w:val="28"/>
          <w:szCs w:val="28"/>
        </w:rPr>
        <w:t>модельной</w:t>
      </w:r>
      <w:proofErr w:type="gramEnd"/>
      <w:r w:rsidRPr="00DD45B6">
        <w:rPr>
          <w:rFonts w:ascii="Times New Roman" w:hAnsi="Times New Roman"/>
          <w:sz w:val="28"/>
          <w:szCs w:val="28"/>
        </w:rPr>
        <w:t xml:space="preserve"> имеют 7 библиотек: </w:t>
      </w:r>
      <w:proofErr w:type="spellStart"/>
      <w:r w:rsidRPr="00DD45B6">
        <w:rPr>
          <w:rFonts w:ascii="Times New Roman" w:hAnsi="Times New Roman"/>
          <w:sz w:val="28"/>
          <w:szCs w:val="28"/>
        </w:rPr>
        <w:t>Юмашевская</w:t>
      </w:r>
      <w:proofErr w:type="spellEnd"/>
      <w:r w:rsidRPr="00DD45B6">
        <w:rPr>
          <w:rFonts w:ascii="Times New Roman" w:hAnsi="Times New Roman"/>
          <w:sz w:val="28"/>
          <w:szCs w:val="28"/>
        </w:rPr>
        <w:t xml:space="preserve">, </w:t>
      </w:r>
      <w:proofErr w:type="spellStart"/>
      <w:r w:rsidRPr="00DD45B6">
        <w:rPr>
          <w:rFonts w:ascii="Times New Roman" w:hAnsi="Times New Roman"/>
          <w:sz w:val="28"/>
          <w:szCs w:val="28"/>
        </w:rPr>
        <w:t>Рапатовская</w:t>
      </w:r>
      <w:proofErr w:type="spellEnd"/>
      <w:r w:rsidRPr="00DD45B6">
        <w:rPr>
          <w:rFonts w:ascii="Times New Roman" w:hAnsi="Times New Roman"/>
          <w:sz w:val="28"/>
          <w:szCs w:val="28"/>
        </w:rPr>
        <w:t xml:space="preserve">, </w:t>
      </w:r>
      <w:proofErr w:type="spellStart"/>
      <w:r w:rsidRPr="00DD45B6">
        <w:rPr>
          <w:rFonts w:ascii="Times New Roman" w:hAnsi="Times New Roman"/>
          <w:sz w:val="28"/>
          <w:szCs w:val="28"/>
        </w:rPr>
        <w:t>Старокалмашевская</w:t>
      </w:r>
      <w:proofErr w:type="spellEnd"/>
      <w:r w:rsidRPr="00DD45B6">
        <w:rPr>
          <w:rFonts w:ascii="Times New Roman" w:hAnsi="Times New Roman"/>
          <w:sz w:val="28"/>
          <w:szCs w:val="28"/>
        </w:rPr>
        <w:t xml:space="preserve">, </w:t>
      </w:r>
      <w:proofErr w:type="spellStart"/>
      <w:r w:rsidRPr="00DD45B6">
        <w:rPr>
          <w:rFonts w:ascii="Times New Roman" w:hAnsi="Times New Roman"/>
          <w:sz w:val="28"/>
          <w:szCs w:val="28"/>
        </w:rPr>
        <w:t>Старобашировская</w:t>
      </w:r>
      <w:proofErr w:type="spellEnd"/>
      <w:r w:rsidRPr="00DD45B6">
        <w:rPr>
          <w:rFonts w:ascii="Times New Roman" w:hAnsi="Times New Roman"/>
          <w:sz w:val="28"/>
          <w:szCs w:val="28"/>
        </w:rPr>
        <w:t xml:space="preserve">, </w:t>
      </w:r>
      <w:proofErr w:type="spellStart"/>
      <w:r w:rsidRPr="00DD45B6">
        <w:rPr>
          <w:rFonts w:ascii="Times New Roman" w:hAnsi="Times New Roman"/>
          <w:sz w:val="28"/>
          <w:szCs w:val="28"/>
        </w:rPr>
        <w:t>Сыйрышбашевская</w:t>
      </w:r>
      <w:proofErr w:type="spellEnd"/>
      <w:r w:rsidRPr="00DD45B6">
        <w:rPr>
          <w:rFonts w:ascii="Times New Roman" w:hAnsi="Times New Roman"/>
          <w:sz w:val="28"/>
          <w:szCs w:val="28"/>
        </w:rPr>
        <w:t xml:space="preserve">, </w:t>
      </w:r>
      <w:proofErr w:type="spellStart"/>
      <w:r w:rsidRPr="00DD45B6">
        <w:rPr>
          <w:rFonts w:ascii="Times New Roman" w:hAnsi="Times New Roman"/>
          <w:sz w:val="28"/>
          <w:szCs w:val="28"/>
        </w:rPr>
        <w:t>Тузлукушевская</w:t>
      </w:r>
      <w:proofErr w:type="spellEnd"/>
      <w:r w:rsidRPr="00DD45B6">
        <w:rPr>
          <w:rFonts w:ascii="Times New Roman" w:hAnsi="Times New Roman"/>
          <w:sz w:val="28"/>
          <w:szCs w:val="28"/>
        </w:rPr>
        <w:t>, Детский «</w:t>
      </w:r>
      <w:proofErr w:type="spellStart"/>
      <w:r w:rsidRPr="00DD45B6">
        <w:rPr>
          <w:rFonts w:ascii="Times New Roman" w:hAnsi="Times New Roman"/>
          <w:sz w:val="28"/>
          <w:szCs w:val="28"/>
        </w:rPr>
        <w:t>Интеллектуально-досуговый</w:t>
      </w:r>
      <w:proofErr w:type="spellEnd"/>
      <w:r w:rsidRPr="00DD45B6">
        <w:rPr>
          <w:rFonts w:ascii="Times New Roman" w:hAnsi="Times New Roman"/>
          <w:sz w:val="28"/>
          <w:szCs w:val="28"/>
        </w:rPr>
        <w:t xml:space="preserve"> центр».  Обеспечивается планомерная  и стабильная  деятельность всех учреждений культуры района.</w:t>
      </w:r>
    </w:p>
    <w:p w:rsidR="00C91A45" w:rsidRPr="001C18C5" w:rsidRDefault="00C91A45" w:rsidP="00082297">
      <w:pPr>
        <w:tabs>
          <w:tab w:val="left" w:pos="2880"/>
        </w:tabs>
        <w:spacing w:after="0" w:line="240" w:lineRule="auto"/>
        <w:jc w:val="both"/>
        <w:rPr>
          <w:rFonts w:ascii="Times New Roman" w:hAnsi="Times New Roman"/>
          <w:sz w:val="28"/>
          <w:szCs w:val="28"/>
        </w:rPr>
      </w:pPr>
    </w:p>
    <w:p w:rsidR="00C91A45" w:rsidRPr="001C18C5" w:rsidRDefault="00C91A45" w:rsidP="00C91A45">
      <w:pPr>
        <w:pStyle w:val="a3"/>
        <w:spacing w:after="0"/>
        <w:ind w:firstLine="709"/>
        <w:jc w:val="both"/>
        <w:rPr>
          <w:b/>
          <w:color w:val="000000"/>
          <w:sz w:val="28"/>
          <w:szCs w:val="28"/>
        </w:rPr>
      </w:pPr>
      <w:r w:rsidRPr="001C18C5">
        <w:rPr>
          <w:b/>
          <w:bCs/>
          <w:sz w:val="28"/>
          <w:szCs w:val="28"/>
        </w:rPr>
        <w:t>2.</w:t>
      </w:r>
      <w:r w:rsidRPr="001C18C5">
        <w:rPr>
          <w:b/>
          <w:color w:val="000000"/>
          <w:sz w:val="28"/>
          <w:szCs w:val="28"/>
        </w:rPr>
        <w:t>Характеристика жителей (основные количественные данные, в том числе по возрастам).</w:t>
      </w:r>
    </w:p>
    <w:p w:rsidR="00C91A45" w:rsidRPr="001C18C5" w:rsidRDefault="00C91A45" w:rsidP="00C91A45">
      <w:pPr>
        <w:pStyle w:val="a3"/>
        <w:spacing w:after="0"/>
        <w:jc w:val="both"/>
        <w:rPr>
          <w:b/>
          <w:color w:val="000000"/>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993"/>
        <w:gridCol w:w="992"/>
        <w:gridCol w:w="993"/>
        <w:gridCol w:w="4252"/>
      </w:tblGrid>
      <w:tr w:rsidR="00C91A45" w:rsidRPr="00491A38" w:rsidTr="009D1214">
        <w:tc>
          <w:tcPr>
            <w:tcW w:w="2410" w:type="dxa"/>
            <w:vAlign w:val="center"/>
          </w:tcPr>
          <w:p w:rsidR="00C91A45" w:rsidRPr="001E0B46" w:rsidRDefault="00C91A45" w:rsidP="009D1214">
            <w:pPr>
              <w:spacing w:after="0" w:line="240" w:lineRule="auto"/>
              <w:jc w:val="both"/>
              <w:rPr>
                <w:rFonts w:ascii="Times New Roman" w:hAnsi="Times New Roman"/>
                <w:b/>
                <w:color w:val="000000"/>
                <w:sz w:val="28"/>
                <w:szCs w:val="28"/>
              </w:rPr>
            </w:pPr>
            <w:r w:rsidRPr="001E0B46">
              <w:rPr>
                <w:rFonts w:ascii="Times New Roman" w:hAnsi="Times New Roman"/>
                <w:b/>
                <w:color w:val="000000"/>
                <w:sz w:val="28"/>
                <w:szCs w:val="28"/>
              </w:rPr>
              <w:t>Численность населения, в том числе по полу и возрасту:</w:t>
            </w:r>
          </w:p>
        </w:tc>
        <w:tc>
          <w:tcPr>
            <w:tcW w:w="993" w:type="dxa"/>
            <w:vAlign w:val="center"/>
          </w:tcPr>
          <w:p w:rsidR="00C91A45" w:rsidRPr="001E0B46" w:rsidRDefault="00C91A45" w:rsidP="009D1214">
            <w:pPr>
              <w:spacing w:after="0" w:line="240" w:lineRule="auto"/>
              <w:jc w:val="center"/>
              <w:rPr>
                <w:rFonts w:ascii="Times New Roman" w:hAnsi="Times New Roman"/>
                <w:color w:val="000000"/>
                <w:sz w:val="28"/>
                <w:szCs w:val="28"/>
              </w:rPr>
            </w:pPr>
            <w:r w:rsidRPr="001E0B46">
              <w:rPr>
                <w:rFonts w:ascii="Times New Roman" w:hAnsi="Times New Roman"/>
                <w:color w:val="000000"/>
                <w:sz w:val="28"/>
                <w:szCs w:val="28"/>
              </w:rPr>
              <w:t>Чел.</w:t>
            </w:r>
          </w:p>
        </w:tc>
        <w:tc>
          <w:tcPr>
            <w:tcW w:w="992" w:type="dxa"/>
            <w:vMerge w:val="restart"/>
            <w:vAlign w:val="center"/>
          </w:tcPr>
          <w:p w:rsidR="00C91A45" w:rsidRPr="001E0B46" w:rsidRDefault="00C91A45" w:rsidP="009D1214">
            <w:pPr>
              <w:spacing w:after="0" w:line="240" w:lineRule="auto"/>
              <w:ind w:left="-108" w:right="-107"/>
              <w:jc w:val="center"/>
              <w:rPr>
                <w:rFonts w:ascii="Times New Roman" w:hAnsi="Times New Roman"/>
                <w:color w:val="000000"/>
                <w:sz w:val="28"/>
                <w:szCs w:val="28"/>
              </w:rPr>
            </w:pPr>
            <w:r w:rsidRPr="001E0B46">
              <w:rPr>
                <w:rFonts w:ascii="Times New Roman" w:hAnsi="Times New Roman"/>
                <w:color w:val="000000"/>
                <w:sz w:val="28"/>
                <w:szCs w:val="28"/>
              </w:rPr>
              <w:t>на 1 января</w:t>
            </w:r>
          </w:p>
          <w:p w:rsidR="00C91A45" w:rsidRPr="001E0B46" w:rsidRDefault="00C91A45" w:rsidP="009D1214">
            <w:pPr>
              <w:spacing w:after="0" w:line="240" w:lineRule="auto"/>
              <w:jc w:val="center"/>
              <w:rPr>
                <w:rFonts w:ascii="Times New Roman" w:hAnsi="Times New Roman"/>
                <w:color w:val="000000"/>
                <w:sz w:val="28"/>
                <w:szCs w:val="28"/>
              </w:rPr>
            </w:pPr>
            <w:r w:rsidRPr="001E0B46">
              <w:rPr>
                <w:rFonts w:ascii="Times New Roman" w:hAnsi="Times New Roman"/>
                <w:color w:val="000000"/>
                <w:sz w:val="28"/>
                <w:szCs w:val="28"/>
              </w:rPr>
              <w:t>2018 года</w:t>
            </w:r>
          </w:p>
          <w:p w:rsidR="00C91A45" w:rsidRPr="001E0B46" w:rsidRDefault="00C91A45" w:rsidP="009D1214">
            <w:pPr>
              <w:spacing w:after="0" w:line="240" w:lineRule="auto"/>
              <w:jc w:val="center"/>
              <w:rPr>
                <w:rFonts w:ascii="Times New Roman" w:hAnsi="Times New Roman"/>
                <w:color w:val="000000"/>
                <w:sz w:val="28"/>
                <w:szCs w:val="28"/>
              </w:rPr>
            </w:pPr>
          </w:p>
        </w:tc>
        <w:tc>
          <w:tcPr>
            <w:tcW w:w="993" w:type="dxa"/>
          </w:tcPr>
          <w:p w:rsidR="00C91A45" w:rsidRPr="001E0B46" w:rsidRDefault="00C91A45" w:rsidP="009D1214">
            <w:pPr>
              <w:spacing w:after="0" w:line="240" w:lineRule="auto"/>
              <w:jc w:val="center"/>
              <w:rPr>
                <w:rFonts w:ascii="Times New Roman" w:hAnsi="Times New Roman"/>
                <w:color w:val="000000"/>
                <w:sz w:val="28"/>
                <w:szCs w:val="28"/>
                <w:lang w:val="tt-RU"/>
              </w:rPr>
            </w:pPr>
            <w:r w:rsidRPr="001E0B46">
              <w:rPr>
                <w:rFonts w:ascii="Times New Roman" w:hAnsi="Times New Roman"/>
                <w:color w:val="000000"/>
                <w:sz w:val="28"/>
                <w:szCs w:val="28"/>
              </w:rPr>
              <w:t>28</w:t>
            </w:r>
            <w:r w:rsidR="001E0B46">
              <w:rPr>
                <w:rFonts w:ascii="Times New Roman" w:hAnsi="Times New Roman"/>
                <w:color w:val="000000"/>
                <w:sz w:val="28"/>
                <w:szCs w:val="28"/>
              </w:rPr>
              <w:t>403</w:t>
            </w:r>
          </w:p>
        </w:tc>
        <w:tc>
          <w:tcPr>
            <w:tcW w:w="4252" w:type="dxa"/>
            <w:vMerge w:val="restart"/>
            <w:vAlign w:val="center"/>
          </w:tcPr>
          <w:p w:rsidR="00C91A45" w:rsidRPr="001E0B46" w:rsidRDefault="00C91A45" w:rsidP="009D1214">
            <w:pPr>
              <w:spacing w:after="0" w:line="240" w:lineRule="auto"/>
              <w:jc w:val="both"/>
              <w:rPr>
                <w:rFonts w:ascii="Times New Roman" w:hAnsi="Times New Roman"/>
                <w:color w:val="000000"/>
                <w:sz w:val="28"/>
                <w:szCs w:val="28"/>
              </w:rPr>
            </w:pPr>
            <w:r w:rsidRPr="001E0B46">
              <w:rPr>
                <w:rFonts w:ascii="Times New Roman" w:hAnsi="Times New Roman"/>
                <w:color w:val="000000"/>
                <w:sz w:val="28"/>
                <w:szCs w:val="28"/>
              </w:rPr>
              <w:t xml:space="preserve">Графа заполняется на основании данных </w:t>
            </w:r>
            <w:r w:rsidRPr="001E0B46">
              <w:rPr>
                <w:rFonts w:ascii="Times New Roman" w:hAnsi="Times New Roman"/>
                <w:color w:val="000000"/>
                <w:sz w:val="28"/>
                <w:szCs w:val="28"/>
                <w:lang w:val="tt-RU"/>
              </w:rPr>
              <w:t>п</w:t>
            </w:r>
            <w:proofErr w:type="spellStart"/>
            <w:r w:rsidRPr="001E0B46">
              <w:rPr>
                <w:rFonts w:ascii="Times New Roman" w:hAnsi="Times New Roman"/>
                <w:color w:val="000000"/>
                <w:sz w:val="28"/>
                <w:szCs w:val="28"/>
              </w:rPr>
              <w:t>охозяйственного</w:t>
            </w:r>
            <w:proofErr w:type="spellEnd"/>
            <w:r w:rsidRPr="001E0B46">
              <w:rPr>
                <w:rFonts w:ascii="Times New Roman" w:hAnsi="Times New Roman"/>
                <w:color w:val="000000"/>
                <w:sz w:val="28"/>
                <w:szCs w:val="28"/>
              </w:rPr>
              <w:t xml:space="preserve">/поквартирного учета либо результатов социологических исследований (социологические опросы, экспертные опросы и т.д.). Цель сбора информации – отражение процесса динамики численности населения в разрезе сельских и городских поселений. </w:t>
            </w:r>
          </w:p>
        </w:tc>
      </w:tr>
      <w:tr w:rsidR="00C91A45" w:rsidRPr="00491A38" w:rsidTr="009D1214">
        <w:tc>
          <w:tcPr>
            <w:tcW w:w="2410" w:type="dxa"/>
            <w:vAlign w:val="center"/>
          </w:tcPr>
          <w:p w:rsidR="00C91A45" w:rsidRPr="00491A38" w:rsidRDefault="00C91A45" w:rsidP="009D1214">
            <w:pPr>
              <w:spacing w:after="0" w:line="240" w:lineRule="auto"/>
              <w:rPr>
                <w:rFonts w:ascii="Times New Roman" w:hAnsi="Times New Roman"/>
                <w:color w:val="000000"/>
                <w:sz w:val="28"/>
                <w:szCs w:val="28"/>
              </w:rPr>
            </w:pPr>
            <w:r w:rsidRPr="00491A38">
              <w:rPr>
                <w:rFonts w:ascii="Times New Roman" w:hAnsi="Times New Roman"/>
                <w:color w:val="000000"/>
                <w:sz w:val="28"/>
                <w:szCs w:val="28"/>
              </w:rPr>
              <w:t>Мужчин</w:t>
            </w:r>
          </w:p>
        </w:tc>
        <w:tc>
          <w:tcPr>
            <w:tcW w:w="993" w:type="dxa"/>
            <w:vAlign w:val="center"/>
          </w:tcPr>
          <w:p w:rsidR="00C91A45" w:rsidRPr="00491A38" w:rsidRDefault="00C91A45" w:rsidP="009D1214">
            <w:pPr>
              <w:spacing w:after="0" w:line="240" w:lineRule="auto"/>
              <w:jc w:val="center"/>
              <w:rPr>
                <w:rFonts w:ascii="Times New Roman" w:hAnsi="Times New Roman"/>
                <w:color w:val="000000"/>
                <w:sz w:val="28"/>
                <w:szCs w:val="28"/>
              </w:rPr>
            </w:pPr>
            <w:r w:rsidRPr="00491A38">
              <w:rPr>
                <w:rFonts w:ascii="Times New Roman" w:hAnsi="Times New Roman"/>
                <w:color w:val="000000"/>
                <w:sz w:val="28"/>
                <w:szCs w:val="28"/>
              </w:rPr>
              <w:t>Чел.</w:t>
            </w:r>
          </w:p>
        </w:tc>
        <w:tc>
          <w:tcPr>
            <w:tcW w:w="992" w:type="dxa"/>
            <w:vMerge/>
            <w:vAlign w:val="center"/>
          </w:tcPr>
          <w:p w:rsidR="00C91A45" w:rsidRPr="00491A38" w:rsidRDefault="00C91A45" w:rsidP="009D1214">
            <w:pPr>
              <w:spacing w:after="0" w:line="240" w:lineRule="auto"/>
              <w:jc w:val="center"/>
              <w:rPr>
                <w:rFonts w:ascii="Times New Roman" w:hAnsi="Times New Roman"/>
                <w:color w:val="000000"/>
                <w:sz w:val="28"/>
                <w:szCs w:val="28"/>
              </w:rPr>
            </w:pPr>
          </w:p>
        </w:tc>
        <w:tc>
          <w:tcPr>
            <w:tcW w:w="993" w:type="dxa"/>
          </w:tcPr>
          <w:p w:rsidR="00C91A45" w:rsidRPr="00491A38" w:rsidRDefault="001E0B46" w:rsidP="009D121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1360</w:t>
            </w:r>
            <w:r w:rsidR="00C91A45">
              <w:rPr>
                <w:rFonts w:ascii="Times New Roman" w:hAnsi="Times New Roman"/>
                <w:color w:val="000000"/>
                <w:sz w:val="28"/>
                <w:szCs w:val="28"/>
              </w:rPr>
              <w:t>1</w:t>
            </w:r>
          </w:p>
        </w:tc>
        <w:tc>
          <w:tcPr>
            <w:tcW w:w="4252" w:type="dxa"/>
            <w:vMerge/>
            <w:vAlign w:val="center"/>
          </w:tcPr>
          <w:p w:rsidR="00C91A45" w:rsidRPr="00491A38" w:rsidRDefault="00C91A45" w:rsidP="009D1214">
            <w:pPr>
              <w:spacing w:after="0" w:line="240" w:lineRule="auto"/>
              <w:jc w:val="center"/>
              <w:rPr>
                <w:rFonts w:ascii="Times New Roman" w:hAnsi="Times New Roman"/>
                <w:color w:val="000000"/>
                <w:sz w:val="28"/>
                <w:szCs w:val="28"/>
              </w:rPr>
            </w:pPr>
          </w:p>
        </w:tc>
      </w:tr>
      <w:tr w:rsidR="00C91A45" w:rsidRPr="00491A38" w:rsidTr="009D1214">
        <w:tc>
          <w:tcPr>
            <w:tcW w:w="2410" w:type="dxa"/>
            <w:vAlign w:val="center"/>
          </w:tcPr>
          <w:p w:rsidR="00C91A45" w:rsidRPr="00491A38" w:rsidRDefault="00C91A45" w:rsidP="009D1214">
            <w:pPr>
              <w:spacing w:after="0" w:line="240" w:lineRule="auto"/>
              <w:rPr>
                <w:rFonts w:ascii="Times New Roman" w:hAnsi="Times New Roman"/>
                <w:color w:val="000000"/>
                <w:sz w:val="28"/>
                <w:szCs w:val="28"/>
              </w:rPr>
            </w:pPr>
            <w:r w:rsidRPr="00491A38">
              <w:rPr>
                <w:rFonts w:ascii="Times New Roman" w:hAnsi="Times New Roman"/>
                <w:color w:val="000000"/>
                <w:sz w:val="28"/>
                <w:szCs w:val="28"/>
              </w:rPr>
              <w:t>Женщин</w:t>
            </w:r>
          </w:p>
        </w:tc>
        <w:tc>
          <w:tcPr>
            <w:tcW w:w="993" w:type="dxa"/>
            <w:vAlign w:val="center"/>
          </w:tcPr>
          <w:p w:rsidR="00C91A45" w:rsidRPr="00491A38" w:rsidRDefault="00C91A45" w:rsidP="009D1214">
            <w:pPr>
              <w:spacing w:after="0" w:line="240" w:lineRule="auto"/>
              <w:jc w:val="center"/>
              <w:rPr>
                <w:rFonts w:ascii="Times New Roman" w:hAnsi="Times New Roman"/>
                <w:color w:val="000000"/>
                <w:sz w:val="28"/>
                <w:szCs w:val="28"/>
              </w:rPr>
            </w:pPr>
            <w:r w:rsidRPr="00491A38">
              <w:rPr>
                <w:rFonts w:ascii="Times New Roman" w:hAnsi="Times New Roman"/>
                <w:color w:val="000000"/>
                <w:sz w:val="28"/>
                <w:szCs w:val="28"/>
              </w:rPr>
              <w:t>Чел.</w:t>
            </w:r>
          </w:p>
        </w:tc>
        <w:tc>
          <w:tcPr>
            <w:tcW w:w="992" w:type="dxa"/>
            <w:vMerge/>
            <w:vAlign w:val="center"/>
          </w:tcPr>
          <w:p w:rsidR="00C91A45" w:rsidRPr="00491A38" w:rsidRDefault="00C91A45" w:rsidP="009D1214">
            <w:pPr>
              <w:spacing w:after="0" w:line="240" w:lineRule="auto"/>
              <w:jc w:val="center"/>
              <w:rPr>
                <w:rFonts w:ascii="Times New Roman" w:hAnsi="Times New Roman"/>
                <w:color w:val="000000"/>
                <w:sz w:val="28"/>
                <w:szCs w:val="28"/>
              </w:rPr>
            </w:pPr>
          </w:p>
        </w:tc>
        <w:tc>
          <w:tcPr>
            <w:tcW w:w="993" w:type="dxa"/>
          </w:tcPr>
          <w:p w:rsidR="00C91A45" w:rsidRPr="00491A38" w:rsidRDefault="00C91A45" w:rsidP="009D121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w:t>
            </w:r>
            <w:r w:rsidR="001E0B46">
              <w:rPr>
                <w:rFonts w:ascii="Times New Roman" w:hAnsi="Times New Roman"/>
                <w:color w:val="000000"/>
                <w:sz w:val="28"/>
                <w:szCs w:val="28"/>
              </w:rPr>
              <w:t>802</w:t>
            </w:r>
          </w:p>
        </w:tc>
        <w:tc>
          <w:tcPr>
            <w:tcW w:w="4252" w:type="dxa"/>
            <w:vMerge/>
            <w:vAlign w:val="center"/>
          </w:tcPr>
          <w:p w:rsidR="00C91A45" w:rsidRPr="00491A38" w:rsidRDefault="00C91A45" w:rsidP="009D1214">
            <w:pPr>
              <w:spacing w:after="0" w:line="240" w:lineRule="auto"/>
              <w:jc w:val="center"/>
              <w:rPr>
                <w:rFonts w:ascii="Times New Roman" w:hAnsi="Times New Roman"/>
                <w:color w:val="000000"/>
                <w:sz w:val="28"/>
                <w:szCs w:val="28"/>
              </w:rPr>
            </w:pPr>
          </w:p>
        </w:tc>
      </w:tr>
      <w:tr w:rsidR="00C91A45" w:rsidRPr="00491A38" w:rsidTr="009D1214">
        <w:tc>
          <w:tcPr>
            <w:tcW w:w="2410" w:type="dxa"/>
            <w:vAlign w:val="center"/>
          </w:tcPr>
          <w:p w:rsidR="00C91A45" w:rsidRPr="00491A38" w:rsidRDefault="00C91A45" w:rsidP="009D1214">
            <w:pPr>
              <w:spacing w:after="0" w:line="240" w:lineRule="auto"/>
              <w:rPr>
                <w:rFonts w:ascii="Times New Roman" w:hAnsi="Times New Roman"/>
                <w:color w:val="000000"/>
                <w:sz w:val="28"/>
                <w:szCs w:val="28"/>
              </w:rPr>
            </w:pPr>
            <w:r w:rsidRPr="00491A38">
              <w:rPr>
                <w:rFonts w:ascii="Times New Roman" w:hAnsi="Times New Roman"/>
                <w:color w:val="000000"/>
                <w:sz w:val="28"/>
                <w:szCs w:val="28"/>
              </w:rPr>
              <w:t>Моложе трудоспособного</w:t>
            </w:r>
          </w:p>
        </w:tc>
        <w:tc>
          <w:tcPr>
            <w:tcW w:w="993" w:type="dxa"/>
            <w:vAlign w:val="center"/>
          </w:tcPr>
          <w:p w:rsidR="00C91A45" w:rsidRPr="00491A38" w:rsidRDefault="00C91A45" w:rsidP="009D1214">
            <w:pPr>
              <w:spacing w:after="0" w:line="240" w:lineRule="auto"/>
              <w:jc w:val="center"/>
              <w:rPr>
                <w:rFonts w:ascii="Times New Roman" w:hAnsi="Times New Roman"/>
                <w:color w:val="000000"/>
                <w:sz w:val="28"/>
                <w:szCs w:val="28"/>
              </w:rPr>
            </w:pPr>
            <w:r w:rsidRPr="00491A38">
              <w:rPr>
                <w:rFonts w:ascii="Times New Roman" w:hAnsi="Times New Roman"/>
                <w:color w:val="000000"/>
                <w:sz w:val="28"/>
                <w:szCs w:val="28"/>
              </w:rPr>
              <w:t>Чел.</w:t>
            </w:r>
          </w:p>
        </w:tc>
        <w:tc>
          <w:tcPr>
            <w:tcW w:w="992" w:type="dxa"/>
            <w:vMerge/>
            <w:vAlign w:val="center"/>
          </w:tcPr>
          <w:p w:rsidR="00C91A45" w:rsidRPr="00491A38" w:rsidRDefault="00C91A45" w:rsidP="009D1214">
            <w:pPr>
              <w:spacing w:after="0" w:line="240" w:lineRule="auto"/>
              <w:jc w:val="center"/>
              <w:rPr>
                <w:rFonts w:ascii="Times New Roman" w:hAnsi="Times New Roman"/>
                <w:color w:val="000000"/>
                <w:sz w:val="28"/>
                <w:szCs w:val="28"/>
              </w:rPr>
            </w:pPr>
          </w:p>
        </w:tc>
        <w:tc>
          <w:tcPr>
            <w:tcW w:w="993" w:type="dxa"/>
          </w:tcPr>
          <w:p w:rsidR="00C91A45" w:rsidRPr="00491A38" w:rsidRDefault="001E0B46" w:rsidP="009D121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6332</w:t>
            </w:r>
          </w:p>
        </w:tc>
        <w:tc>
          <w:tcPr>
            <w:tcW w:w="4252" w:type="dxa"/>
            <w:vMerge/>
            <w:vAlign w:val="center"/>
          </w:tcPr>
          <w:p w:rsidR="00C91A45" w:rsidRPr="00491A38" w:rsidRDefault="00C91A45" w:rsidP="009D1214">
            <w:pPr>
              <w:spacing w:after="0" w:line="240" w:lineRule="auto"/>
              <w:jc w:val="center"/>
              <w:rPr>
                <w:rFonts w:ascii="Times New Roman" w:hAnsi="Times New Roman"/>
                <w:color w:val="000000"/>
                <w:sz w:val="28"/>
                <w:szCs w:val="28"/>
              </w:rPr>
            </w:pPr>
          </w:p>
        </w:tc>
      </w:tr>
      <w:tr w:rsidR="00C91A45" w:rsidRPr="00491A38" w:rsidTr="009D1214">
        <w:tc>
          <w:tcPr>
            <w:tcW w:w="2410" w:type="dxa"/>
            <w:vAlign w:val="center"/>
          </w:tcPr>
          <w:p w:rsidR="00C91A45" w:rsidRPr="00491A38" w:rsidRDefault="00C91A45" w:rsidP="009D1214">
            <w:pPr>
              <w:spacing w:after="0" w:line="240" w:lineRule="auto"/>
              <w:rPr>
                <w:rFonts w:ascii="Times New Roman" w:hAnsi="Times New Roman"/>
                <w:color w:val="000000"/>
                <w:sz w:val="28"/>
                <w:szCs w:val="28"/>
              </w:rPr>
            </w:pPr>
            <w:r w:rsidRPr="00491A38">
              <w:rPr>
                <w:rFonts w:ascii="Times New Roman" w:hAnsi="Times New Roman"/>
                <w:color w:val="000000"/>
                <w:sz w:val="28"/>
                <w:szCs w:val="28"/>
              </w:rPr>
              <w:t>Трудоспособное</w:t>
            </w:r>
          </w:p>
        </w:tc>
        <w:tc>
          <w:tcPr>
            <w:tcW w:w="993" w:type="dxa"/>
            <w:vAlign w:val="center"/>
          </w:tcPr>
          <w:p w:rsidR="00C91A45" w:rsidRPr="00491A38" w:rsidRDefault="00C91A45" w:rsidP="009D1214">
            <w:pPr>
              <w:spacing w:after="0" w:line="240" w:lineRule="auto"/>
              <w:jc w:val="center"/>
              <w:rPr>
                <w:rFonts w:ascii="Times New Roman" w:hAnsi="Times New Roman"/>
                <w:color w:val="000000"/>
                <w:sz w:val="28"/>
                <w:szCs w:val="28"/>
              </w:rPr>
            </w:pPr>
            <w:r w:rsidRPr="00491A38">
              <w:rPr>
                <w:rFonts w:ascii="Times New Roman" w:hAnsi="Times New Roman"/>
                <w:color w:val="000000"/>
                <w:sz w:val="28"/>
                <w:szCs w:val="28"/>
              </w:rPr>
              <w:t>Чел.</w:t>
            </w:r>
          </w:p>
        </w:tc>
        <w:tc>
          <w:tcPr>
            <w:tcW w:w="992" w:type="dxa"/>
            <w:vMerge/>
            <w:vAlign w:val="center"/>
          </w:tcPr>
          <w:p w:rsidR="00C91A45" w:rsidRPr="00491A38" w:rsidRDefault="00C91A45" w:rsidP="009D1214">
            <w:pPr>
              <w:spacing w:after="0" w:line="240" w:lineRule="auto"/>
              <w:jc w:val="center"/>
              <w:rPr>
                <w:rFonts w:ascii="Times New Roman" w:hAnsi="Times New Roman"/>
                <w:color w:val="000000"/>
                <w:sz w:val="28"/>
                <w:szCs w:val="28"/>
              </w:rPr>
            </w:pPr>
          </w:p>
        </w:tc>
        <w:tc>
          <w:tcPr>
            <w:tcW w:w="993" w:type="dxa"/>
          </w:tcPr>
          <w:p w:rsidR="00C91A45" w:rsidRPr="00153E05" w:rsidRDefault="00C91A45" w:rsidP="009D121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w:t>
            </w:r>
            <w:r w:rsidR="001E0B46">
              <w:rPr>
                <w:rFonts w:ascii="Times New Roman" w:hAnsi="Times New Roman"/>
                <w:color w:val="000000"/>
                <w:sz w:val="28"/>
                <w:szCs w:val="28"/>
              </w:rPr>
              <w:t>532</w:t>
            </w:r>
          </w:p>
        </w:tc>
        <w:tc>
          <w:tcPr>
            <w:tcW w:w="4252" w:type="dxa"/>
            <w:vMerge/>
            <w:vAlign w:val="center"/>
          </w:tcPr>
          <w:p w:rsidR="00C91A45" w:rsidRPr="00491A38" w:rsidRDefault="00C91A45" w:rsidP="009D1214">
            <w:pPr>
              <w:spacing w:after="0" w:line="240" w:lineRule="auto"/>
              <w:jc w:val="center"/>
              <w:rPr>
                <w:rFonts w:ascii="Times New Roman" w:hAnsi="Times New Roman"/>
                <w:color w:val="000000"/>
                <w:sz w:val="28"/>
                <w:szCs w:val="28"/>
              </w:rPr>
            </w:pPr>
          </w:p>
        </w:tc>
      </w:tr>
      <w:tr w:rsidR="00C91A45" w:rsidRPr="00491A38" w:rsidTr="009D1214">
        <w:tc>
          <w:tcPr>
            <w:tcW w:w="2410" w:type="dxa"/>
            <w:vAlign w:val="center"/>
          </w:tcPr>
          <w:p w:rsidR="00C91A45" w:rsidRPr="00491A38" w:rsidRDefault="00C91A45" w:rsidP="009D1214">
            <w:pPr>
              <w:spacing w:after="0" w:line="240" w:lineRule="auto"/>
              <w:rPr>
                <w:rFonts w:ascii="Times New Roman" w:hAnsi="Times New Roman"/>
                <w:color w:val="000000"/>
                <w:sz w:val="28"/>
                <w:szCs w:val="28"/>
              </w:rPr>
            </w:pPr>
            <w:r w:rsidRPr="00491A38">
              <w:rPr>
                <w:rFonts w:ascii="Times New Roman" w:hAnsi="Times New Roman"/>
                <w:color w:val="000000"/>
                <w:sz w:val="28"/>
                <w:szCs w:val="28"/>
              </w:rPr>
              <w:t>Старше трудоспособного</w:t>
            </w:r>
          </w:p>
        </w:tc>
        <w:tc>
          <w:tcPr>
            <w:tcW w:w="993" w:type="dxa"/>
            <w:vAlign w:val="center"/>
          </w:tcPr>
          <w:p w:rsidR="00C91A45" w:rsidRPr="00491A38" w:rsidRDefault="00C91A45" w:rsidP="009D1214">
            <w:pPr>
              <w:spacing w:after="0" w:line="240" w:lineRule="auto"/>
              <w:jc w:val="center"/>
              <w:rPr>
                <w:rFonts w:ascii="Times New Roman" w:hAnsi="Times New Roman"/>
                <w:color w:val="000000"/>
                <w:sz w:val="28"/>
                <w:szCs w:val="28"/>
              </w:rPr>
            </w:pPr>
            <w:r w:rsidRPr="00491A38">
              <w:rPr>
                <w:rFonts w:ascii="Times New Roman" w:hAnsi="Times New Roman"/>
                <w:color w:val="000000"/>
                <w:sz w:val="28"/>
                <w:szCs w:val="28"/>
              </w:rPr>
              <w:t>Чел.</w:t>
            </w:r>
          </w:p>
        </w:tc>
        <w:tc>
          <w:tcPr>
            <w:tcW w:w="992" w:type="dxa"/>
            <w:vMerge/>
            <w:vAlign w:val="center"/>
          </w:tcPr>
          <w:p w:rsidR="00C91A45" w:rsidRPr="00491A38" w:rsidRDefault="00C91A45" w:rsidP="009D1214">
            <w:pPr>
              <w:spacing w:after="0" w:line="240" w:lineRule="auto"/>
              <w:jc w:val="center"/>
              <w:rPr>
                <w:rFonts w:ascii="Times New Roman" w:hAnsi="Times New Roman"/>
                <w:color w:val="000000"/>
                <w:sz w:val="28"/>
                <w:szCs w:val="28"/>
              </w:rPr>
            </w:pPr>
          </w:p>
        </w:tc>
        <w:tc>
          <w:tcPr>
            <w:tcW w:w="993" w:type="dxa"/>
          </w:tcPr>
          <w:p w:rsidR="00C91A45" w:rsidRPr="00491A38" w:rsidRDefault="00C91A45" w:rsidP="009D121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w:t>
            </w:r>
            <w:r w:rsidR="001E0B46">
              <w:rPr>
                <w:rFonts w:ascii="Times New Roman" w:hAnsi="Times New Roman"/>
                <w:color w:val="000000"/>
                <w:sz w:val="28"/>
                <w:szCs w:val="28"/>
              </w:rPr>
              <w:t>200</w:t>
            </w:r>
          </w:p>
        </w:tc>
        <w:tc>
          <w:tcPr>
            <w:tcW w:w="4252" w:type="dxa"/>
            <w:vMerge/>
            <w:vAlign w:val="center"/>
          </w:tcPr>
          <w:p w:rsidR="00C91A45" w:rsidRPr="00491A38" w:rsidRDefault="00C91A45" w:rsidP="009D1214">
            <w:pPr>
              <w:spacing w:after="0" w:line="240" w:lineRule="auto"/>
              <w:jc w:val="center"/>
              <w:rPr>
                <w:rFonts w:ascii="Times New Roman" w:hAnsi="Times New Roman"/>
                <w:color w:val="000000"/>
                <w:sz w:val="28"/>
                <w:szCs w:val="28"/>
              </w:rPr>
            </w:pPr>
          </w:p>
        </w:tc>
      </w:tr>
    </w:tbl>
    <w:p w:rsidR="00DD45B6" w:rsidRDefault="00DD45B6" w:rsidP="00C91A45">
      <w:pPr>
        <w:spacing w:after="0" w:line="240" w:lineRule="auto"/>
        <w:jc w:val="both"/>
        <w:rPr>
          <w:rFonts w:ascii="Times New Roman" w:hAnsi="Times New Roman"/>
          <w:b/>
          <w:color w:val="000000"/>
          <w:sz w:val="28"/>
          <w:szCs w:val="28"/>
        </w:rPr>
      </w:pPr>
    </w:p>
    <w:p w:rsidR="00EF49C1" w:rsidRDefault="00EF49C1" w:rsidP="00CA1368">
      <w:pPr>
        <w:spacing w:after="0" w:line="240" w:lineRule="auto"/>
        <w:jc w:val="both"/>
        <w:rPr>
          <w:rFonts w:ascii="Times New Roman" w:hAnsi="Times New Roman"/>
          <w:b/>
          <w:color w:val="000000"/>
          <w:sz w:val="28"/>
          <w:szCs w:val="28"/>
        </w:rPr>
      </w:pPr>
    </w:p>
    <w:p w:rsidR="00EF49C1" w:rsidRDefault="00EF49C1" w:rsidP="00CA1368">
      <w:pPr>
        <w:spacing w:after="0" w:line="240" w:lineRule="auto"/>
        <w:jc w:val="both"/>
        <w:rPr>
          <w:rFonts w:ascii="Times New Roman" w:hAnsi="Times New Roman"/>
          <w:b/>
          <w:color w:val="000000"/>
          <w:sz w:val="28"/>
          <w:szCs w:val="28"/>
        </w:rPr>
      </w:pPr>
    </w:p>
    <w:p w:rsidR="00EF49C1" w:rsidRDefault="00EF49C1" w:rsidP="00CA1368">
      <w:pPr>
        <w:spacing w:after="0" w:line="240" w:lineRule="auto"/>
        <w:jc w:val="both"/>
        <w:rPr>
          <w:rFonts w:ascii="Times New Roman" w:hAnsi="Times New Roman"/>
          <w:b/>
          <w:color w:val="000000"/>
          <w:sz w:val="28"/>
          <w:szCs w:val="28"/>
        </w:rPr>
      </w:pPr>
    </w:p>
    <w:p w:rsidR="00EF49C1" w:rsidRDefault="00EF49C1" w:rsidP="00CA1368">
      <w:pPr>
        <w:spacing w:after="0" w:line="240" w:lineRule="auto"/>
        <w:jc w:val="both"/>
        <w:rPr>
          <w:rFonts w:ascii="Times New Roman" w:hAnsi="Times New Roman"/>
          <w:b/>
          <w:color w:val="000000"/>
          <w:sz w:val="28"/>
          <w:szCs w:val="28"/>
        </w:rPr>
      </w:pPr>
    </w:p>
    <w:p w:rsidR="00EF49C1" w:rsidRDefault="00EF49C1" w:rsidP="00CA1368">
      <w:pPr>
        <w:spacing w:after="0" w:line="240" w:lineRule="auto"/>
        <w:jc w:val="both"/>
        <w:rPr>
          <w:rFonts w:ascii="Times New Roman" w:hAnsi="Times New Roman"/>
          <w:b/>
          <w:color w:val="000000"/>
          <w:sz w:val="28"/>
          <w:szCs w:val="28"/>
        </w:rPr>
      </w:pPr>
    </w:p>
    <w:p w:rsidR="00EF49C1" w:rsidRDefault="00EF49C1" w:rsidP="00CA1368">
      <w:pPr>
        <w:spacing w:after="0" w:line="240" w:lineRule="auto"/>
        <w:jc w:val="both"/>
        <w:rPr>
          <w:rFonts w:ascii="Times New Roman" w:hAnsi="Times New Roman"/>
          <w:b/>
          <w:color w:val="000000"/>
          <w:sz w:val="28"/>
          <w:szCs w:val="28"/>
        </w:rPr>
      </w:pPr>
    </w:p>
    <w:p w:rsidR="00EF49C1" w:rsidRDefault="00EF49C1" w:rsidP="00CA1368">
      <w:pPr>
        <w:spacing w:after="0" w:line="240" w:lineRule="auto"/>
        <w:jc w:val="both"/>
        <w:rPr>
          <w:rFonts w:ascii="Times New Roman" w:hAnsi="Times New Roman"/>
          <w:b/>
          <w:color w:val="000000"/>
          <w:sz w:val="28"/>
          <w:szCs w:val="28"/>
        </w:rPr>
      </w:pPr>
    </w:p>
    <w:p w:rsidR="00EF49C1" w:rsidRDefault="00EF49C1" w:rsidP="00CA1368">
      <w:pPr>
        <w:spacing w:after="0" w:line="240" w:lineRule="auto"/>
        <w:jc w:val="both"/>
        <w:rPr>
          <w:rFonts w:ascii="Times New Roman" w:hAnsi="Times New Roman"/>
          <w:b/>
          <w:color w:val="000000"/>
          <w:sz w:val="28"/>
          <w:szCs w:val="28"/>
        </w:rPr>
      </w:pPr>
    </w:p>
    <w:p w:rsidR="00EF49C1" w:rsidRDefault="00EF49C1" w:rsidP="00CA1368">
      <w:pPr>
        <w:spacing w:after="0" w:line="240" w:lineRule="auto"/>
        <w:jc w:val="both"/>
        <w:rPr>
          <w:rFonts w:ascii="Times New Roman" w:hAnsi="Times New Roman"/>
          <w:b/>
          <w:color w:val="000000"/>
          <w:sz w:val="28"/>
          <w:szCs w:val="28"/>
        </w:rPr>
      </w:pPr>
    </w:p>
    <w:p w:rsidR="00EF49C1" w:rsidRDefault="00EF49C1" w:rsidP="00CA1368">
      <w:pPr>
        <w:spacing w:after="0" w:line="240" w:lineRule="auto"/>
        <w:jc w:val="both"/>
        <w:rPr>
          <w:rFonts w:ascii="Times New Roman" w:hAnsi="Times New Roman"/>
          <w:b/>
          <w:color w:val="000000"/>
          <w:sz w:val="28"/>
          <w:szCs w:val="28"/>
        </w:rPr>
      </w:pPr>
    </w:p>
    <w:p w:rsidR="00EF49C1" w:rsidRDefault="00EF49C1" w:rsidP="00CA1368">
      <w:pPr>
        <w:spacing w:after="0" w:line="240" w:lineRule="auto"/>
        <w:jc w:val="both"/>
        <w:rPr>
          <w:rFonts w:ascii="Times New Roman" w:hAnsi="Times New Roman"/>
          <w:b/>
          <w:color w:val="000000"/>
          <w:sz w:val="28"/>
          <w:szCs w:val="28"/>
        </w:rPr>
      </w:pPr>
    </w:p>
    <w:p w:rsidR="00EF49C1" w:rsidRDefault="00EF49C1" w:rsidP="00CA1368">
      <w:pPr>
        <w:spacing w:after="0" w:line="240" w:lineRule="auto"/>
        <w:jc w:val="both"/>
        <w:rPr>
          <w:rFonts w:ascii="Times New Roman" w:hAnsi="Times New Roman"/>
          <w:b/>
          <w:color w:val="000000"/>
          <w:sz w:val="28"/>
          <w:szCs w:val="28"/>
        </w:rPr>
      </w:pPr>
    </w:p>
    <w:p w:rsidR="00CA1368" w:rsidRPr="00455965" w:rsidRDefault="00CA1368" w:rsidP="00CA1368">
      <w:pPr>
        <w:spacing w:after="0" w:line="240" w:lineRule="auto"/>
        <w:jc w:val="both"/>
        <w:rPr>
          <w:rFonts w:ascii="Times New Roman" w:hAnsi="Times New Roman"/>
          <w:b/>
          <w:sz w:val="28"/>
          <w:szCs w:val="28"/>
          <w:highlight w:val="magenta"/>
        </w:rPr>
      </w:pPr>
      <w:r w:rsidRPr="001C18C5">
        <w:rPr>
          <w:rFonts w:ascii="Times New Roman" w:hAnsi="Times New Roman"/>
          <w:b/>
          <w:color w:val="000000"/>
          <w:sz w:val="28"/>
          <w:szCs w:val="28"/>
        </w:rPr>
        <w:t>3. Структура управления муниципальными учреждениями культуры</w:t>
      </w:r>
      <w:r w:rsidR="003D137E" w:rsidRPr="003D137E">
        <w:rPr>
          <w:rFonts w:ascii="Calibri" w:hAnsi="Calibri"/>
          <w:noProof/>
        </w:rPr>
        <w:pict>
          <v:shapetype id="_x0000_t202" coordsize="21600,21600" o:spt="202" path="m,l,21600r21600,l21600,xe">
            <v:stroke joinstyle="miter"/>
            <v:path gradientshapeok="t" o:connecttype="rect"/>
          </v:shapetype>
          <v:shape id="_x0000_s1047" type="#_x0000_t202" style="position:absolute;left:0;text-align:left;margin-left:115.95pt;margin-top:30.9pt;width:223.5pt;height:37.5pt;z-index:251669504;mso-position-horizontal-relative:text;mso-position-vertical-relative:text">
            <v:textbox style="mso-next-textbox:#_x0000_s1047">
              <w:txbxContent>
                <w:p w:rsidR="000609D2" w:rsidRPr="00D41EB8" w:rsidRDefault="000609D2" w:rsidP="00CA1368">
                  <w:pPr>
                    <w:jc w:val="center"/>
                    <w:rPr>
                      <w:rFonts w:ascii="Times New Roman" w:hAnsi="Times New Roman"/>
                      <w:b/>
                      <w:sz w:val="40"/>
                      <w:szCs w:val="40"/>
                    </w:rPr>
                  </w:pPr>
                  <w:r w:rsidRPr="00D41EB8">
                    <w:rPr>
                      <w:rFonts w:ascii="Times New Roman" w:hAnsi="Times New Roman"/>
                      <w:b/>
                      <w:sz w:val="40"/>
                      <w:szCs w:val="40"/>
                    </w:rPr>
                    <w:t>Администрация МР</w:t>
                  </w:r>
                </w:p>
                <w:p w:rsidR="000609D2" w:rsidRDefault="000609D2" w:rsidP="00CA1368"/>
              </w:txbxContent>
            </v:textbox>
          </v:shape>
        </w:pict>
      </w:r>
    </w:p>
    <w:p w:rsidR="00CA1368" w:rsidRPr="00455965" w:rsidRDefault="003D137E" w:rsidP="00CA1368">
      <w:pPr>
        <w:ind w:firstLine="360"/>
        <w:jc w:val="both"/>
        <w:rPr>
          <w:rFonts w:ascii="Times New Roman" w:hAnsi="Times New Roman"/>
          <w:sz w:val="28"/>
          <w:szCs w:val="28"/>
          <w:highlight w:val="magenta"/>
        </w:rPr>
      </w:pPr>
      <w:r w:rsidRPr="003D137E">
        <w:rPr>
          <w:rFonts w:ascii="Calibri" w:hAnsi="Calibri"/>
          <w:noProof/>
        </w:rPr>
        <w:pict>
          <v:shapetype id="_x0000_t32" coordsize="21600,21600" o:spt="32" o:oned="t" path="m,l21600,21600e" filled="f">
            <v:path arrowok="t" fillok="f" o:connecttype="none"/>
            <o:lock v:ext="edit" shapetype="t"/>
          </v:shapetype>
          <v:shape id="_x0000_s1050" type="#_x0000_t32" style="position:absolute;left:0;text-align:left;margin-left:415.95pt;margin-top:15.1pt;width:0;height:57.35pt;z-index:251672576" o:connectortype="straight">
            <v:stroke endarrow="block"/>
          </v:shape>
        </w:pict>
      </w:r>
      <w:r w:rsidRPr="003D137E">
        <w:rPr>
          <w:rFonts w:ascii="Calibri" w:hAnsi="Calibri"/>
          <w:noProof/>
        </w:rPr>
        <w:pict>
          <v:shape id="_x0000_s1048" type="#_x0000_t32" style="position:absolute;left:0;text-align:left;margin-left:80.7pt;margin-top:15.15pt;width:.05pt;height:44.2pt;z-index:251670528" o:connectortype="straight">
            <v:stroke endarrow="block"/>
          </v:shape>
        </w:pict>
      </w:r>
      <w:r w:rsidRPr="003D137E">
        <w:rPr>
          <w:rFonts w:ascii="Calibri" w:hAnsi="Calibri"/>
          <w:noProof/>
        </w:rPr>
        <w:pict>
          <v:shape id="_x0000_s1049" type="#_x0000_t32" style="position:absolute;left:0;text-align:left;margin-left:80.7pt;margin-top:15.1pt;width:35.25pt;height:.05pt;flip:x;z-index:251671552" o:connectortype="straight"/>
        </w:pict>
      </w:r>
      <w:r w:rsidRPr="003D137E">
        <w:rPr>
          <w:rFonts w:ascii="Calibri" w:hAnsi="Calibri"/>
          <w:noProof/>
        </w:rPr>
        <w:pict>
          <v:shape id="_x0000_s1051" type="#_x0000_t32" style="position:absolute;left:0;text-align:left;margin-left:648.95pt;margin-top:88.5pt;width:0;height:152.5pt;z-index:251673600" o:connectortype="straight">
            <v:stroke endarrow="block"/>
          </v:shape>
        </w:pict>
      </w:r>
      <w:r w:rsidRPr="003D137E">
        <w:rPr>
          <w:rFonts w:ascii="Calibri" w:hAnsi="Calibri"/>
          <w:noProof/>
        </w:rPr>
        <w:pict>
          <v:shape id="_x0000_s1052" type="#_x0000_t32" style="position:absolute;left:0;text-align:left;margin-left:636.95pt;margin-top:76.5pt;width:0;height:152.5pt;z-index:251674624" o:connectortype="straight">
            <v:stroke endarrow="block"/>
          </v:shape>
        </w:pict>
      </w:r>
      <w:r w:rsidRPr="003D137E">
        <w:rPr>
          <w:rFonts w:ascii="Calibri" w:hAnsi="Calibri"/>
          <w:noProof/>
        </w:rPr>
        <w:pict>
          <v:shape id="_x0000_s1053" type="#_x0000_t32" style="position:absolute;left:0;text-align:left;margin-left:339.45pt;margin-top:15.1pt;width:76.5pt;height:.05pt;flip:x;z-index:251675648" o:connectortype="straight"/>
        </w:pict>
      </w:r>
      <w:r w:rsidRPr="003D137E">
        <w:rPr>
          <w:rFonts w:ascii="Calibri" w:hAnsi="Calibri"/>
          <w:noProof/>
        </w:rPr>
        <w:pict>
          <v:shape id="_x0000_s1054" type="#_x0000_t32" style="position:absolute;left:0;text-align:left;margin-left:510.7pt;margin-top:76.5pt;width:126.25pt;height:0;z-index:251676672" o:connectortype="straight"/>
        </w:pict>
      </w:r>
    </w:p>
    <w:p w:rsidR="00CA1368" w:rsidRPr="00455965" w:rsidRDefault="003D137E" w:rsidP="00CA1368">
      <w:pPr>
        <w:ind w:firstLine="360"/>
        <w:jc w:val="both"/>
        <w:rPr>
          <w:rFonts w:ascii="Times New Roman" w:hAnsi="Times New Roman"/>
          <w:sz w:val="28"/>
          <w:szCs w:val="28"/>
          <w:highlight w:val="magenta"/>
        </w:rPr>
      </w:pPr>
      <w:r w:rsidRPr="003D137E">
        <w:rPr>
          <w:rFonts w:ascii="Calibri" w:hAnsi="Calibri"/>
          <w:noProof/>
        </w:rPr>
        <w:pict>
          <v:shape id="_x0000_s1055" type="#_x0000_t32" style="position:absolute;left:0;text-align:left;margin-left:285.45pt;margin-top:23.8pt;width:.1pt;height:7.05pt;z-index:251677696" o:connectortype="straight">
            <v:stroke endarrow="block"/>
          </v:shape>
        </w:pict>
      </w:r>
    </w:p>
    <w:p w:rsidR="00CA1368" w:rsidRPr="00455965" w:rsidRDefault="003D137E" w:rsidP="00CA1368">
      <w:pPr>
        <w:ind w:firstLine="360"/>
        <w:jc w:val="both"/>
        <w:rPr>
          <w:rFonts w:ascii="Times New Roman" w:hAnsi="Times New Roman"/>
          <w:sz w:val="28"/>
          <w:szCs w:val="28"/>
          <w:highlight w:val="magenta"/>
        </w:rPr>
      </w:pPr>
      <w:r w:rsidRPr="003D137E">
        <w:rPr>
          <w:rFonts w:ascii="Calibri" w:hAnsi="Calibri"/>
          <w:noProof/>
        </w:rPr>
        <w:pict>
          <v:shape id="_x0000_s1057" type="#_x0000_t202" style="position:absolute;left:0;text-align:left;margin-left:232.2pt;margin-top:7.4pt;width:119.25pt;height:81.15pt;z-index:251679744">
            <v:textbox>
              <w:txbxContent>
                <w:p w:rsidR="000609D2" w:rsidRPr="00ED2D41" w:rsidRDefault="000609D2" w:rsidP="00CA1368">
                  <w:pPr>
                    <w:spacing w:after="0" w:line="240" w:lineRule="auto"/>
                    <w:jc w:val="center"/>
                    <w:rPr>
                      <w:rFonts w:ascii="Times New Roman" w:hAnsi="Times New Roman"/>
                      <w:b/>
                      <w:sz w:val="24"/>
                      <w:szCs w:val="24"/>
                    </w:rPr>
                  </w:pPr>
                  <w:r w:rsidRPr="00ED2D41">
                    <w:rPr>
                      <w:rFonts w:ascii="Times New Roman" w:hAnsi="Times New Roman"/>
                      <w:b/>
                      <w:sz w:val="24"/>
                      <w:szCs w:val="24"/>
                    </w:rPr>
                    <w:t>МАУК</w:t>
                  </w:r>
                </w:p>
                <w:p w:rsidR="000609D2" w:rsidRPr="00A075C4" w:rsidRDefault="000609D2" w:rsidP="00CA1368">
                  <w:pPr>
                    <w:spacing w:after="0" w:line="240" w:lineRule="auto"/>
                    <w:jc w:val="center"/>
                    <w:rPr>
                      <w:rFonts w:ascii="Times New Roman" w:hAnsi="Times New Roman"/>
                      <w:b/>
                      <w:sz w:val="24"/>
                      <w:szCs w:val="24"/>
                    </w:rPr>
                  </w:pPr>
                  <w:r w:rsidRPr="00A075C4">
                    <w:rPr>
                      <w:rFonts w:ascii="Times New Roman" w:hAnsi="Times New Roman"/>
                      <w:b/>
                      <w:sz w:val="24"/>
                      <w:szCs w:val="24"/>
                    </w:rPr>
                    <w:t>«</w:t>
                  </w:r>
                  <w:proofErr w:type="spellStart"/>
                  <w:r w:rsidRPr="00A075C4">
                    <w:rPr>
                      <w:rFonts w:ascii="Times New Roman" w:hAnsi="Times New Roman"/>
                      <w:b/>
                      <w:sz w:val="24"/>
                      <w:szCs w:val="24"/>
                    </w:rPr>
                    <w:t>Чекмагушевская</w:t>
                  </w:r>
                  <w:proofErr w:type="spellEnd"/>
                  <w:r w:rsidRPr="00A075C4">
                    <w:rPr>
                      <w:rFonts w:ascii="Times New Roman" w:hAnsi="Times New Roman"/>
                      <w:b/>
                      <w:sz w:val="24"/>
                      <w:szCs w:val="24"/>
                    </w:rPr>
                    <w:t xml:space="preserve"> центральная </w:t>
                  </w:r>
                  <w:proofErr w:type="spellStart"/>
                  <w:r w:rsidRPr="00A075C4">
                    <w:rPr>
                      <w:rFonts w:ascii="Times New Roman" w:hAnsi="Times New Roman"/>
                      <w:b/>
                      <w:sz w:val="24"/>
                      <w:szCs w:val="24"/>
                    </w:rPr>
                    <w:t>межпоселенческая</w:t>
                  </w:r>
                  <w:proofErr w:type="spellEnd"/>
                  <w:r w:rsidRPr="00A075C4">
                    <w:rPr>
                      <w:rFonts w:ascii="Times New Roman" w:hAnsi="Times New Roman"/>
                      <w:b/>
                      <w:sz w:val="24"/>
                      <w:szCs w:val="24"/>
                    </w:rPr>
                    <w:t xml:space="preserve"> библиотека»</w:t>
                  </w:r>
                </w:p>
                <w:p w:rsidR="000609D2" w:rsidRDefault="000609D2" w:rsidP="00CA1368"/>
              </w:txbxContent>
            </v:textbox>
          </v:shape>
        </w:pict>
      </w:r>
      <w:r w:rsidRPr="003D137E">
        <w:rPr>
          <w:rFonts w:ascii="Calibri" w:hAnsi="Calibri"/>
          <w:noProof/>
        </w:rPr>
        <w:pict>
          <v:shape id="_x0000_s1058" type="#_x0000_t202" style="position:absolute;left:0;text-align:left;margin-left:364.95pt;margin-top:19.5pt;width:109.5pt;height:115.95pt;z-index:251680768">
            <v:textbox>
              <w:txbxContent>
                <w:p w:rsidR="000609D2" w:rsidRPr="00FA12E8" w:rsidRDefault="000609D2" w:rsidP="00CA1368">
                  <w:pPr>
                    <w:spacing w:after="0" w:line="240" w:lineRule="auto"/>
                    <w:jc w:val="center"/>
                    <w:rPr>
                      <w:rFonts w:ascii="Times New Roman" w:hAnsi="Times New Roman"/>
                      <w:b/>
                      <w:sz w:val="28"/>
                      <w:szCs w:val="28"/>
                    </w:rPr>
                  </w:pPr>
                  <w:r w:rsidRPr="00FA12E8">
                    <w:rPr>
                      <w:rFonts w:ascii="Times New Roman" w:hAnsi="Times New Roman"/>
                      <w:b/>
                      <w:sz w:val="28"/>
                      <w:szCs w:val="28"/>
                    </w:rPr>
                    <w:t>МАУ ДО</w:t>
                  </w:r>
                </w:p>
                <w:p w:rsidR="000609D2" w:rsidRPr="00FA12E8" w:rsidRDefault="000609D2" w:rsidP="00CA1368">
                  <w:pPr>
                    <w:spacing w:after="0" w:line="240" w:lineRule="auto"/>
                    <w:jc w:val="center"/>
                    <w:rPr>
                      <w:rFonts w:ascii="Times New Roman" w:hAnsi="Times New Roman"/>
                      <w:b/>
                      <w:sz w:val="28"/>
                      <w:szCs w:val="28"/>
                    </w:rPr>
                  </w:pPr>
                  <w:r w:rsidRPr="00FA12E8">
                    <w:rPr>
                      <w:rFonts w:ascii="Times New Roman" w:hAnsi="Times New Roman"/>
                      <w:b/>
                      <w:sz w:val="28"/>
                      <w:szCs w:val="28"/>
                    </w:rPr>
                    <w:t xml:space="preserve"> «Детская</w:t>
                  </w:r>
                </w:p>
                <w:p w:rsidR="000609D2" w:rsidRPr="00FA12E8" w:rsidRDefault="000609D2" w:rsidP="00CA1368">
                  <w:pPr>
                    <w:spacing w:after="0" w:line="240" w:lineRule="auto"/>
                    <w:jc w:val="center"/>
                    <w:rPr>
                      <w:rFonts w:ascii="Times New Roman" w:hAnsi="Times New Roman"/>
                      <w:b/>
                      <w:sz w:val="28"/>
                      <w:szCs w:val="28"/>
                    </w:rPr>
                  </w:pPr>
                  <w:r w:rsidRPr="00FA12E8">
                    <w:rPr>
                      <w:rFonts w:ascii="Times New Roman" w:hAnsi="Times New Roman"/>
                      <w:b/>
                      <w:sz w:val="28"/>
                      <w:szCs w:val="28"/>
                    </w:rPr>
                    <w:t>школа</w:t>
                  </w:r>
                </w:p>
                <w:p w:rsidR="000609D2" w:rsidRPr="00FA12E8" w:rsidRDefault="000609D2" w:rsidP="00CA1368">
                  <w:pPr>
                    <w:spacing w:after="0" w:line="240" w:lineRule="auto"/>
                    <w:jc w:val="center"/>
                    <w:rPr>
                      <w:rFonts w:ascii="Times New Roman" w:hAnsi="Times New Roman"/>
                      <w:b/>
                      <w:sz w:val="28"/>
                      <w:szCs w:val="28"/>
                    </w:rPr>
                  </w:pPr>
                  <w:r w:rsidRPr="00FA12E8">
                    <w:rPr>
                      <w:rFonts w:ascii="Times New Roman" w:hAnsi="Times New Roman"/>
                      <w:b/>
                      <w:sz w:val="28"/>
                      <w:szCs w:val="28"/>
                    </w:rPr>
                    <w:t>искусств»</w:t>
                  </w:r>
                  <w:r>
                    <w:rPr>
                      <w:rFonts w:ascii="Times New Roman" w:hAnsi="Times New Roman"/>
                      <w:b/>
                      <w:sz w:val="28"/>
                      <w:szCs w:val="28"/>
                    </w:rPr>
                    <w:t xml:space="preserve"> села Чекмагуш</w:t>
                  </w:r>
                </w:p>
                <w:p w:rsidR="000609D2" w:rsidRDefault="000609D2" w:rsidP="00CA1368"/>
              </w:txbxContent>
            </v:textbox>
          </v:shape>
        </w:pict>
      </w:r>
      <w:r w:rsidRPr="003D137E">
        <w:rPr>
          <w:rFonts w:ascii="Calibri" w:hAnsi="Calibri"/>
          <w:noProof/>
        </w:rPr>
        <w:pict>
          <v:shape id="_x0000_s1056" type="#_x0000_t202" style="position:absolute;left:0;text-align:left;margin-left:.45pt;margin-top:2.3pt;width:199.5pt;height:64.5pt;z-index:251678720">
            <v:textbox>
              <w:txbxContent>
                <w:p w:rsidR="000609D2" w:rsidRPr="00D41EB8" w:rsidRDefault="000609D2" w:rsidP="00CA1368">
                  <w:pPr>
                    <w:spacing w:after="0" w:line="240" w:lineRule="auto"/>
                    <w:jc w:val="center"/>
                    <w:rPr>
                      <w:rFonts w:ascii="Times New Roman" w:hAnsi="Times New Roman"/>
                      <w:b/>
                      <w:sz w:val="32"/>
                      <w:szCs w:val="32"/>
                    </w:rPr>
                  </w:pPr>
                  <w:r w:rsidRPr="00D41EB8">
                    <w:rPr>
                      <w:rFonts w:ascii="Times New Roman" w:hAnsi="Times New Roman"/>
                      <w:b/>
                      <w:sz w:val="32"/>
                      <w:szCs w:val="32"/>
                    </w:rPr>
                    <w:t>МБУ Отдел культуры</w:t>
                  </w:r>
                </w:p>
                <w:p w:rsidR="000609D2" w:rsidRPr="00D41EB8" w:rsidRDefault="000609D2" w:rsidP="00CA1368">
                  <w:pPr>
                    <w:spacing w:after="0" w:line="240" w:lineRule="auto"/>
                    <w:jc w:val="center"/>
                    <w:rPr>
                      <w:rFonts w:ascii="Times New Roman" w:hAnsi="Times New Roman"/>
                      <w:b/>
                      <w:sz w:val="32"/>
                      <w:szCs w:val="32"/>
                    </w:rPr>
                  </w:pPr>
                  <w:r w:rsidRPr="00D41EB8">
                    <w:rPr>
                      <w:rFonts w:ascii="Times New Roman" w:hAnsi="Times New Roman"/>
                      <w:b/>
                      <w:sz w:val="32"/>
                      <w:szCs w:val="32"/>
                    </w:rPr>
                    <w:t>Администрации МР</w:t>
                  </w:r>
                </w:p>
                <w:p w:rsidR="000609D2" w:rsidRPr="004C5193" w:rsidRDefault="000609D2" w:rsidP="00CA1368">
                  <w:pPr>
                    <w:spacing w:after="0" w:line="240" w:lineRule="auto"/>
                    <w:jc w:val="center"/>
                    <w:rPr>
                      <w:rFonts w:ascii="Times New Roman" w:hAnsi="Times New Roman"/>
                      <w:b/>
                      <w:sz w:val="48"/>
                      <w:szCs w:val="48"/>
                    </w:rPr>
                  </w:pPr>
                  <w:proofErr w:type="spellStart"/>
                  <w:r w:rsidRPr="00D41EB8">
                    <w:rPr>
                      <w:rFonts w:ascii="Times New Roman" w:hAnsi="Times New Roman"/>
                      <w:b/>
                      <w:sz w:val="32"/>
                      <w:szCs w:val="32"/>
                    </w:rPr>
                    <w:t>Чекмагушевский</w:t>
                  </w:r>
                  <w:proofErr w:type="spellEnd"/>
                  <w:r w:rsidRPr="00D41EB8">
                    <w:rPr>
                      <w:rFonts w:ascii="Times New Roman" w:hAnsi="Times New Roman"/>
                      <w:b/>
                      <w:sz w:val="32"/>
                      <w:szCs w:val="32"/>
                    </w:rPr>
                    <w:t xml:space="preserve"> район</w:t>
                  </w:r>
                </w:p>
                <w:p w:rsidR="000609D2" w:rsidRDefault="000609D2" w:rsidP="00CA1368"/>
              </w:txbxContent>
            </v:textbox>
          </v:shape>
        </w:pict>
      </w:r>
    </w:p>
    <w:p w:rsidR="00CA1368" w:rsidRPr="00455965" w:rsidRDefault="00CA1368" w:rsidP="00CA1368">
      <w:pPr>
        <w:ind w:firstLine="360"/>
        <w:jc w:val="both"/>
        <w:rPr>
          <w:rFonts w:ascii="Times New Roman" w:hAnsi="Times New Roman"/>
          <w:sz w:val="28"/>
          <w:szCs w:val="28"/>
          <w:highlight w:val="magenta"/>
        </w:rPr>
      </w:pPr>
    </w:p>
    <w:p w:rsidR="00CA1368" w:rsidRPr="00455965" w:rsidRDefault="003D137E" w:rsidP="00CA1368">
      <w:pPr>
        <w:ind w:firstLine="360"/>
        <w:jc w:val="both"/>
        <w:rPr>
          <w:rFonts w:ascii="Times New Roman" w:hAnsi="Times New Roman"/>
          <w:sz w:val="28"/>
          <w:szCs w:val="28"/>
          <w:highlight w:val="magenta"/>
        </w:rPr>
      </w:pPr>
      <w:r w:rsidRPr="003D137E">
        <w:rPr>
          <w:rFonts w:ascii="Calibri" w:hAnsi="Calibri"/>
          <w:noProof/>
        </w:rPr>
        <w:pict>
          <v:shape id="_x0000_s1060" type="#_x0000_t32" style="position:absolute;left:0;text-align:left;margin-left:95.95pt;margin-top:9.8pt;width:0;height:21.75pt;z-index:251682816" o:connectortype="straight">
            <v:stroke endarrow="block"/>
          </v:shape>
        </w:pict>
      </w:r>
    </w:p>
    <w:p w:rsidR="00CA1368" w:rsidRDefault="003D137E" w:rsidP="00CA1368">
      <w:pPr>
        <w:ind w:firstLine="360"/>
        <w:jc w:val="both"/>
        <w:rPr>
          <w:rFonts w:ascii="Times New Roman" w:hAnsi="Times New Roman"/>
          <w:sz w:val="28"/>
          <w:szCs w:val="28"/>
        </w:rPr>
      </w:pPr>
      <w:r w:rsidRPr="003D137E">
        <w:rPr>
          <w:rFonts w:ascii="Calibri" w:hAnsi="Calibri"/>
          <w:noProof/>
        </w:rPr>
        <w:pict>
          <v:shape id="_x0000_s1062" type="#_x0000_t202" style="position:absolute;left:0;text-align:left;margin-left:42.45pt;margin-top:3.05pt;width:129.5pt;height:106.45pt;z-index:251684864">
            <v:textbox>
              <w:txbxContent>
                <w:p w:rsidR="000609D2" w:rsidRDefault="000609D2" w:rsidP="00CA1368">
                  <w:pPr>
                    <w:spacing w:after="0" w:line="240" w:lineRule="auto"/>
                    <w:jc w:val="center"/>
                    <w:rPr>
                      <w:rFonts w:ascii="Times New Roman" w:hAnsi="Times New Roman"/>
                      <w:b/>
                      <w:sz w:val="26"/>
                      <w:szCs w:val="26"/>
                    </w:rPr>
                  </w:pPr>
                  <w:r w:rsidRPr="00ED2D41">
                    <w:rPr>
                      <w:rFonts w:ascii="Times New Roman" w:hAnsi="Times New Roman"/>
                      <w:b/>
                      <w:sz w:val="26"/>
                      <w:szCs w:val="26"/>
                    </w:rPr>
                    <w:t>РДК, СДК</w:t>
                  </w:r>
                  <w:proofErr w:type="gramStart"/>
                  <w:r>
                    <w:rPr>
                      <w:rFonts w:ascii="Times New Roman" w:hAnsi="Times New Roman"/>
                      <w:b/>
                      <w:sz w:val="26"/>
                      <w:szCs w:val="26"/>
                    </w:rPr>
                    <w:t>,</w:t>
                  </w:r>
                  <w:r w:rsidRPr="00ED2D41">
                    <w:rPr>
                      <w:rFonts w:ascii="Times New Roman" w:hAnsi="Times New Roman"/>
                      <w:b/>
                      <w:sz w:val="26"/>
                      <w:szCs w:val="26"/>
                    </w:rPr>
                    <w:t>С</w:t>
                  </w:r>
                  <w:proofErr w:type="gramEnd"/>
                  <w:r w:rsidRPr="00ED2D41">
                    <w:rPr>
                      <w:rFonts w:ascii="Times New Roman" w:hAnsi="Times New Roman"/>
                      <w:b/>
                      <w:sz w:val="26"/>
                      <w:szCs w:val="26"/>
                    </w:rPr>
                    <w:t>К</w:t>
                  </w:r>
                  <w:r>
                    <w:rPr>
                      <w:rFonts w:ascii="Times New Roman" w:hAnsi="Times New Roman"/>
                      <w:b/>
                      <w:sz w:val="26"/>
                      <w:szCs w:val="26"/>
                    </w:rPr>
                    <w:t>,</w:t>
                  </w:r>
                </w:p>
                <w:p w:rsidR="000609D2" w:rsidRPr="00CA1368" w:rsidRDefault="000609D2" w:rsidP="00CA1368">
                  <w:pPr>
                    <w:spacing w:after="0" w:line="240" w:lineRule="auto"/>
                    <w:jc w:val="center"/>
                    <w:rPr>
                      <w:rFonts w:ascii="Times New Roman" w:hAnsi="Times New Roman"/>
                      <w:b/>
                      <w:sz w:val="26"/>
                      <w:szCs w:val="26"/>
                      <w:lang w:val="tt-RU"/>
                    </w:rPr>
                  </w:pPr>
                  <w:r>
                    <w:rPr>
                      <w:rFonts w:ascii="Times New Roman" w:hAnsi="Times New Roman"/>
                      <w:b/>
                      <w:sz w:val="26"/>
                      <w:szCs w:val="26"/>
                      <w:lang w:val="tt-RU"/>
                    </w:rPr>
                    <w:t>Чекмагушевский и</w:t>
                  </w:r>
                  <w:proofErr w:type="spellStart"/>
                  <w:r w:rsidRPr="00ED2D41">
                    <w:rPr>
                      <w:rFonts w:ascii="Times New Roman" w:hAnsi="Times New Roman"/>
                      <w:b/>
                      <w:sz w:val="26"/>
                      <w:szCs w:val="26"/>
                    </w:rPr>
                    <w:t>сторико</w:t>
                  </w:r>
                  <w:proofErr w:type="spellEnd"/>
                  <w:r w:rsidRPr="00ED2D41">
                    <w:rPr>
                      <w:rFonts w:ascii="Times New Roman" w:hAnsi="Times New Roman"/>
                      <w:b/>
                      <w:sz w:val="26"/>
                      <w:szCs w:val="26"/>
                    </w:rPr>
                    <w:t>-</w:t>
                  </w:r>
                </w:p>
                <w:p w:rsidR="000609D2" w:rsidRPr="00ED2D41" w:rsidRDefault="000609D2" w:rsidP="00CA1368">
                  <w:pPr>
                    <w:spacing w:after="0" w:line="240" w:lineRule="auto"/>
                    <w:jc w:val="center"/>
                    <w:rPr>
                      <w:rFonts w:ascii="Times New Roman" w:hAnsi="Times New Roman"/>
                      <w:b/>
                      <w:sz w:val="26"/>
                      <w:szCs w:val="26"/>
                    </w:rPr>
                  </w:pPr>
                  <w:r w:rsidRPr="00ED2D41">
                    <w:rPr>
                      <w:rFonts w:ascii="Times New Roman" w:hAnsi="Times New Roman"/>
                      <w:b/>
                      <w:sz w:val="26"/>
                      <w:szCs w:val="26"/>
                    </w:rPr>
                    <w:t>краеведческий</w:t>
                  </w:r>
                </w:p>
                <w:p w:rsidR="000609D2" w:rsidRPr="00ED2D41" w:rsidRDefault="000609D2" w:rsidP="00CA1368">
                  <w:pPr>
                    <w:spacing w:after="0" w:line="240" w:lineRule="auto"/>
                    <w:jc w:val="center"/>
                    <w:rPr>
                      <w:rFonts w:ascii="Times New Roman" w:hAnsi="Times New Roman"/>
                      <w:b/>
                      <w:sz w:val="26"/>
                      <w:szCs w:val="26"/>
                    </w:rPr>
                  </w:pPr>
                  <w:r w:rsidRPr="00ED2D41">
                    <w:rPr>
                      <w:rFonts w:ascii="Times New Roman" w:hAnsi="Times New Roman"/>
                      <w:b/>
                      <w:sz w:val="26"/>
                      <w:szCs w:val="26"/>
                    </w:rPr>
                    <w:t xml:space="preserve">музей </w:t>
                  </w:r>
                </w:p>
                <w:p w:rsidR="000609D2" w:rsidRDefault="000609D2" w:rsidP="00CA1368"/>
              </w:txbxContent>
            </v:textbox>
          </v:shape>
        </w:pict>
      </w:r>
      <w:r w:rsidRPr="003D137E">
        <w:rPr>
          <w:rFonts w:ascii="Calibri" w:hAnsi="Calibri"/>
          <w:noProof/>
        </w:rPr>
        <w:pict>
          <v:shape id="_x0000_s1064" type="#_x0000_t32" style="position:absolute;left:0;text-align:left;margin-left:291.95pt;margin-top:1.15pt;width:.1pt;height:14.65pt;z-index:251686912" o:connectortype="straight">
            <v:stroke endarrow="block"/>
          </v:shape>
        </w:pict>
      </w:r>
      <w:r w:rsidRPr="003D137E">
        <w:rPr>
          <w:rFonts w:ascii="Calibri" w:hAnsi="Calibri"/>
          <w:noProof/>
        </w:rPr>
        <w:pict>
          <v:shape id="_x0000_s1063" type="#_x0000_t202" style="position:absolute;left:0;text-align:left;margin-left:232.2pt;margin-top:15.8pt;width:119.25pt;height:93.7pt;z-index:251685888">
            <v:textbox>
              <w:txbxContent>
                <w:p w:rsidR="000609D2" w:rsidRPr="00ED2D41" w:rsidRDefault="000609D2" w:rsidP="00CA1368">
                  <w:pPr>
                    <w:spacing w:after="0" w:line="240" w:lineRule="auto"/>
                    <w:jc w:val="center"/>
                    <w:rPr>
                      <w:rFonts w:ascii="Times New Roman" w:hAnsi="Times New Roman"/>
                      <w:b/>
                      <w:sz w:val="24"/>
                      <w:szCs w:val="24"/>
                    </w:rPr>
                  </w:pPr>
                  <w:r>
                    <w:rPr>
                      <w:rFonts w:ascii="Times New Roman" w:hAnsi="Times New Roman"/>
                      <w:b/>
                      <w:sz w:val="24"/>
                      <w:szCs w:val="24"/>
                    </w:rPr>
                    <w:t>Ц</w:t>
                  </w:r>
                  <w:r w:rsidRPr="00ED2D41">
                    <w:rPr>
                      <w:rFonts w:ascii="Times New Roman" w:hAnsi="Times New Roman"/>
                      <w:b/>
                      <w:sz w:val="24"/>
                      <w:szCs w:val="24"/>
                    </w:rPr>
                    <w:t>ентральная</w:t>
                  </w:r>
                  <w:r>
                    <w:rPr>
                      <w:rFonts w:ascii="Times New Roman" w:hAnsi="Times New Roman"/>
                      <w:b/>
                      <w:sz w:val="24"/>
                      <w:szCs w:val="24"/>
                    </w:rPr>
                    <w:t xml:space="preserve">, </w:t>
                  </w:r>
                </w:p>
                <w:p w:rsidR="000609D2" w:rsidRPr="00ED2D41" w:rsidRDefault="000609D2" w:rsidP="00CA1368">
                  <w:pPr>
                    <w:spacing w:after="0" w:line="240" w:lineRule="auto"/>
                    <w:jc w:val="center"/>
                    <w:rPr>
                      <w:rFonts w:ascii="Times New Roman" w:hAnsi="Times New Roman"/>
                      <w:b/>
                      <w:sz w:val="24"/>
                      <w:szCs w:val="24"/>
                    </w:rPr>
                  </w:pPr>
                  <w:r w:rsidRPr="00ED2D41">
                    <w:rPr>
                      <w:rFonts w:ascii="Times New Roman" w:hAnsi="Times New Roman"/>
                      <w:b/>
                      <w:sz w:val="24"/>
                      <w:szCs w:val="24"/>
                    </w:rPr>
                    <w:t>детская и</w:t>
                  </w:r>
                </w:p>
                <w:p w:rsidR="000609D2" w:rsidRPr="00ED2D41" w:rsidRDefault="000609D2" w:rsidP="00CA1368">
                  <w:pPr>
                    <w:spacing w:after="0" w:line="240" w:lineRule="auto"/>
                    <w:jc w:val="center"/>
                    <w:rPr>
                      <w:rFonts w:ascii="Times New Roman" w:hAnsi="Times New Roman"/>
                      <w:b/>
                      <w:sz w:val="24"/>
                      <w:szCs w:val="24"/>
                    </w:rPr>
                  </w:pPr>
                  <w:r>
                    <w:rPr>
                      <w:rFonts w:ascii="Times New Roman" w:hAnsi="Times New Roman"/>
                      <w:b/>
                      <w:sz w:val="24"/>
                      <w:szCs w:val="24"/>
                    </w:rPr>
                    <w:t>21 сельская</w:t>
                  </w:r>
                </w:p>
                <w:p w:rsidR="000609D2" w:rsidRPr="00ED2D41" w:rsidRDefault="000609D2" w:rsidP="00CA1368">
                  <w:pPr>
                    <w:spacing w:after="0" w:line="240" w:lineRule="auto"/>
                    <w:jc w:val="center"/>
                    <w:rPr>
                      <w:rFonts w:ascii="Times New Roman" w:hAnsi="Times New Roman"/>
                      <w:b/>
                      <w:sz w:val="24"/>
                      <w:szCs w:val="24"/>
                    </w:rPr>
                  </w:pPr>
                  <w:r>
                    <w:rPr>
                      <w:rFonts w:ascii="Times New Roman" w:hAnsi="Times New Roman"/>
                      <w:b/>
                      <w:sz w:val="24"/>
                      <w:szCs w:val="24"/>
                    </w:rPr>
                    <w:t>библиотека</w:t>
                  </w:r>
                </w:p>
                <w:p w:rsidR="000609D2" w:rsidRPr="00ED2D41" w:rsidRDefault="000609D2" w:rsidP="00CA1368">
                  <w:pPr>
                    <w:spacing w:after="0" w:line="240" w:lineRule="auto"/>
                    <w:jc w:val="center"/>
                    <w:rPr>
                      <w:rFonts w:ascii="Times New Roman" w:hAnsi="Times New Roman"/>
                      <w:b/>
                      <w:sz w:val="24"/>
                      <w:szCs w:val="24"/>
                    </w:rPr>
                  </w:pPr>
                  <w:proofErr w:type="gramStart"/>
                  <w:r>
                    <w:rPr>
                      <w:rFonts w:ascii="Times New Roman" w:hAnsi="Times New Roman"/>
                      <w:b/>
                      <w:sz w:val="28"/>
                      <w:szCs w:val="28"/>
                    </w:rPr>
                    <w:t>(</w:t>
                  </w:r>
                  <w:r w:rsidRPr="00ED2D41">
                    <w:rPr>
                      <w:rFonts w:ascii="Times New Roman" w:hAnsi="Times New Roman"/>
                      <w:b/>
                      <w:sz w:val="24"/>
                      <w:szCs w:val="24"/>
                    </w:rPr>
                    <w:t>в том числе 7</w:t>
                  </w:r>
                  <w:proofErr w:type="gramEnd"/>
                </w:p>
                <w:p w:rsidR="000609D2" w:rsidRPr="00ED2D41" w:rsidRDefault="000609D2" w:rsidP="00CA1368">
                  <w:pPr>
                    <w:spacing w:after="0" w:line="240" w:lineRule="auto"/>
                    <w:jc w:val="center"/>
                    <w:rPr>
                      <w:rFonts w:ascii="Times New Roman" w:hAnsi="Times New Roman"/>
                      <w:b/>
                      <w:sz w:val="24"/>
                      <w:szCs w:val="24"/>
                    </w:rPr>
                  </w:pPr>
                  <w:r w:rsidRPr="00ED2D41">
                    <w:rPr>
                      <w:rFonts w:ascii="Times New Roman" w:hAnsi="Times New Roman"/>
                      <w:b/>
                      <w:sz w:val="24"/>
                      <w:szCs w:val="24"/>
                    </w:rPr>
                    <w:t xml:space="preserve"> модельных)</w:t>
                  </w:r>
                </w:p>
                <w:p w:rsidR="000609D2" w:rsidRDefault="000609D2" w:rsidP="00CA1368"/>
                <w:p w:rsidR="000609D2" w:rsidRPr="008D7B84" w:rsidRDefault="000609D2" w:rsidP="00CA1368"/>
              </w:txbxContent>
            </v:textbox>
          </v:shape>
        </w:pict>
      </w:r>
    </w:p>
    <w:p w:rsidR="00CA1368" w:rsidRDefault="00CA1368" w:rsidP="00CA1368">
      <w:pPr>
        <w:ind w:firstLine="360"/>
        <w:jc w:val="both"/>
        <w:rPr>
          <w:rFonts w:ascii="Times New Roman" w:hAnsi="Times New Roman"/>
          <w:sz w:val="28"/>
          <w:szCs w:val="28"/>
        </w:rPr>
      </w:pPr>
    </w:p>
    <w:p w:rsidR="00CA1368" w:rsidRDefault="00CA1368" w:rsidP="00CA1368">
      <w:pPr>
        <w:ind w:firstLine="360"/>
        <w:jc w:val="both"/>
        <w:rPr>
          <w:rFonts w:ascii="Times New Roman" w:hAnsi="Times New Roman"/>
          <w:sz w:val="28"/>
          <w:szCs w:val="28"/>
        </w:rPr>
      </w:pPr>
    </w:p>
    <w:p w:rsidR="00CA1368" w:rsidRPr="00110190" w:rsidRDefault="00CA1368" w:rsidP="00CA1368">
      <w:pPr>
        <w:tabs>
          <w:tab w:val="left" w:pos="7780"/>
        </w:tabs>
        <w:spacing w:after="0"/>
        <w:jc w:val="both"/>
        <w:rPr>
          <w:rFonts w:ascii="Times New Roman" w:hAnsi="Times New Roman"/>
          <w:sz w:val="28"/>
          <w:szCs w:val="28"/>
        </w:rPr>
      </w:pPr>
      <w:r>
        <w:rPr>
          <w:rFonts w:ascii="Times New Roman" w:hAnsi="Times New Roman"/>
          <w:sz w:val="28"/>
          <w:szCs w:val="28"/>
        </w:rPr>
        <w:tab/>
      </w:r>
    </w:p>
    <w:p w:rsidR="00C91A45" w:rsidRDefault="00C91A45" w:rsidP="00CA1368">
      <w:pPr>
        <w:tabs>
          <w:tab w:val="left" w:pos="8295"/>
        </w:tabs>
        <w:jc w:val="both"/>
      </w:pPr>
    </w:p>
    <w:p w:rsidR="00C91A45" w:rsidRDefault="00C91A45" w:rsidP="00C91A45">
      <w:pPr>
        <w:spacing w:after="0" w:line="240" w:lineRule="auto"/>
        <w:jc w:val="both"/>
        <w:rPr>
          <w:rFonts w:ascii="Times New Roman" w:hAnsi="Times New Roman"/>
          <w:b/>
          <w:color w:val="000000"/>
          <w:sz w:val="28"/>
          <w:szCs w:val="28"/>
        </w:rPr>
      </w:pPr>
      <w:r w:rsidRPr="00393A45">
        <w:rPr>
          <w:rFonts w:ascii="Times New Roman" w:hAnsi="Times New Roman"/>
          <w:b/>
          <w:color w:val="000000"/>
          <w:sz w:val="28"/>
          <w:szCs w:val="28"/>
        </w:rPr>
        <w:t>4. Материально-техническая база, кадровое обеспечение муниципальных учреждений культуры.</w:t>
      </w:r>
    </w:p>
    <w:p w:rsidR="0090476C" w:rsidRPr="00361878" w:rsidRDefault="0090476C" w:rsidP="0090476C">
      <w:pPr>
        <w:shd w:val="clear" w:color="auto" w:fill="FFFFFF"/>
        <w:spacing w:after="0" w:line="240" w:lineRule="auto"/>
        <w:ind w:firstLine="567"/>
        <w:jc w:val="both"/>
        <w:rPr>
          <w:rFonts w:ascii="Times New Roman" w:eastAsia="Times New Roman" w:hAnsi="Times New Roman" w:cs="Times New Roman"/>
          <w:color w:val="000000"/>
          <w:sz w:val="23"/>
          <w:szCs w:val="23"/>
        </w:rPr>
      </w:pPr>
      <w:proofErr w:type="gramStart"/>
      <w:r w:rsidRPr="00361878">
        <w:rPr>
          <w:rFonts w:ascii="Times New Roman" w:eastAsia="Times New Roman" w:hAnsi="Times New Roman" w:cs="Times New Roman"/>
          <w:color w:val="000000"/>
          <w:sz w:val="28"/>
          <w:szCs w:val="28"/>
        </w:rPr>
        <w:t>Д</w:t>
      </w:r>
      <w:r w:rsidRPr="00361878">
        <w:rPr>
          <w:rFonts w:ascii="Times New Roman" w:eastAsia="Times New Roman" w:hAnsi="Times New Roman" w:cs="Times New Roman"/>
          <w:color w:val="000000"/>
          <w:sz w:val="28"/>
          <w:szCs w:val="28"/>
          <w:lang w:val="tt-RU"/>
        </w:rPr>
        <w:t>ля улучшения материально-технической базы учреждений культуры района приобретена звукоусилительная аппаратура на сумму 1136,9 тысяч рублей, световое оборудование на сумму 284,7 тысяч рублей, музыкальные инструменты 98 тысяч рублей, сценические костюмы на сумму 701,4 тысячи рублей, мебель на сумму 68,2 тысячи рублей, компьютеры на сумму 148,6 тысяч рублей, построена сцена для проведения Сабантуй-2018 на сумму 198 тысяч рублей, </w:t>
      </w:r>
      <w:r w:rsidRPr="00361878">
        <w:rPr>
          <w:rFonts w:ascii="Times New Roman" w:eastAsia="Times New Roman" w:hAnsi="Times New Roman" w:cs="Times New Roman"/>
          <w:color w:val="000000"/>
          <w:sz w:val="28"/>
          <w:lang w:val="tt-RU"/>
        </w:rPr>
        <w:t> </w:t>
      </w:r>
      <w:r w:rsidRPr="00361878">
        <w:rPr>
          <w:rFonts w:ascii="Times New Roman" w:eastAsia="Times New Roman" w:hAnsi="Times New Roman" w:cs="Times New Roman"/>
          <w:color w:val="000000"/>
          <w:sz w:val="28"/>
          <w:szCs w:val="28"/>
          <w:lang w:val="tt-RU"/>
        </w:rPr>
        <w:t>приобретены котлы на 481,2</w:t>
      </w:r>
      <w:proofErr w:type="gramEnd"/>
      <w:r w:rsidRPr="00361878">
        <w:rPr>
          <w:rFonts w:ascii="Times New Roman" w:eastAsia="Times New Roman" w:hAnsi="Times New Roman" w:cs="Times New Roman"/>
          <w:color w:val="000000"/>
          <w:sz w:val="28"/>
          <w:szCs w:val="28"/>
          <w:lang w:val="tt-RU"/>
        </w:rPr>
        <w:t xml:space="preserve"> тысячи рублей, игровая детская на 53,1 тысячу рублей, на прочие расходы выделено 218 тысяч рублей. На текущий ремонт культурно-досуговых учреждений выделено 652,1 тысячи рублей. Итого на общую сумму 4040315,51 рублей из которых стоит выделить:</w:t>
      </w:r>
    </w:p>
    <w:p w:rsidR="0090476C" w:rsidRPr="00361878" w:rsidRDefault="0090476C" w:rsidP="0090476C">
      <w:pPr>
        <w:shd w:val="clear" w:color="auto" w:fill="FFFFFF"/>
        <w:spacing w:after="0" w:line="240" w:lineRule="auto"/>
        <w:ind w:firstLine="567"/>
        <w:jc w:val="both"/>
        <w:rPr>
          <w:rFonts w:ascii="Times New Roman" w:eastAsia="Times New Roman" w:hAnsi="Times New Roman" w:cs="Times New Roman"/>
          <w:color w:val="000000"/>
          <w:sz w:val="23"/>
          <w:szCs w:val="23"/>
        </w:rPr>
      </w:pPr>
      <w:r w:rsidRPr="00361878">
        <w:rPr>
          <w:rFonts w:ascii="Times New Roman" w:eastAsia="Times New Roman" w:hAnsi="Times New Roman" w:cs="Times New Roman"/>
          <w:color w:val="000000"/>
          <w:sz w:val="28"/>
          <w:szCs w:val="28"/>
        </w:rPr>
        <w:t>-</w:t>
      </w:r>
      <w:r w:rsidRPr="00361878">
        <w:rPr>
          <w:rFonts w:ascii="Times New Roman" w:eastAsia="Times New Roman" w:hAnsi="Times New Roman" w:cs="Times New Roman"/>
          <w:color w:val="000000"/>
          <w:sz w:val="14"/>
          <w:szCs w:val="14"/>
        </w:rPr>
        <w:t> </w:t>
      </w:r>
      <w:r w:rsidRPr="00361878">
        <w:rPr>
          <w:rFonts w:ascii="Times New Roman" w:eastAsia="Times New Roman" w:hAnsi="Times New Roman" w:cs="Times New Roman"/>
          <w:color w:val="000000"/>
          <w:sz w:val="14"/>
        </w:rPr>
        <w:t> </w:t>
      </w:r>
      <w:proofErr w:type="spellStart"/>
      <w:r w:rsidRPr="00361878">
        <w:rPr>
          <w:rFonts w:ascii="Times New Roman" w:eastAsia="Times New Roman" w:hAnsi="Times New Roman" w:cs="Times New Roman"/>
          <w:color w:val="000000"/>
          <w:sz w:val="28"/>
          <w:szCs w:val="28"/>
        </w:rPr>
        <w:t>Юмашевский</w:t>
      </w:r>
      <w:proofErr w:type="spellEnd"/>
      <w:r w:rsidRPr="00361878">
        <w:rPr>
          <w:rFonts w:ascii="Times New Roman" w:eastAsia="Times New Roman" w:hAnsi="Times New Roman" w:cs="Times New Roman"/>
          <w:color w:val="000000"/>
          <w:sz w:val="28"/>
          <w:szCs w:val="28"/>
        </w:rPr>
        <w:t> </w:t>
      </w:r>
      <w:r w:rsidRPr="00361878">
        <w:rPr>
          <w:rFonts w:ascii="Times New Roman" w:eastAsia="Times New Roman" w:hAnsi="Times New Roman" w:cs="Times New Roman"/>
          <w:color w:val="000000"/>
          <w:sz w:val="28"/>
        </w:rPr>
        <w:t> </w:t>
      </w:r>
      <w:r w:rsidRPr="00361878">
        <w:rPr>
          <w:rFonts w:ascii="Times New Roman" w:eastAsia="Times New Roman" w:hAnsi="Times New Roman" w:cs="Times New Roman"/>
          <w:color w:val="000000"/>
          <w:sz w:val="28"/>
          <w:szCs w:val="28"/>
        </w:rPr>
        <w:t>сельский Дом культуры стал участником</w:t>
      </w:r>
      <w:r w:rsidRPr="00361878">
        <w:rPr>
          <w:rFonts w:ascii="Times New Roman" w:eastAsia="Times New Roman" w:hAnsi="Times New Roman" w:cs="Times New Roman"/>
          <w:color w:val="000000"/>
          <w:sz w:val="28"/>
        </w:rPr>
        <w:t> </w:t>
      </w:r>
      <w:r w:rsidRPr="00361878">
        <w:rPr>
          <w:rFonts w:ascii="Times New Roman" w:eastAsia="Times New Roman" w:hAnsi="Times New Roman" w:cs="Times New Roman"/>
          <w:color w:val="000000"/>
          <w:sz w:val="28"/>
          <w:szCs w:val="28"/>
          <w:shd w:val="clear" w:color="auto" w:fill="FFFFFF"/>
        </w:rPr>
        <w:t> Федерального проекта «Культура малой Родины</w:t>
      </w:r>
      <w:r w:rsidRPr="00361878">
        <w:rPr>
          <w:rFonts w:ascii="Times New Roman" w:eastAsia="Times New Roman" w:hAnsi="Times New Roman" w:cs="Times New Roman"/>
          <w:color w:val="000000"/>
          <w:sz w:val="28"/>
        </w:rPr>
        <w:t> </w:t>
      </w:r>
      <w:r w:rsidRPr="00361878">
        <w:rPr>
          <w:rFonts w:ascii="Times New Roman" w:eastAsia="Times New Roman" w:hAnsi="Times New Roman" w:cs="Times New Roman"/>
          <w:color w:val="000000"/>
          <w:sz w:val="28"/>
          <w:szCs w:val="28"/>
        </w:rPr>
        <w:t>по направлению</w:t>
      </w:r>
      <w:r w:rsidRPr="00361878">
        <w:rPr>
          <w:rFonts w:ascii="Times New Roman" w:eastAsia="Times New Roman" w:hAnsi="Times New Roman" w:cs="Times New Roman"/>
          <w:color w:val="000000"/>
          <w:sz w:val="28"/>
        </w:rPr>
        <w:t> </w:t>
      </w:r>
      <w:r w:rsidRPr="00361878">
        <w:rPr>
          <w:rFonts w:ascii="Times New Roman" w:eastAsia="Times New Roman" w:hAnsi="Times New Roman" w:cs="Times New Roman"/>
          <w:color w:val="000000"/>
          <w:sz w:val="28"/>
          <w:szCs w:val="28"/>
          <w:shd w:val="clear" w:color="auto" w:fill="FFFFFF"/>
        </w:rPr>
        <w:t>«Местный дом культуры». По данному проекту выделено</w:t>
      </w:r>
      <w:r w:rsidRPr="00361878">
        <w:rPr>
          <w:rFonts w:ascii="Times New Roman" w:eastAsia="Times New Roman" w:hAnsi="Times New Roman" w:cs="Times New Roman"/>
          <w:color w:val="000000"/>
          <w:sz w:val="28"/>
        </w:rPr>
        <w:t> </w:t>
      </w:r>
      <w:r w:rsidRPr="00361878">
        <w:rPr>
          <w:rFonts w:ascii="Times New Roman" w:eastAsia="Times New Roman" w:hAnsi="Times New Roman" w:cs="Times New Roman"/>
          <w:color w:val="000000"/>
          <w:sz w:val="28"/>
          <w:szCs w:val="28"/>
        </w:rPr>
        <w:t>2131889,95тыс. рублей </w:t>
      </w:r>
      <w:r w:rsidRPr="00361878">
        <w:rPr>
          <w:rFonts w:ascii="Times New Roman" w:eastAsia="Times New Roman" w:hAnsi="Times New Roman" w:cs="Times New Roman"/>
          <w:color w:val="000000"/>
          <w:sz w:val="28"/>
        </w:rPr>
        <w:t> </w:t>
      </w:r>
      <w:r w:rsidRPr="00361878">
        <w:rPr>
          <w:rFonts w:ascii="Times New Roman" w:eastAsia="Times New Roman" w:hAnsi="Times New Roman" w:cs="Times New Roman"/>
          <w:color w:val="000000"/>
          <w:sz w:val="28"/>
          <w:szCs w:val="28"/>
        </w:rPr>
        <w:t>на текущий ремонт и обновления материально-технической базы СДК. Из них: из федерального бюджета 1782260 тыс</w:t>
      </w:r>
      <w:proofErr w:type="gramStart"/>
      <w:r w:rsidRPr="00361878">
        <w:rPr>
          <w:rFonts w:ascii="Times New Roman" w:eastAsia="Times New Roman" w:hAnsi="Times New Roman" w:cs="Times New Roman"/>
          <w:color w:val="000000"/>
          <w:sz w:val="28"/>
          <w:szCs w:val="28"/>
        </w:rPr>
        <w:t>.р</w:t>
      </w:r>
      <w:proofErr w:type="gramEnd"/>
      <w:r w:rsidRPr="00361878">
        <w:rPr>
          <w:rFonts w:ascii="Times New Roman" w:eastAsia="Times New Roman" w:hAnsi="Times New Roman" w:cs="Times New Roman"/>
          <w:color w:val="000000"/>
          <w:sz w:val="28"/>
          <w:szCs w:val="28"/>
        </w:rPr>
        <w:t>уб., из республиканского бюджета 243035,45 тыс.руб., из местного бюджета 106594,50тыс.рублей.</w:t>
      </w:r>
    </w:p>
    <w:p w:rsidR="00C91A45" w:rsidRDefault="0090476C" w:rsidP="0090476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1878">
        <w:rPr>
          <w:rFonts w:ascii="Times New Roman" w:eastAsia="Times New Roman" w:hAnsi="Times New Roman" w:cs="Times New Roman"/>
          <w:color w:val="000000"/>
          <w:sz w:val="28"/>
          <w:szCs w:val="28"/>
          <w:lang w:val="tt-RU"/>
        </w:rPr>
        <w:t>-</w:t>
      </w:r>
      <w:r w:rsidRPr="00361878">
        <w:rPr>
          <w:rFonts w:ascii="Times New Roman" w:eastAsia="Times New Roman" w:hAnsi="Times New Roman" w:cs="Times New Roman"/>
          <w:color w:val="000000"/>
          <w:sz w:val="14"/>
          <w:szCs w:val="14"/>
          <w:lang w:val="tt-RU"/>
        </w:rPr>
        <w:t> </w:t>
      </w:r>
      <w:r w:rsidRPr="00361878">
        <w:rPr>
          <w:rFonts w:ascii="Times New Roman" w:eastAsia="Times New Roman" w:hAnsi="Times New Roman" w:cs="Times New Roman"/>
          <w:color w:val="000000"/>
          <w:sz w:val="14"/>
          <w:lang w:val="tt-RU"/>
        </w:rPr>
        <w:t> </w:t>
      </w:r>
      <w:r w:rsidRPr="00361878">
        <w:rPr>
          <w:rFonts w:ascii="Times New Roman" w:eastAsia="Times New Roman" w:hAnsi="Times New Roman" w:cs="Times New Roman"/>
          <w:color w:val="000000"/>
          <w:sz w:val="28"/>
          <w:szCs w:val="28"/>
          <w:lang w:val="tt-RU"/>
        </w:rPr>
        <w:t>п</w:t>
      </w:r>
      <w:proofErr w:type="spellStart"/>
      <w:r w:rsidRPr="00361878">
        <w:rPr>
          <w:rFonts w:ascii="Times New Roman" w:eastAsia="Times New Roman" w:hAnsi="Times New Roman" w:cs="Times New Roman"/>
          <w:color w:val="000000"/>
          <w:sz w:val="28"/>
          <w:szCs w:val="28"/>
        </w:rPr>
        <w:t>ризовой</w:t>
      </w:r>
      <w:proofErr w:type="spellEnd"/>
      <w:r w:rsidRPr="00361878">
        <w:rPr>
          <w:rFonts w:ascii="Times New Roman" w:eastAsia="Times New Roman" w:hAnsi="Times New Roman" w:cs="Times New Roman"/>
          <w:color w:val="000000"/>
          <w:sz w:val="28"/>
          <w:szCs w:val="28"/>
        </w:rPr>
        <w:t xml:space="preserve"> фонд смотра художественной самодеятельности учреждений культуры составил 205 тысяч рублей</w:t>
      </w:r>
      <w:r w:rsidRPr="00361878">
        <w:rPr>
          <w:rFonts w:ascii="Times New Roman" w:eastAsia="Times New Roman" w:hAnsi="Times New Roman" w:cs="Times New Roman"/>
          <w:color w:val="000000"/>
          <w:sz w:val="28"/>
          <w:szCs w:val="28"/>
          <w:lang w:val="tt-RU"/>
        </w:rPr>
        <w:t>.</w:t>
      </w:r>
      <w:r w:rsidRPr="00361878">
        <w:rPr>
          <w:rFonts w:ascii="Times New Roman" w:eastAsia="Times New Roman" w:hAnsi="Times New Roman" w:cs="Times New Roman"/>
          <w:color w:val="000000"/>
          <w:sz w:val="28"/>
        </w:rPr>
        <w:t> </w:t>
      </w:r>
      <w:proofErr w:type="gramStart"/>
      <w:r w:rsidRPr="00361878">
        <w:rPr>
          <w:rFonts w:ascii="Times New Roman" w:eastAsia="Times New Roman" w:hAnsi="Times New Roman" w:cs="Times New Roman"/>
          <w:color w:val="000000"/>
          <w:sz w:val="28"/>
          <w:szCs w:val="28"/>
        </w:rPr>
        <w:t xml:space="preserve">Сельское поселение </w:t>
      </w:r>
      <w:proofErr w:type="spellStart"/>
      <w:r w:rsidRPr="00361878">
        <w:rPr>
          <w:rFonts w:ascii="Times New Roman" w:eastAsia="Times New Roman" w:hAnsi="Times New Roman" w:cs="Times New Roman"/>
          <w:color w:val="000000"/>
          <w:sz w:val="28"/>
          <w:szCs w:val="28"/>
        </w:rPr>
        <w:t>Тузлукушевский</w:t>
      </w:r>
      <w:proofErr w:type="spellEnd"/>
      <w:r w:rsidRPr="00361878">
        <w:rPr>
          <w:rFonts w:ascii="Times New Roman" w:eastAsia="Times New Roman" w:hAnsi="Times New Roman" w:cs="Times New Roman"/>
          <w:color w:val="000000"/>
          <w:sz w:val="28"/>
          <w:szCs w:val="28"/>
        </w:rPr>
        <w:t xml:space="preserve"> сельсовет занял 1 место - 50 тысяч </w:t>
      </w:r>
      <w:proofErr w:type="spellStart"/>
      <w:r w:rsidRPr="00361878">
        <w:rPr>
          <w:rFonts w:ascii="Times New Roman" w:eastAsia="Times New Roman" w:hAnsi="Times New Roman" w:cs="Times New Roman"/>
          <w:color w:val="000000"/>
          <w:sz w:val="28"/>
          <w:szCs w:val="28"/>
        </w:rPr>
        <w:t>руб</w:t>
      </w:r>
      <w:proofErr w:type="spellEnd"/>
      <w:r w:rsidRPr="00361878">
        <w:rPr>
          <w:rFonts w:ascii="Times New Roman" w:eastAsia="Times New Roman" w:hAnsi="Times New Roman" w:cs="Times New Roman"/>
          <w:color w:val="000000"/>
          <w:sz w:val="28"/>
          <w:szCs w:val="28"/>
          <w:lang w:val="tt-RU"/>
        </w:rPr>
        <w:t>лей (приобретены проектор-14,5 тысяч рублей</w:t>
      </w:r>
      <w:r w:rsidRPr="00361878">
        <w:rPr>
          <w:rFonts w:ascii="Times New Roman" w:eastAsia="Times New Roman" w:hAnsi="Times New Roman" w:cs="Times New Roman"/>
          <w:color w:val="000000"/>
          <w:sz w:val="28"/>
          <w:szCs w:val="28"/>
        </w:rPr>
        <w:t>,</w:t>
      </w:r>
      <w:r w:rsidRPr="00361878">
        <w:rPr>
          <w:rFonts w:ascii="Times New Roman" w:eastAsia="Times New Roman" w:hAnsi="Times New Roman" w:cs="Times New Roman"/>
          <w:color w:val="000000"/>
          <w:sz w:val="28"/>
          <w:lang w:val="tt-RU"/>
        </w:rPr>
        <w:t> </w:t>
      </w:r>
      <w:r w:rsidRPr="00361878">
        <w:rPr>
          <w:rFonts w:ascii="Times New Roman" w:eastAsia="Times New Roman" w:hAnsi="Times New Roman" w:cs="Times New Roman"/>
          <w:color w:val="000000"/>
          <w:sz w:val="28"/>
          <w:szCs w:val="28"/>
          <w:lang w:val="tt-RU"/>
        </w:rPr>
        <w:t>проекционный экран-8,4 тысяч рублей, для Каразирековского </w:t>
      </w:r>
      <w:r w:rsidRPr="00361878">
        <w:rPr>
          <w:rFonts w:ascii="Times New Roman" w:eastAsia="Times New Roman" w:hAnsi="Times New Roman" w:cs="Times New Roman"/>
          <w:color w:val="000000"/>
          <w:sz w:val="28"/>
          <w:lang w:val="tt-RU"/>
        </w:rPr>
        <w:t> </w:t>
      </w:r>
      <w:r w:rsidRPr="00361878">
        <w:rPr>
          <w:rFonts w:ascii="Times New Roman" w:eastAsia="Times New Roman" w:hAnsi="Times New Roman" w:cs="Times New Roman"/>
          <w:color w:val="000000"/>
          <w:sz w:val="28"/>
          <w:szCs w:val="28"/>
          <w:lang w:val="tt-RU"/>
        </w:rPr>
        <w:t xml:space="preserve">и </w:t>
      </w:r>
      <w:r w:rsidR="00D24E46">
        <w:rPr>
          <w:rFonts w:ascii="Times New Roman" w:eastAsia="Times New Roman" w:hAnsi="Times New Roman" w:cs="Times New Roman"/>
          <w:color w:val="000000"/>
          <w:sz w:val="28"/>
          <w:szCs w:val="28"/>
          <w:lang w:val="tt-RU"/>
        </w:rPr>
        <w:t>С</w:t>
      </w:r>
      <w:r w:rsidRPr="00361878">
        <w:rPr>
          <w:rFonts w:ascii="Times New Roman" w:eastAsia="Times New Roman" w:hAnsi="Times New Roman" w:cs="Times New Roman"/>
          <w:color w:val="000000"/>
          <w:sz w:val="28"/>
          <w:szCs w:val="28"/>
          <w:lang w:val="tt-RU"/>
        </w:rPr>
        <w:t>ыйрышбашевского СДК приобретены радиомикшерная система на сумму 36 тысяч рублей,</w:t>
      </w:r>
      <w:r w:rsidRPr="00361878">
        <w:rPr>
          <w:rFonts w:ascii="Times New Roman" w:eastAsia="Times New Roman" w:hAnsi="Times New Roman" w:cs="Times New Roman"/>
          <w:color w:val="000000"/>
          <w:sz w:val="28"/>
          <w:lang w:val="tt-RU"/>
        </w:rPr>
        <w:t> </w:t>
      </w:r>
      <w:r w:rsidRPr="00361878">
        <w:rPr>
          <w:rFonts w:ascii="Times New Roman" w:eastAsia="Times New Roman" w:hAnsi="Times New Roman" w:cs="Times New Roman"/>
          <w:color w:val="000000"/>
          <w:sz w:val="28"/>
          <w:szCs w:val="28"/>
          <w:lang w:val="tt-RU"/>
        </w:rPr>
        <w:t> </w:t>
      </w:r>
      <w:r w:rsidR="00D24E46">
        <w:rPr>
          <w:rFonts w:ascii="Times New Roman" w:eastAsia="Times New Roman" w:hAnsi="Times New Roman" w:cs="Times New Roman"/>
          <w:color w:val="000000"/>
          <w:sz w:val="28"/>
          <w:szCs w:val="28"/>
          <w:lang w:val="tt-RU"/>
        </w:rPr>
        <w:t>з</w:t>
      </w:r>
      <w:r w:rsidRPr="00361878">
        <w:rPr>
          <w:rFonts w:ascii="Times New Roman" w:eastAsia="Times New Roman" w:hAnsi="Times New Roman" w:cs="Times New Roman"/>
          <w:color w:val="000000"/>
          <w:sz w:val="28"/>
          <w:szCs w:val="28"/>
          <w:lang w:val="tt-RU"/>
        </w:rPr>
        <w:t>анявшим 2 место по</w:t>
      </w:r>
      <w:r w:rsidRPr="00361878">
        <w:rPr>
          <w:rFonts w:ascii="Times New Roman" w:eastAsia="Times New Roman" w:hAnsi="Times New Roman" w:cs="Times New Roman"/>
          <w:color w:val="000000"/>
          <w:sz w:val="28"/>
          <w:lang w:val="tt-RU"/>
        </w:rPr>
        <w:t> </w:t>
      </w:r>
      <w:r w:rsidRPr="00361878">
        <w:rPr>
          <w:rFonts w:ascii="Times New Roman" w:eastAsia="Times New Roman" w:hAnsi="Times New Roman" w:cs="Times New Roman"/>
          <w:color w:val="000000"/>
          <w:sz w:val="28"/>
          <w:szCs w:val="28"/>
        </w:rPr>
        <w:t xml:space="preserve">20 </w:t>
      </w:r>
      <w:proofErr w:type="spellStart"/>
      <w:r w:rsidRPr="00361878">
        <w:rPr>
          <w:rFonts w:ascii="Times New Roman" w:eastAsia="Times New Roman" w:hAnsi="Times New Roman" w:cs="Times New Roman"/>
          <w:color w:val="000000"/>
          <w:sz w:val="28"/>
          <w:szCs w:val="28"/>
        </w:rPr>
        <w:t>тыс</w:t>
      </w:r>
      <w:proofErr w:type="spellEnd"/>
      <w:r w:rsidRPr="00361878">
        <w:rPr>
          <w:rFonts w:ascii="Times New Roman" w:eastAsia="Times New Roman" w:hAnsi="Times New Roman" w:cs="Times New Roman"/>
          <w:color w:val="000000"/>
          <w:sz w:val="28"/>
          <w:szCs w:val="28"/>
          <w:lang w:val="tt-RU"/>
        </w:rPr>
        <w:t>яч</w:t>
      </w:r>
      <w:r w:rsidR="00D24E46">
        <w:rPr>
          <w:rFonts w:ascii="Times New Roman" w:eastAsia="Times New Roman" w:hAnsi="Times New Roman" w:cs="Times New Roman"/>
          <w:color w:val="000000"/>
          <w:sz w:val="28"/>
          <w:szCs w:val="28"/>
          <w:lang w:val="tt-RU"/>
        </w:rPr>
        <w:t xml:space="preserve"> </w:t>
      </w:r>
      <w:proofErr w:type="spellStart"/>
      <w:r w:rsidRPr="00361878">
        <w:rPr>
          <w:rFonts w:ascii="Times New Roman" w:eastAsia="Times New Roman" w:hAnsi="Times New Roman" w:cs="Times New Roman"/>
          <w:color w:val="000000"/>
          <w:sz w:val="28"/>
          <w:szCs w:val="28"/>
        </w:rPr>
        <w:t>руб</w:t>
      </w:r>
      <w:proofErr w:type="spellEnd"/>
      <w:r w:rsidRPr="00361878">
        <w:rPr>
          <w:rFonts w:ascii="Times New Roman" w:eastAsia="Times New Roman" w:hAnsi="Times New Roman" w:cs="Times New Roman"/>
          <w:color w:val="000000"/>
          <w:sz w:val="28"/>
          <w:szCs w:val="28"/>
          <w:lang w:val="tt-RU"/>
        </w:rPr>
        <w:t>лей</w:t>
      </w:r>
      <w:r w:rsidR="00D24E46">
        <w:rPr>
          <w:rFonts w:ascii="Times New Roman" w:eastAsia="Times New Roman" w:hAnsi="Times New Roman" w:cs="Times New Roman"/>
          <w:color w:val="000000"/>
          <w:sz w:val="28"/>
          <w:szCs w:val="28"/>
          <w:lang w:val="tt-RU"/>
        </w:rPr>
        <w:t xml:space="preserve"> </w:t>
      </w:r>
      <w:r w:rsidRPr="00361878">
        <w:rPr>
          <w:rFonts w:ascii="Times New Roman" w:eastAsia="Times New Roman" w:hAnsi="Times New Roman" w:cs="Times New Roman"/>
          <w:color w:val="000000"/>
          <w:sz w:val="28"/>
          <w:szCs w:val="28"/>
        </w:rPr>
        <w:t xml:space="preserve">СП </w:t>
      </w:r>
      <w:proofErr w:type="spellStart"/>
      <w:r w:rsidRPr="00361878">
        <w:rPr>
          <w:rFonts w:ascii="Times New Roman" w:eastAsia="Times New Roman" w:hAnsi="Times New Roman" w:cs="Times New Roman"/>
          <w:color w:val="000000"/>
          <w:sz w:val="28"/>
          <w:szCs w:val="28"/>
        </w:rPr>
        <w:t>Калмашбашевский</w:t>
      </w:r>
      <w:proofErr w:type="spellEnd"/>
      <w:r w:rsidR="00D24E46">
        <w:rPr>
          <w:rFonts w:ascii="Times New Roman" w:eastAsia="Times New Roman" w:hAnsi="Times New Roman" w:cs="Times New Roman"/>
          <w:color w:val="000000"/>
          <w:sz w:val="28"/>
          <w:szCs w:val="28"/>
        </w:rPr>
        <w:t xml:space="preserve"> </w:t>
      </w:r>
      <w:r w:rsidRPr="00361878">
        <w:rPr>
          <w:rFonts w:ascii="Times New Roman" w:eastAsia="Times New Roman" w:hAnsi="Times New Roman" w:cs="Times New Roman"/>
          <w:color w:val="000000"/>
          <w:sz w:val="28"/>
          <w:lang w:val="tt-RU"/>
        </w:rPr>
        <w:t> </w:t>
      </w:r>
      <w:r w:rsidRPr="00361878">
        <w:rPr>
          <w:rFonts w:ascii="Times New Roman" w:eastAsia="Times New Roman" w:hAnsi="Times New Roman" w:cs="Times New Roman"/>
          <w:color w:val="000000"/>
          <w:sz w:val="28"/>
          <w:szCs w:val="28"/>
          <w:lang w:val="tt-RU"/>
        </w:rPr>
        <w:t>(приобретены сценические сапоги 18,5 тыс. руб.) и</w:t>
      </w:r>
      <w:r w:rsidRPr="00361878">
        <w:rPr>
          <w:rFonts w:ascii="Times New Roman" w:eastAsia="Times New Roman" w:hAnsi="Times New Roman" w:cs="Times New Roman"/>
          <w:color w:val="000000"/>
          <w:sz w:val="28"/>
          <w:lang w:val="tt-RU"/>
        </w:rPr>
        <w:t> </w:t>
      </w:r>
      <w:r w:rsidRPr="00361878">
        <w:rPr>
          <w:rFonts w:ascii="Times New Roman" w:eastAsia="Times New Roman" w:hAnsi="Times New Roman" w:cs="Times New Roman"/>
          <w:color w:val="000000"/>
          <w:sz w:val="28"/>
          <w:szCs w:val="28"/>
        </w:rPr>
        <w:t xml:space="preserve">СП </w:t>
      </w:r>
      <w:proofErr w:type="spellStart"/>
      <w:r w:rsidRPr="00361878">
        <w:rPr>
          <w:rFonts w:ascii="Times New Roman" w:eastAsia="Times New Roman" w:hAnsi="Times New Roman" w:cs="Times New Roman"/>
          <w:color w:val="000000"/>
          <w:sz w:val="28"/>
          <w:szCs w:val="28"/>
        </w:rPr>
        <w:lastRenderedPageBreak/>
        <w:t>Новокутовский</w:t>
      </w:r>
      <w:proofErr w:type="spellEnd"/>
      <w:r w:rsidRPr="00361878">
        <w:rPr>
          <w:rFonts w:ascii="Times New Roman" w:eastAsia="Times New Roman" w:hAnsi="Times New Roman" w:cs="Times New Roman"/>
          <w:color w:val="000000"/>
          <w:sz w:val="28"/>
          <w:szCs w:val="28"/>
        </w:rPr>
        <w:t xml:space="preserve"> сельсовет</w:t>
      </w:r>
      <w:r w:rsidR="00D24E46">
        <w:rPr>
          <w:rFonts w:ascii="Times New Roman" w:eastAsia="Times New Roman" w:hAnsi="Times New Roman" w:cs="Times New Roman"/>
          <w:color w:val="000000"/>
          <w:sz w:val="28"/>
          <w:szCs w:val="28"/>
        </w:rPr>
        <w:t xml:space="preserve"> </w:t>
      </w:r>
      <w:r w:rsidRPr="00361878">
        <w:rPr>
          <w:rFonts w:ascii="Times New Roman" w:eastAsia="Times New Roman" w:hAnsi="Times New Roman" w:cs="Times New Roman"/>
          <w:color w:val="000000"/>
          <w:sz w:val="28"/>
          <w:szCs w:val="28"/>
          <w:lang w:val="tt-RU"/>
        </w:rPr>
        <w:t>(приобретена акустическая система 20 тыс. руб.)</w:t>
      </w:r>
      <w:r w:rsidRPr="00361878">
        <w:rPr>
          <w:rFonts w:ascii="Times New Roman" w:eastAsia="Times New Roman" w:hAnsi="Times New Roman" w:cs="Times New Roman"/>
          <w:color w:val="000000"/>
          <w:sz w:val="28"/>
          <w:szCs w:val="28"/>
        </w:rPr>
        <w:t>,</w:t>
      </w:r>
      <w:r w:rsidRPr="00361878">
        <w:rPr>
          <w:rFonts w:ascii="Times New Roman" w:eastAsia="Times New Roman" w:hAnsi="Times New Roman" w:cs="Times New Roman"/>
          <w:color w:val="000000"/>
          <w:sz w:val="28"/>
          <w:lang w:val="tt-RU"/>
        </w:rPr>
        <w:t> </w:t>
      </w:r>
      <w:r w:rsidRPr="00361878">
        <w:rPr>
          <w:rFonts w:ascii="Times New Roman" w:eastAsia="Times New Roman" w:hAnsi="Times New Roman" w:cs="Times New Roman"/>
          <w:color w:val="000000"/>
          <w:sz w:val="28"/>
          <w:szCs w:val="28"/>
          <w:lang w:val="tt-RU"/>
        </w:rPr>
        <w:t>3 место</w:t>
      </w:r>
      <w:proofErr w:type="gramEnd"/>
      <w:r w:rsidRPr="00361878">
        <w:rPr>
          <w:rFonts w:ascii="Times New Roman" w:eastAsia="Times New Roman" w:hAnsi="Times New Roman" w:cs="Times New Roman"/>
          <w:color w:val="000000"/>
          <w:sz w:val="28"/>
          <w:szCs w:val="28"/>
          <w:lang w:val="tt-RU"/>
        </w:rPr>
        <w:t xml:space="preserve"> по</w:t>
      </w:r>
      <w:r w:rsidRPr="00361878">
        <w:rPr>
          <w:rFonts w:ascii="Times New Roman" w:eastAsia="Times New Roman" w:hAnsi="Times New Roman" w:cs="Times New Roman"/>
          <w:color w:val="000000"/>
          <w:sz w:val="28"/>
          <w:lang w:val="tt-RU"/>
        </w:rPr>
        <w:t> </w:t>
      </w:r>
      <w:r w:rsidRPr="00361878">
        <w:rPr>
          <w:rFonts w:ascii="Times New Roman" w:eastAsia="Times New Roman" w:hAnsi="Times New Roman" w:cs="Times New Roman"/>
          <w:color w:val="000000"/>
          <w:sz w:val="28"/>
          <w:szCs w:val="28"/>
          <w:lang w:val="tt-RU"/>
        </w:rPr>
        <w:t> </w:t>
      </w:r>
      <w:r w:rsidRPr="00361878">
        <w:rPr>
          <w:rFonts w:ascii="Times New Roman" w:eastAsia="Times New Roman" w:hAnsi="Times New Roman" w:cs="Times New Roman"/>
          <w:color w:val="000000"/>
          <w:sz w:val="28"/>
          <w:szCs w:val="28"/>
        </w:rPr>
        <w:t xml:space="preserve">15 тыс. </w:t>
      </w:r>
      <w:proofErr w:type="spellStart"/>
      <w:r w:rsidRPr="00361878">
        <w:rPr>
          <w:rFonts w:ascii="Times New Roman" w:eastAsia="Times New Roman" w:hAnsi="Times New Roman" w:cs="Times New Roman"/>
          <w:color w:val="000000"/>
          <w:sz w:val="28"/>
          <w:szCs w:val="28"/>
        </w:rPr>
        <w:t>руб</w:t>
      </w:r>
      <w:proofErr w:type="spellEnd"/>
      <w:r w:rsidRPr="00361878">
        <w:rPr>
          <w:rFonts w:ascii="Times New Roman" w:eastAsia="Times New Roman" w:hAnsi="Times New Roman" w:cs="Times New Roman"/>
          <w:color w:val="000000"/>
          <w:sz w:val="28"/>
          <w:szCs w:val="28"/>
          <w:lang w:val="tt-RU"/>
        </w:rPr>
        <w:t>лей</w:t>
      </w:r>
      <w:r w:rsidR="00D24E46">
        <w:rPr>
          <w:rFonts w:ascii="Times New Roman" w:eastAsia="Times New Roman" w:hAnsi="Times New Roman" w:cs="Times New Roman"/>
          <w:color w:val="000000"/>
          <w:sz w:val="28"/>
          <w:szCs w:val="28"/>
          <w:lang w:val="tt-RU"/>
        </w:rPr>
        <w:t xml:space="preserve"> </w:t>
      </w:r>
      <w:r w:rsidRPr="00361878">
        <w:rPr>
          <w:rFonts w:ascii="Times New Roman" w:eastAsia="Times New Roman" w:hAnsi="Times New Roman" w:cs="Times New Roman"/>
          <w:color w:val="000000"/>
          <w:sz w:val="28"/>
          <w:szCs w:val="28"/>
        </w:rPr>
        <w:t xml:space="preserve">СП </w:t>
      </w:r>
      <w:proofErr w:type="spellStart"/>
      <w:r w:rsidRPr="00361878">
        <w:rPr>
          <w:rFonts w:ascii="Times New Roman" w:eastAsia="Times New Roman" w:hAnsi="Times New Roman" w:cs="Times New Roman"/>
          <w:color w:val="000000"/>
          <w:sz w:val="28"/>
          <w:szCs w:val="28"/>
        </w:rPr>
        <w:t>Рапатовский</w:t>
      </w:r>
      <w:proofErr w:type="spellEnd"/>
      <w:r w:rsidRPr="00361878">
        <w:rPr>
          <w:rFonts w:ascii="Times New Roman" w:eastAsia="Times New Roman" w:hAnsi="Times New Roman" w:cs="Times New Roman"/>
          <w:color w:val="000000"/>
          <w:sz w:val="28"/>
          <w:lang w:val="tt-RU"/>
        </w:rPr>
        <w:t> </w:t>
      </w:r>
      <w:proofErr w:type="gramStart"/>
      <w:r w:rsidRPr="00361878">
        <w:rPr>
          <w:rFonts w:ascii="Times New Roman" w:eastAsia="Times New Roman" w:hAnsi="Times New Roman" w:cs="Times New Roman"/>
          <w:color w:val="000000"/>
          <w:sz w:val="28"/>
          <w:szCs w:val="28"/>
          <w:lang w:val="tt-RU"/>
        </w:rPr>
        <w:t xml:space="preserve">( </w:t>
      </w:r>
      <w:proofErr w:type="gramEnd"/>
      <w:r w:rsidRPr="00361878">
        <w:rPr>
          <w:rFonts w:ascii="Times New Roman" w:eastAsia="Times New Roman" w:hAnsi="Times New Roman" w:cs="Times New Roman"/>
          <w:color w:val="000000"/>
          <w:sz w:val="28"/>
          <w:szCs w:val="28"/>
          <w:lang w:val="tt-RU"/>
        </w:rPr>
        <w:t>приобретены стулья 15,2 тыс. рублей</w:t>
      </w:r>
      <w:r w:rsidRPr="00361878">
        <w:rPr>
          <w:rFonts w:ascii="Times New Roman" w:eastAsia="Times New Roman" w:hAnsi="Times New Roman" w:cs="Times New Roman"/>
          <w:color w:val="000000"/>
          <w:sz w:val="28"/>
          <w:szCs w:val="28"/>
        </w:rPr>
        <w:t xml:space="preserve">) СП </w:t>
      </w:r>
      <w:proofErr w:type="spellStart"/>
      <w:r w:rsidRPr="00361878">
        <w:rPr>
          <w:rFonts w:ascii="Times New Roman" w:eastAsia="Times New Roman" w:hAnsi="Times New Roman" w:cs="Times New Roman"/>
          <w:color w:val="000000"/>
          <w:sz w:val="28"/>
          <w:szCs w:val="28"/>
        </w:rPr>
        <w:t>Урнякский</w:t>
      </w:r>
      <w:proofErr w:type="spellEnd"/>
      <w:r w:rsidRPr="00361878">
        <w:rPr>
          <w:rFonts w:ascii="Times New Roman" w:eastAsia="Times New Roman" w:hAnsi="Times New Roman" w:cs="Times New Roman"/>
          <w:color w:val="000000"/>
          <w:sz w:val="28"/>
          <w:szCs w:val="28"/>
        </w:rPr>
        <w:t xml:space="preserve"> сельсовет</w:t>
      </w:r>
      <w:r w:rsidR="00D24E46">
        <w:rPr>
          <w:rFonts w:ascii="Times New Roman" w:eastAsia="Times New Roman" w:hAnsi="Times New Roman" w:cs="Times New Roman"/>
          <w:color w:val="000000"/>
          <w:sz w:val="28"/>
          <w:szCs w:val="28"/>
        </w:rPr>
        <w:t xml:space="preserve"> </w:t>
      </w:r>
      <w:r w:rsidRPr="00361878">
        <w:rPr>
          <w:rFonts w:ascii="Times New Roman" w:eastAsia="Times New Roman" w:hAnsi="Times New Roman" w:cs="Times New Roman"/>
          <w:color w:val="000000"/>
          <w:sz w:val="28"/>
          <w:szCs w:val="28"/>
        </w:rPr>
        <w:t>(</w:t>
      </w:r>
      <w:r w:rsidRPr="00361878">
        <w:rPr>
          <w:rFonts w:ascii="Times New Roman" w:eastAsia="Times New Roman" w:hAnsi="Times New Roman" w:cs="Times New Roman"/>
          <w:color w:val="000000"/>
          <w:sz w:val="28"/>
          <w:szCs w:val="28"/>
          <w:lang w:val="tt-RU"/>
        </w:rPr>
        <w:t>микшерный пульт 15</w:t>
      </w:r>
      <w:r w:rsidRPr="00361878">
        <w:rPr>
          <w:rFonts w:ascii="Times New Roman" w:eastAsia="Times New Roman" w:hAnsi="Times New Roman" w:cs="Times New Roman"/>
          <w:color w:val="000000"/>
          <w:sz w:val="28"/>
          <w:lang w:val="tt-RU"/>
        </w:rPr>
        <w:t> </w:t>
      </w:r>
      <w:r w:rsidRPr="00361878">
        <w:rPr>
          <w:rFonts w:ascii="Times New Roman" w:eastAsia="Times New Roman" w:hAnsi="Times New Roman" w:cs="Times New Roman"/>
          <w:color w:val="000000"/>
          <w:sz w:val="28"/>
          <w:szCs w:val="28"/>
        </w:rPr>
        <w:t>тыс. руб.).</w:t>
      </w:r>
    </w:p>
    <w:p w:rsidR="0090476C" w:rsidRPr="0090476C" w:rsidRDefault="0090476C" w:rsidP="0090476C">
      <w:pPr>
        <w:shd w:val="clear" w:color="auto" w:fill="FFFFFF"/>
        <w:spacing w:after="0" w:line="240" w:lineRule="auto"/>
        <w:ind w:firstLine="567"/>
        <w:jc w:val="both"/>
        <w:rPr>
          <w:rFonts w:ascii="Times New Roman" w:eastAsia="Times New Roman" w:hAnsi="Times New Roman" w:cs="Times New Roman"/>
          <w:color w:val="000000"/>
          <w:sz w:val="23"/>
          <w:szCs w:val="23"/>
        </w:rPr>
      </w:pPr>
    </w:p>
    <w:p w:rsidR="00C91A45" w:rsidRDefault="00C91A45" w:rsidP="00C91A45">
      <w:pPr>
        <w:spacing w:after="0" w:line="240" w:lineRule="auto"/>
        <w:jc w:val="both"/>
        <w:rPr>
          <w:rFonts w:ascii="Times New Roman" w:hAnsi="Times New Roman"/>
          <w:b/>
          <w:sz w:val="28"/>
          <w:szCs w:val="28"/>
        </w:rPr>
      </w:pPr>
      <w:r w:rsidRPr="008E5607">
        <w:rPr>
          <w:rFonts w:ascii="Times New Roman" w:hAnsi="Times New Roman"/>
          <w:b/>
          <w:color w:val="000000"/>
          <w:sz w:val="28"/>
          <w:szCs w:val="28"/>
        </w:rPr>
        <w:t>5.</w:t>
      </w:r>
      <w:r w:rsidRPr="008E5607">
        <w:rPr>
          <w:rFonts w:ascii="Times New Roman" w:hAnsi="Times New Roman"/>
          <w:b/>
          <w:sz w:val="28"/>
          <w:szCs w:val="28"/>
        </w:rPr>
        <w:t xml:space="preserve">Финансовое обеспечение функционирования и развития муниципальных учреждений культуры (основные данные по получаемому бюджетному финансированию, привлеченным внебюджетным средствам, основным направлениям их расходования). </w:t>
      </w:r>
    </w:p>
    <w:p w:rsidR="00977FD7" w:rsidRPr="008E5607" w:rsidRDefault="00977FD7" w:rsidP="00977FD7">
      <w:pPr>
        <w:spacing w:after="0" w:line="240" w:lineRule="auto"/>
        <w:ind w:firstLine="709"/>
        <w:jc w:val="both"/>
        <w:rPr>
          <w:rFonts w:ascii="Times New Roman" w:hAnsi="Times New Roman"/>
          <w:sz w:val="28"/>
          <w:szCs w:val="28"/>
        </w:rPr>
      </w:pPr>
      <w:r>
        <w:rPr>
          <w:rFonts w:ascii="Times New Roman" w:hAnsi="Times New Roman"/>
          <w:sz w:val="28"/>
          <w:szCs w:val="28"/>
        </w:rPr>
        <w:t>В 2018</w:t>
      </w:r>
      <w:r w:rsidRPr="008E5607">
        <w:rPr>
          <w:rFonts w:ascii="Times New Roman" w:hAnsi="Times New Roman"/>
          <w:sz w:val="28"/>
          <w:szCs w:val="28"/>
        </w:rPr>
        <w:t xml:space="preserve"> году </w:t>
      </w:r>
      <w:r>
        <w:rPr>
          <w:rFonts w:ascii="Times New Roman" w:hAnsi="Times New Roman"/>
          <w:sz w:val="28"/>
          <w:szCs w:val="28"/>
        </w:rPr>
        <w:t xml:space="preserve">на выполнение муниципального задания учреждений культуры </w:t>
      </w:r>
      <w:r w:rsidRPr="008E5607">
        <w:rPr>
          <w:rFonts w:ascii="Times New Roman" w:hAnsi="Times New Roman"/>
          <w:sz w:val="28"/>
          <w:szCs w:val="28"/>
        </w:rPr>
        <w:t xml:space="preserve">из бюджета муниципального района </w:t>
      </w:r>
      <w:proofErr w:type="spellStart"/>
      <w:r w:rsidRPr="008E5607">
        <w:rPr>
          <w:rFonts w:ascii="Times New Roman" w:hAnsi="Times New Roman"/>
          <w:sz w:val="28"/>
          <w:szCs w:val="28"/>
        </w:rPr>
        <w:t>Чекмагушевский</w:t>
      </w:r>
      <w:proofErr w:type="spellEnd"/>
      <w:r w:rsidRPr="008E5607">
        <w:rPr>
          <w:rFonts w:ascii="Times New Roman" w:hAnsi="Times New Roman"/>
          <w:sz w:val="28"/>
          <w:szCs w:val="28"/>
        </w:rPr>
        <w:t xml:space="preserve"> район РБ выделено финанс</w:t>
      </w:r>
      <w:r>
        <w:rPr>
          <w:rFonts w:ascii="Times New Roman" w:hAnsi="Times New Roman"/>
          <w:sz w:val="28"/>
          <w:szCs w:val="28"/>
        </w:rPr>
        <w:t>овых сре</w:t>
      </w:r>
      <w:proofErr w:type="gramStart"/>
      <w:r>
        <w:rPr>
          <w:rFonts w:ascii="Times New Roman" w:hAnsi="Times New Roman"/>
          <w:sz w:val="28"/>
          <w:szCs w:val="28"/>
        </w:rPr>
        <w:t>дств</w:t>
      </w:r>
      <w:r w:rsidRPr="008E5607">
        <w:rPr>
          <w:rFonts w:ascii="Times New Roman" w:hAnsi="Times New Roman"/>
          <w:sz w:val="28"/>
          <w:szCs w:val="28"/>
        </w:rPr>
        <w:t xml:space="preserve"> в с</w:t>
      </w:r>
      <w:proofErr w:type="gramEnd"/>
      <w:r w:rsidRPr="008E5607">
        <w:rPr>
          <w:rFonts w:ascii="Times New Roman" w:hAnsi="Times New Roman"/>
          <w:sz w:val="28"/>
          <w:szCs w:val="28"/>
        </w:rPr>
        <w:t xml:space="preserve">умме </w:t>
      </w:r>
      <w:r>
        <w:rPr>
          <w:rFonts w:ascii="Times New Roman" w:hAnsi="Times New Roman"/>
          <w:sz w:val="28"/>
          <w:szCs w:val="28"/>
          <w:lang w:val="tt-RU"/>
        </w:rPr>
        <w:t>38862,7</w:t>
      </w:r>
      <w:r w:rsidRPr="008E5607">
        <w:rPr>
          <w:rFonts w:ascii="Times New Roman" w:hAnsi="Times New Roman"/>
          <w:sz w:val="28"/>
          <w:szCs w:val="28"/>
        </w:rPr>
        <w:t xml:space="preserve"> тысяч рублей (КДУ-</w:t>
      </w:r>
      <w:r>
        <w:rPr>
          <w:rFonts w:ascii="Times New Roman" w:hAnsi="Times New Roman"/>
          <w:sz w:val="28"/>
          <w:szCs w:val="28"/>
          <w:lang w:val="tt-RU"/>
        </w:rPr>
        <w:t>28904,7</w:t>
      </w:r>
      <w:r w:rsidRPr="008E5607">
        <w:rPr>
          <w:rFonts w:ascii="Times New Roman" w:hAnsi="Times New Roman"/>
          <w:sz w:val="28"/>
          <w:szCs w:val="28"/>
        </w:rPr>
        <w:t xml:space="preserve"> музей-</w:t>
      </w:r>
      <w:r>
        <w:rPr>
          <w:rFonts w:ascii="Times New Roman" w:hAnsi="Times New Roman"/>
          <w:sz w:val="28"/>
          <w:szCs w:val="28"/>
          <w:lang w:val="tt-RU"/>
        </w:rPr>
        <w:t>700,0 библиотеки-9258,0</w:t>
      </w:r>
      <w:r w:rsidRPr="008E5607">
        <w:rPr>
          <w:rFonts w:ascii="Times New Roman" w:hAnsi="Times New Roman"/>
          <w:sz w:val="28"/>
          <w:szCs w:val="28"/>
        </w:rPr>
        <w:t xml:space="preserve">). </w:t>
      </w:r>
    </w:p>
    <w:p w:rsidR="00977FD7" w:rsidRPr="008E5607" w:rsidRDefault="00977FD7" w:rsidP="00977FD7">
      <w:pPr>
        <w:spacing w:after="0" w:line="240" w:lineRule="auto"/>
        <w:ind w:firstLine="709"/>
        <w:jc w:val="both"/>
        <w:rPr>
          <w:rFonts w:ascii="Times New Roman" w:hAnsi="Times New Roman"/>
          <w:sz w:val="28"/>
          <w:szCs w:val="28"/>
        </w:rPr>
      </w:pPr>
      <w:r w:rsidRPr="008E5607">
        <w:rPr>
          <w:rFonts w:ascii="Times New Roman" w:hAnsi="Times New Roman"/>
          <w:sz w:val="28"/>
          <w:szCs w:val="28"/>
        </w:rPr>
        <w:t>Из общего объема финансирования на оплату заработной платы работникам</w:t>
      </w:r>
      <w:r>
        <w:rPr>
          <w:rFonts w:ascii="Times New Roman" w:hAnsi="Times New Roman"/>
          <w:sz w:val="28"/>
          <w:szCs w:val="28"/>
        </w:rPr>
        <w:t xml:space="preserve"> израсходовано 25014,5</w:t>
      </w:r>
      <w:r w:rsidRPr="008E5607">
        <w:rPr>
          <w:rFonts w:ascii="Times New Roman" w:hAnsi="Times New Roman"/>
          <w:sz w:val="28"/>
          <w:szCs w:val="28"/>
        </w:rPr>
        <w:t xml:space="preserve"> тысяч рублей, что составляет </w:t>
      </w:r>
      <w:r>
        <w:rPr>
          <w:rFonts w:ascii="Times New Roman" w:hAnsi="Times New Roman"/>
          <w:sz w:val="28"/>
          <w:szCs w:val="28"/>
          <w:lang w:val="tt-RU"/>
        </w:rPr>
        <w:t>64,4</w:t>
      </w:r>
      <w:r w:rsidRPr="008E5607">
        <w:rPr>
          <w:rFonts w:ascii="Times New Roman" w:hAnsi="Times New Roman"/>
          <w:sz w:val="28"/>
          <w:szCs w:val="28"/>
        </w:rPr>
        <w:t xml:space="preserve">%, на оплату коммунальных услуг </w:t>
      </w:r>
      <w:r>
        <w:rPr>
          <w:rFonts w:ascii="Times New Roman" w:hAnsi="Times New Roman"/>
          <w:sz w:val="28"/>
          <w:szCs w:val="28"/>
          <w:lang w:val="tt-RU"/>
        </w:rPr>
        <w:t xml:space="preserve">4751,4 </w:t>
      </w:r>
      <w:r>
        <w:rPr>
          <w:rFonts w:ascii="Times New Roman" w:hAnsi="Times New Roman"/>
          <w:sz w:val="28"/>
          <w:szCs w:val="28"/>
        </w:rPr>
        <w:t>тысяч рублей– 12</w:t>
      </w:r>
      <w:r w:rsidRPr="008E5607">
        <w:rPr>
          <w:rFonts w:ascii="Times New Roman" w:hAnsi="Times New Roman"/>
          <w:sz w:val="28"/>
          <w:szCs w:val="28"/>
        </w:rPr>
        <w:t xml:space="preserve">%, на уплату налогов </w:t>
      </w:r>
      <w:r>
        <w:rPr>
          <w:rFonts w:ascii="Times New Roman" w:hAnsi="Times New Roman"/>
          <w:sz w:val="28"/>
          <w:szCs w:val="28"/>
          <w:lang w:val="tt-RU"/>
        </w:rPr>
        <w:t>306,6</w:t>
      </w:r>
      <w:r>
        <w:rPr>
          <w:rFonts w:ascii="Times New Roman" w:hAnsi="Times New Roman"/>
          <w:sz w:val="28"/>
          <w:szCs w:val="28"/>
        </w:rPr>
        <w:t xml:space="preserve"> тысяч рублей– 0,7</w:t>
      </w:r>
      <w:r w:rsidRPr="008E5607">
        <w:rPr>
          <w:rFonts w:ascii="Times New Roman" w:hAnsi="Times New Roman"/>
          <w:sz w:val="28"/>
          <w:szCs w:val="28"/>
        </w:rPr>
        <w:t>%,  на укрепление материально</w:t>
      </w:r>
      <w:r w:rsidRPr="008E5607">
        <w:rPr>
          <w:rFonts w:ascii="Times New Roman" w:hAnsi="Times New Roman"/>
          <w:sz w:val="28"/>
          <w:szCs w:val="28"/>
          <w:lang w:val="tt-RU"/>
        </w:rPr>
        <w:t>-</w:t>
      </w:r>
      <w:r w:rsidRPr="008E5607">
        <w:rPr>
          <w:rFonts w:ascii="Times New Roman" w:hAnsi="Times New Roman"/>
          <w:sz w:val="28"/>
          <w:szCs w:val="28"/>
        </w:rPr>
        <w:t xml:space="preserve">технической базы учреждений культуры </w:t>
      </w:r>
      <w:r>
        <w:rPr>
          <w:rFonts w:ascii="Times New Roman" w:hAnsi="Times New Roman"/>
          <w:sz w:val="28"/>
          <w:szCs w:val="28"/>
          <w:lang w:val="tt-RU"/>
        </w:rPr>
        <w:t>1117,0</w:t>
      </w:r>
      <w:r>
        <w:rPr>
          <w:rFonts w:ascii="Times New Roman" w:hAnsi="Times New Roman"/>
          <w:sz w:val="28"/>
          <w:szCs w:val="28"/>
        </w:rPr>
        <w:t xml:space="preserve"> тысяч рублей- 2,9</w:t>
      </w:r>
      <w:r w:rsidRPr="008E5607">
        <w:rPr>
          <w:rFonts w:ascii="Times New Roman" w:hAnsi="Times New Roman"/>
          <w:sz w:val="28"/>
          <w:szCs w:val="28"/>
        </w:rPr>
        <w:t>%.</w:t>
      </w:r>
    </w:p>
    <w:p w:rsidR="00977FD7" w:rsidRPr="008E5607" w:rsidRDefault="00977FD7" w:rsidP="00977FD7">
      <w:pPr>
        <w:spacing w:after="0" w:line="240" w:lineRule="auto"/>
        <w:ind w:firstLine="709"/>
        <w:jc w:val="both"/>
        <w:rPr>
          <w:rFonts w:ascii="Times New Roman" w:hAnsi="Times New Roman"/>
          <w:sz w:val="28"/>
          <w:szCs w:val="28"/>
        </w:rPr>
      </w:pPr>
      <w:r w:rsidRPr="008E5607">
        <w:rPr>
          <w:rFonts w:ascii="Times New Roman" w:hAnsi="Times New Roman"/>
          <w:sz w:val="28"/>
          <w:szCs w:val="28"/>
        </w:rPr>
        <w:t xml:space="preserve">На повышение среднемесячной заработной платы работникам культуры из Республиканского бюджета выделено </w:t>
      </w:r>
      <w:r>
        <w:rPr>
          <w:rFonts w:ascii="Times New Roman" w:hAnsi="Times New Roman"/>
          <w:sz w:val="28"/>
          <w:szCs w:val="28"/>
        </w:rPr>
        <w:t>19423,4</w:t>
      </w:r>
      <w:r w:rsidRPr="008E5607">
        <w:rPr>
          <w:rFonts w:ascii="Times New Roman" w:hAnsi="Times New Roman"/>
          <w:sz w:val="28"/>
          <w:szCs w:val="28"/>
        </w:rPr>
        <w:t xml:space="preserve"> тысяч рублей</w:t>
      </w:r>
      <w:r>
        <w:rPr>
          <w:rFonts w:ascii="Times New Roman" w:hAnsi="Times New Roman"/>
          <w:sz w:val="28"/>
          <w:szCs w:val="28"/>
          <w:lang w:val="tt-RU"/>
        </w:rPr>
        <w:t xml:space="preserve"> (КДУ-14563,1, музей-272,1, библиотеки-4588,2</w:t>
      </w:r>
      <w:r w:rsidRPr="008E5607">
        <w:rPr>
          <w:rFonts w:ascii="Times New Roman" w:hAnsi="Times New Roman"/>
          <w:sz w:val="28"/>
          <w:szCs w:val="28"/>
          <w:lang w:val="tt-RU"/>
        </w:rPr>
        <w:t>).</w:t>
      </w:r>
      <w:r w:rsidRPr="008E5607">
        <w:rPr>
          <w:rFonts w:ascii="Times New Roman" w:hAnsi="Times New Roman"/>
          <w:sz w:val="28"/>
          <w:szCs w:val="28"/>
        </w:rPr>
        <w:t xml:space="preserve"> С учетом  всех сре</w:t>
      </w:r>
      <w:proofErr w:type="gramStart"/>
      <w:r w:rsidRPr="008E5607">
        <w:rPr>
          <w:rFonts w:ascii="Times New Roman" w:hAnsi="Times New Roman"/>
          <w:sz w:val="28"/>
          <w:szCs w:val="28"/>
        </w:rPr>
        <w:t>дств ср</w:t>
      </w:r>
      <w:proofErr w:type="gramEnd"/>
      <w:r w:rsidRPr="008E5607">
        <w:rPr>
          <w:rFonts w:ascii="Times New Roman" w:hAnsi="Times New Roman"/>
          <w:sz w:val="28"/>
          <w:szCs w:val="28"/>
        </w:rPr>
        <w:t xml:space="preserve">еднемесячная заработная плата работников культуры по итогам года </w:t>
      </w:r>
      <w:r>
        <w:rPr>
          <w:rFonts w:ascii="Times New Roman" w:hAnsi="Times New Roman"/>
          <w:sz w:val="28"/>
          <w:szCs w:val="28"/>
        </w:rPr>
        <w:t xml:space="preserve"> составляет 22421,3</w:t>
      </w:r>
      <w:r w:rsidRPr="008E5607">
        <w:rPr>
          <w:rFonts w:ascii="Times New Roman" w:hAnsi="Times New Roman"/>
          <w:sz w:val="28"/>
          <w:szCs w:val="28"/>
        </w:rPr>
        <w:t xml:space="preserve">  рублей.</w:t>
      </w:r>
    </w:p>
    <w:p w:rsidR="0025590A" w:rsidRDefault="00977FD7" w:rsidP="00977FD7">
      <w:pPr>
        <w:spacing w:after="0" w:line="240" w:lineRule="auto"/>
        <w:ind w:firstLine="709"/>
        <w:jc w:val="both"/>
        <w:rPr>
          <w:rFonts w:ascii="Times New Roman" w:hAnsi="Times New Roman"/>
          <w:sz w:val="28"/>
          <w:szCs w:val="28"/>
        </w:rPr>
      </w:pPr>
      <w:proofErr w:type="gramStart"/>
      <w:r w:rsidRPr="008E5607">
        <w:rPr>
          <w:rFonts w:ascii="Times New Roman" w:hAnsi="Times New Roman"/>
          <w:sz w:val="28"/>
          <w:szCs w:val="28"/>
        </w:rPr>
        <w:t>Так же из федерального и республиканского бюджетов выделены денежные средства на оплату коммунальных услуг,</w:t>
      </w:r>
      <w:r>
        <w:rPr>
          <w:rFonts w:ascii="Times New Roman" w:hAnsi="Times New Roman"/>
          <w:sz w:val="28"/>
          <w:szCs w:val="28"/>
        </w:rPr>
        <w:t xml:space="preserve"> текущий ремонт зданий и</w:t>
      </w:r>
      <w:r w:rsidRPr="00AE03AB">
        <w:rPr>
          <w:rFonts w:ascii="Times New Roman" w:hAnsi="Times New Roman"/>
          <w:sz w:val="28"/>
          <w:szCs w:val="28"/>
        </w:rPr>
        <w:t>укрепление материально-технической базы</w:t>
      </w:r>
      <w:r>
        <w:rPr>
          <w:rFonts w:ascii="Times New Roman" w:hAnsi="Times New Roman"/>
          <w:sz w:val="28"/>
          <w:szCs w:val="28"/>
        </w:rPr>
        <w:t xml:space="preserve"> в сумме 3746,6</w:t>
      </w:r>
      <w:r w:rsidRPr="008E5607">
        <w:rPr>
          <w:rFonts w:ascii="Times New Roman" w:hAnsi="Times New Roman"/>
          <w:sz w:val="28"/>
          <w:szCs w:val="28"/>
        </w:rPr>
        <w:t xml:space="preserve"> тысяч рублей</w:t>
      </w:r>
      <w:r>
        <w:rPr>
          <w:rFonts w:ascii="Times New Roman" w:hAnsi="Times New Roman"/>
          <w:sz w:val="28"/>
          <w:szCs w:val="28"/>
        </w:rPr>
        <w:t>.</w:t>
      </w:r>
      <w:r w:rsidR="0025590A">
        <w:rPr>
          <w:rFonts w:ascii="Times New Roman" w:hAnsi="Times New Roman"/>
          <w:sz w:val="28"/>
          <w:szCs w:val="28"/>
        </w:rPr>
        <w:t xml:space="preserve"> </w:t>
      </w:r>
      <w:proofErr w:type="gramEnd"/>
    </w:p>
    <w:p w:rsidR="00977FD7" w:rsidRPr="008E5607" w:rsidRDefault="00977FD7" w:rsidP="0025590A">
      <w:pPr>
        <w:spacing w:after="0" w:line="240" w:lineRule="auto"/>
        <w:jc w:val="both"/>
        <w:rPr>
          <w:rFonts w:ascii="Times New Roman" w:hAnsi="Times New Roman"/>
          <w:sz w:val="28"/>
          <w:szCs w:val="28"/>
        </w:rPr>
      </w:pPr>
      <w:r w:rsidRPr="008E5607">
        <w:rPr>
          <w:rFonts w:ascii="Times New Roman" w:hAnsi="Times New Roman"/>
          <w:sz w:val="28"/>
          <w:szCs w:val="28"/>
        </w:rPr>
        <w:t>В том чис</w:t>
      </w:r>
      <w:r>
        <w:rPr>
          <w:rFonts w:ascii="Times New Roman" w:hAnsi="Times New Roman"/>
          <w:sz w:val="28"/>
          <w:szCs w:val="28"/>
        </w:rPr>
        <w:t>ле на коммунальные услуги 1600,0</w:t>
      </w:r>
      <w:r w:rsidRPr="008E5607">
        <w:rPr>
          <w:rFonts w:ascii="Times New Roman" w:hAnsi="Times New Roman"/>
          <w:sz w:val="28"/>
          <w:szCs w:val="28"/>
        </w:rPr>
        <w:t xml:space="preserve"> тысяч рублей, </w:t>
      </w:r>
      <w:r>
        <w:rPr>
          <w:rFonts w:ascii="Times New Roman" w:hAnsi="Times New Roman"/>
          <w:sz w:val="28"/>
          <w:szCs w:val="28"/>
        </w:rPr>
        <w:t>текущий  ремонт зданий – 243,0</w:t>
      </w:r>
      <w:r w:rsidRPr="008E5607">
        <w:rPr>
          <w:rFonts w:ascii="Times New Roman" w:hAnsi="Times New Roman"/>
          <w:sz w:val="28"/>
          <w:szCs w:val="28"/>
        </w:rPr>
        <w:t xml:space="preserve"> тыс</w:t>
      </w:r>
      <w:r>
        <w:rPr>
          <w:rFonts w:ascii="Times New Roman" w:hAnsi="Times New Roman"/>
          <w:sz w:val="28"/>
          <w:szCs w:val="28"/>
        </w:rPr>
        <w:t>яч рублей, укрепление МТБ 1882,2</w:t>
      </w:r>
      <w:r w:rsidRPr="008E5607">
        <w:rPr>
          <w:rFonts w:ascii="Times New Roman" w:hAnsi="Times New Roman"/>
          <w:sz w:val="28"/>
          <w:szCs w:val="28"/>
        </w:rPr>
        <w:t xml:space="preserve"> тысяч рублей, по</w:t>
      </w:r>
      <w:r>
        <w:rPr>
          <w:rFonts w:ascii="Times New Roman" w:hAnsi="Times New Roman"/>
          <w:sz w:val="28"/>
          <w:szCs w:val="28"/>
        </w:rPr>
        <w:t>полнение библиотечного фонда 21,4</w:t>
      </w:r>
      <w:r w:rsidRPr="008E5607">
        <w:rPr>
          <w:rFonts w:ascii="Times New Roman" w:hAnsi="Times New Roman"/>
          <w:sz w:val="28"/>
          <w:szCs w:val="28"/>
        </w:rPr>
        <w:t xml:space="preserve"> тысяч рублей.</w:t>
      </w:r>
    </w:p>
    <w:p w:rsidR="00C91A45" w:rsidRPr="00977FD7" w:rsidRDefault="00977FD7" w:rsidP="00977FD7">
      <w:pPr>
        <w:spacing w:after="0" w:line="240" w:lineRule="auto"/>
        <w:ind w:firstLine="709"/>
        <w:jc w:val="both"/>
        <w:rPr>
          <w:rFonts w:ascii="Times New Roman" w:hAnsi="Times New Roman"/>
          <w:sz w:val="28"/>
          <w:szCs w:val="28"/>
        </w:rPr>
      </w:pPr>
      <w:r w:rsidRPr="008E5607">
        <w:rPr>
          <w:rFonts w:ascii="Times New Roman" w:hAnsi="Times New Roman"/>
          <w:sz w:val="28"/>
          <w:szCs w:val="28"/>
        </w:rPr>
        <w:t>Доход учреждения  от платных ус</w:t>
      </w:r>
      <w:r>
        <w:rPr>
          <w:rFonts w:ascii="Times New Roman" w:hAnsi="Times New Roman"/>
          <w:sz w:val="28"/>
          <w:szCs w:val="28"/>
        </w:rPr>
        <w:t>луг населению составляет 1364,2 тысяч рублей  (КДУ- 1085,4 музей- 145,5 библиотеки-133,3), что составляет  3,5%</w:t>
      </w:r>
      <w:r w:rsidRPr="008E5607">
        <w:rPr>
          <w:rFonts w:ascii="Times New Roman" w:hAnsi="Times New Roman"/>
          <w:sz w:val="28"/>
          <w:szCs w:val="28"/>
        </w:rPr>
        <w:t>от общего объема финансирования. Средства были  направлены</w:t>
      </w:r>
      <w:r>
        <w:rPr>
          <w:rFonts w:ascii="Times New Roman" w:hAnsi="Times New Roman"/>
          <w:sz w:val="28"/>
          <w:szCs w:val="28"/>
        </w:rPr>
        <w:t xml:space="preserve"> на выплату заработной платы 248,4</w:t>
      </w:r>
      <w:r w:rsidRPr="008E5607">
        <w:rPr>
          <w:rFonts w:ascii="Times New Roman" w:hAnsi="Times New Roman"/>
          <w:sz w:val="28"/>
          <w:szCs w:val="28"/>
        </w:rPr>
        <w:t xml:space="preserve"> тысяч рублей, на укрепление мат</w:t>
      </w:r>
      <w:r>
        <w:rPr>
          <w:rFonts w:ascii="Times New Roman" w:hAnsi="Times New Roman"/>
          <w:sz w:val="28"/>
          <w:szCs w:val="28"/>
        </w:rPr>
        <w:t>ериально-технической базы  150,7</w:t>
      </w:r>
      <w:r w:rsidRPr="008E5607">
        <w:rPr>
          <w:rFonts w:ascii="Times New Roman" w:hAnsi="Times New Roman"/>
          <w:sz w:val="28"/>
          <w:szCs w:val="28"/>
        </w:rPr>
        <w:t xml:space="preserve"> тысяч рублей.</w:t>
      </w:r>
    </w:p>
    <w:p w:rsidR="00C91A45" w:rsidRPr="000526E8" w:rsidRDefault="00C91A45" w:rsidP="00C91A45">
      <w:pPr>
        <w:spacing w:after="0" w:line="240" w:lineRule="auto"/>
        <w:jc w:val="both"/>
        <w:rPr>
          <w:rFonts w:ascii="Times New Roman" w:hAnsi="Times New Roman"/>
          <w:b/>
          <w:color w:val="000000"/>
          <w:sz w:val="28"/>
          <w:szCs w:val="28"/>
        </w:rPr>
      </w:pPr>
      <w:r w:rsidRPr="000526E8">
        <w:rPr>
          <w:rFonts w:ascii="Times New Roman" w:hAnsi="Times New Roman"/>
          <w:b/>
          <w:color w:val="000000"/>
          <w:sz w:val="28"/>
          <w:szCs w:val="28"/>
        </w:rPr>
        <w:t>6. Режим работы муниципальных учреждений культуры и обеспечение безопасности.</w:t>
      </w:r>
    </w:p>
    <w:p w:rsidR="00C91A45" w:rsidRPr="000526E8" w:rsidRDefault="00C91A45" w:rsidP="00C91A45">
      <w:pPr>
        <w:spacing w:after="0" w:line="240" w:lineRule="auto"/>
        <w:ind w:firstLine="567"/>
        <w:jc w:val="both"/>
        <w:rPr>
          <w:rFonts w:ascii="Times New Roman" w:hAnsi="Times New Roman"/>
          <w:sz w:val="28"/>
          <w:szCs w:val="28"/>
        </w:rPr>
      </w:pPr>
      <w:r w:rsidRPr="000526E8">
        <w:rPr>
          <w:rFonts w:ascii="Times New Roman" w:hAnsi="Times New Roman"/>
          <w:sz w:val="28"/>
          <w:szCs w:val="28"/>
        </w:rPr>
        <w:t xml:space="preserve">Приказами  начальника  МБУ Отдел культуры Администрации МР </w:t>
      </w:r>
      <w:proofErr w:type="spellStart"/>
      <w:r w:rsidRPr="000526E8">
        <w:rPr>
          <w:rFonts w:ascii="Times New Roman" w:hAnsi="Times New Roman"/>
          <w:sz w:val="28"/>
          <w:szCs w:val="28"/>
        </w:rPr>
        <w:t>Чекмагушевский</w:t>
      </w:r>
      <w:proofErr w:type="spellEnd"/>
      <w:r w:rsidRPr="000526E8">
        <w:rPr>
          <w:rFonts w:ascii="Times New Roman" w:hAnsi="Times New Roman"/>
          <w:sz w:val="28"/>
          <w:szCs w:val="28"/>
        </w:rPr>
        <w:t xml:space="preserve"> район  </w:t>
      </w:r>
      <w:proofErr w:type="spellStart"/>
      <w:r w:rsidRPr="000526E8">
        <w:rPr>
          <w:rFonts w:ascii="Times New Roman" w:hAnsi="Times New Roman"/>
          <w:sz w:val="28"/>
          <w:szCs w:val="28"/>
        </w:rPr>
        <w:t>Фазлыева</w:t>
      </w:r>
      <w:proofErr w:type="spellEnd"/>
      <w:r w:rsidRPr="000526E8">
        <w:rPr>
          <w:rFonts w:ascii="Times New Roman" w:hAnsi="Times New Roman"/>
          <w:sz w:val="28"/>
          <w:szCs w:val="28"/>
        </w:rPr>
        <w:t xml:space="preserve">  Р.Х. №  10/ОД  п.5 от  10 мая 2017года и №28/ОД от 27 сентября 2017</w:t>
      </w:r>
      <w:r w:rsidR="00E87BCB">
        <w:rPr>
          <w:rFonts w:ascii="Times New Roman" w:hAnsi="Times New Roman"/>
          <w:sz w:val="28"/>
          <w:szCs w:val="28"/>
        </w:rPr>
        <w:t xml:space="preserve"> </w:t>
      </w:r>
      <w:r w:rsidRPr="000526E8">
        <w:rPr>
          <w:rFonts w:ascii="Times New Roman" w:hAnsi="Times New Roman"/>
          <w:sz w:val="28"/>
          <w:szCs w:val="28"/>
        </w:rPr>
        <w:t xml:space="preserve">года утвержден следующий  режим работы: </w:t>
      </w:r>
    </w:p>
    <w:p w:rsidR="00C91A45" w:rsidRPr="000526E8" w:rsidRDefault="00C91A45" w:rsidP="00C91A45">
      <w:pPr>
        <w:spacing w:after="0" w:line="240" w:lineRule="auto"/>
        <w:rPr>
          <w:rFonts w:ascii="Times New Roman" w:hAnsi="Times New Roman"/>
          <w:sz w:val="28"/>
          <w:szCs w:val="28"/>
        </w:rPr>
      </w:pPr>
      <w:r w:rsidRPr="000526E8">
        <w:rPr>
          <w:rFonts w:ascii="Times New Roman" w:hAnsi="Times New Roman"/>
          <w:b/>
          <w:sz w:val="28"/>
          <w:szCs w:val="28"/>
          <w:u w:val="single"/>
        </w:rPr>
        <w:t>Районный Дом культуры:</w:t>
      </w:r>
      <w:r w:rsidRPr="000526E8">
        <w:rPr>
          <w:rFonts w:ascii="Times New Roman" w:hAnsi="Times New Roman"/>
          <w:sz w:val="28"/>
          <w:szCs w:val="28"/>
        </w:rPr>
        <w:t xml:space="preserve">  с 09.00  до 18.00 ч.,   перерыв с 13.00 до 14.00 ч. </w:t>
      </w:r>
    </w:p>
    <w:p w:rsidR="00C91A45" w:rsidRPr="0025590A" w:rsidRDefault="00C91A45" w:rsidP="0025590A">
      <w:pPr>
        <w:tabs>
          <w:tab w:val="left" w:pos="5325"/>
        </w:tabs>
        <w:spacing w:after="0" w:line="240" w:lineRule="auto"/>
        <w:rPr>
          <w:rFonts w:ascii="Times New Roman" w:hAnsi="Times New Roman"/>
          <w:color w:val="000000" w:themeColor="text1"/>
          <w:sz w:val="28"/>
          <w:szCs w:val="28"/>
        </w:rPr>
      </w:pPr>
      <w:r w:rsidRPr="000526E8">
        <w:rPr>
          <w:rFonts w:ascii="Times New Roman" w:hAnsi="Times New Roman"/>
          <w:b/>
          <w:sz w:val="28"/>
          <w:szCs w:val="28"/>
          <w:u w:val="single"/>
        </w:rPr>
        <w:t>Кружковые работы:</w:t>
      </w:r>
      <w:r w:rsidRPr="000526E8">
        <w:rPr>
          <w:rFonts w:ascii="Times New Roman" w:hAnsi="Times New Roman"/>
          <w:sz w:val="28"/>
          <w:szCs w:val="28"/>
        </w:rPr>
        <w:t xml:space="preserve"> с </w:t>
      </w:r>
      <w:r w:rsidR="0025590A">
        <w:rPr>
          <w:rFonts w:ascii="Times New Roman" w:hAnsi="Times New Roman"/>
          <w:color w:val="000000" w:themeColor="text1"/>
          <w:sz w:val="28"/>
          <w:szCs w:val="28"/>
        </w:rPr>
        <w:t>18.00 до 19</w:t>
      </w:r>
      <w:r w:rsidRPr="0025590A">
        <w:rPr>
          <w:rFonts w:ascii="Times New Roman" w:hAnsi="Times New Roman"/>
          <w:color w:val="000000" w:themeColor="text1"/>
          <w:sz w:val="28"/>
          <w:szCs w:val="28"/>
        </w:rPr>
        <w:t>.00 ч</w:t>
      </w:r>
      <w:r w:rsidR="0025590A">
        <w:rPr>
          <w:rFonts w:ascii="Times New Roman" w:hAnsi="Times New Roman"/>
          <w:color w:val="000000" w:themeColor="text1"/>
          <w:sz w:val="28"/>
          <w:szCs w:val="28"/>
        </w:rPr>
        <w:t xml:space="preserve"> (понедельник, суббота)</w:t>
      </w:r>
      <w:r w:rsidRPr="0025590A">
        <w:rPr>
          <w:rFonts w:ascii="Times New Roman" w:hAnsi="Times New Roman"/>
          <w:color w:val="000000" w:themeColor="text1"/>
          <w:sz w:val="28"/>
          <w:szCs w:val="28"/>
        </w:rPr>
        <w:t>.</w:t>
      </w:r>
      <w:r w:rsidR="0025590A">
        <w:rPr>
          <w:rFonts w:ascii="Times New Roman" w:hAnsi="Times New Roman"/>
          <w:color w:val="000000" w:themeColor="text1"/>
          <w:sz w:val="28"/>
          <w:szCs w:val="28"/>
        </w:rPr>
        <w:tab/>
      </w:r>
    </w:p>
    <w:p w:rsidR="00C91A45" w:rsidRPr="000526E8" w:rsidRDefault="00C91A45" w:rsidP="00C91A45">
      <w:pPr>
        <w:spacing w:after="0" w:line="240" w:lineRule="auto"/>
        <w:rPr>
          <w:rFonts w:ascii="Times New Roman" w:hAnsi="Times New Roman"/>
          <w:sz w:val="28"/>
          <w:szCs w:val="28"/>
        </w:rPr>
      </w:pPr>
      <w:r w:rsidRPr="0025590A">
        <w:rPr>
          <w:rFonts w:ascii="Times New Roman" w:hAnsi="Times New Roman"/>
          <w:b/>
          <w:color w:val="000000" w:themeColor="text1"/>
          <w:sz w:val="28"/>
          <w:szCs w:val="28"/>
          <w:u w:val="single"/>
        </w:rPr>
        <w:t>Выходной день:</w:t>
      </w:r>
      <w:r w:rsidRPr="0025590A">
        <w:rPr>
          <w:rFonts w:ascii="Times New Roman" w:hAnsi="Times New Roman"/>
          <w:color w:val="000000" w:themeColor="text1"/>
          <w:sz w:val="28"/>
          <w:szCs w:val="28"/>
        </w:rPr>
        <w:t xml:space="preserve">  суббот</w:t>
      </w:r>
      <w:r w:rsidRPr="000526E8">
        <w:rPr>
          <w:rFonts w:ascii="Times New Roman" w:hAnsi="Times New Roman"/>
          <w:sz w:val="28"/>
          <w:szCs w:val="28"/>
        </w:rPr>
        <w:t>а, воскресенье</w:t>
      </w:r>
    </w:p>
    <w:p w:rsidR="00C91A45" w:rsidRPr="000526E8" w:rsidRDefault="00C91A45" w:rsidP="00C91A45">
      <w:pPr>
        <w:spacing w:after="0"/>
        <w:rPr>
          <w:rFonts w:ascii="Times New Roman" w:hAnsi="Times New Roman"/>
          <w:sz w:val="28"/>
          <w:szCs w:val="28"/>
        </w:rPr>
      </w:pPr>
      <w:r w:rsidRPr="000526E8">
        <w:rPr>
          <w:rFonts w:ascii="Times New Roman" w:hAnsi="Times New Roman"/>
          <w:b/>
          <w:sz w:val="28"/>
          <w:szCs w:val="28"/>
          <w:u w:val="single"/>
        </w:rPr>
        <w:t xml:space="preserve">СДК, СК: </w:t>
      </w:r>
      <w:r w:rsidRPr="000526E8">
        <w:rPr>
          <w:rFonts w:ascii="Times New Roman" w:hAnsi="Times New Roman"/>
          <w:sz w:val="28"/>
          <w:szCs w:val="28"/>
        </w:rPr>
        <w:t xml:space="preserve"> с 09.00 до 12.00 ч.  с 20.00 до 23.00 ч</w:t>
      </w:r>
      <w:proofErr w:type="gramStart"/>
      <w:r w:rsidRPr="000526E8">
        <w:rPr>
          <w:rFonts w:ascii="Times New Roman" w:hAnsi="Times New Roman"/>
          <w:sz w:val="28"/>
          <w:szCs w:val="28"/>
        </w:rPr>
        <w:t>.(</w:t>
      </w:r>
      <w:proofErr w:type="gramEnd"/>
      <w:r w:rsidRPr="000526E8">
        <w:rPr>
          <w:rFonts w:ascii="Times New Roman" w:hAnsi="Times New Roman"/>
          <w:sz w:val="28"/>
          <w:szCs w:val="28"/>
        </w:rPr>
        <w:t>зимнее время)</w:t>
      </w:r>
    </w:p>
    <w:p w:rsidR="00C91A45" w:rsidRPr="000526E8" w:rsidRDefault="00C91A45" w:rsidP="00C91A45">
      <w:pPr>
        <w:spacing w:after="0"/>
        <w:rPr>
          <w:rFonts w:ascii="Times New Roman" w:hAnsi="Times New Roman"/>
          <w:sz w:val="28"/>
          <w:szCs w:val="28"/>
        </w:rPr>
      </w:pPr>
      <w:r w:rsidRPr="000526E8">
        <w:rPr>
          <w:rFonts w:ascii="Times New Roman" w:hAnsi="Times New Roman"/>
          <w:sz w:val="28"/>
          <w:szCs w:val="28"/>
        </w:rPr>
        <w:t>с 09.00 до 12.00 ч.  с 22.00 до 01.00 ч</w:t>
      </w:r>
      <w:proofErr w:type="gramStart"/>
      <w:r w:rsidRPr="000526E8">
        <w:rPr>
          <w:rFonts w:ascii="Times New Roman" w:hAnsi="Times New Roman"/>
          <w:sz w:val="28"/>
          <w:szCs w:val="28"/>
        </w:rPr>
        <w:t>.(</w:t>
      </w:r>
      <w:proofErr w:type="gramEnd"/>
      <w:r w:rsidRPr="000526E8">
        <w:rPr>
          <w:rFonts w:ascii="Times New Roman" w:hAnsi="Times New Roman"/>
          <w:sz w:val="28"/>
          <w:szCs w:val="28"/>
        </w:rPr>
        <w:t>летнее время)</w:t>
      </w:r>
    </w:p>
    <w:p w:rsidR="00C91A45" w:rsidRPr="000526E8" w:rsidRDefault="00C91A45" w:rsidP="00C91A45">
      <w:pPr>
        <w:spacing w:after="0" w:line="240" w:lineRule="auto"/>
        <w:rPr>
          <w:rFonts w:ascii="Times New Roman" w:hAnsi="Times New Roman"/>
          <w:sz w:val="28"/>
          <w:szCs w:val="28"/>
        </w:rPr>
      </w:pPr>
      <w:r w:rsidRPr="000526E8">
        <w:rPr>
          <w:rFonts w:ascii="Times New Roman" w:hAnsi="Times New Roman"/>
          <w:b/>
          <w:sz w:val="28"/>
          <w:szCs w:val="28"/>
          <w:u w:val="single"/>
        </w:rPr>
        <w:t>Выходной день:</w:t>
      </w:r>
      <w:r w:rsidRPr="000526E8">
        <w:rPr>
          <w:rFonts w:ascii="Times New Roman" w:hAnsi="Times New Roman"/>
          <w:sz w:val="28"/>
          <w:szCs w:val="28"/>
        </w:rPr>
        <w:t xml:space="preserve">  воскресенье</w:t>
      </w:r>
    </w:p>
    <w:p w:rsidR="00C91A45" w:rsidRPr="000526E8" w:rsidRDefault="00C91A45" w:rsidP="00C91A45">
      <w:pPr>
        <w:spacing w:after="0" w:line="240" w:lineRule="auto"/>
        <w:jc w:val="both"/>
        <w:rPr>
          <w:rFonts w:ascii="Times New Roman" w:hAnsi="Times New Roman"/>
          <w:b/>
          <w:sz w:val="28"/>
          <w:szCs w:val="28"/>
        </w:rPr>
      </w:pPr>
      <w:r w:rsidRPr="000526E8">
        <w:rPr>
          <w:rFonts w:ascii="Times New Roman" w:hAnsi="Times New Roman"/>
          <w:b/>
          <w:sz w:val="28"/>
          <w:szCs w:val="28"/>
        </w:rPr>
        <w:t>МАУК «</w:t>
      </w:r>
      <w:proofErr w:type="spellStart"/>
      <w:r w:rsidRPr="000526E8">
        <w:rPr>
          <w:rFonts w:ascii="Times New Roman" w:hAnsi="Times New Roman"/>
          <w:b/>
          <w:sz w:val="28"/>
          <w:szCs w:val="28"/>
        </w:rPr>
        <w:t>Чекмагушевская</w:t>
      </w:r>
      <w:proofErr w:type="spellEnd"/>
      <w:r w:rsidRPr="000526E8">
        <w:rPr>
          <w:rFonts w:ascii="Times New Roman" w:hAnsi="Times New Roman"/>
          <w:b/>
          <w:sz w:val="28"/>
          <w:szCs w:val="28"/>
        </w:rPr>
        <w:t xml:space="preserve"> центральная </w:t>
      </w:r>
      <w:proofErr w:type="spellStart"/>
      <w:r w:rsidRPr="000526E8">
        <w:rPr>
          <w:rFonts w:ascii="Times New Roman" w:hAnsi="Times New Roman"/>
          <w:b/>
          <w:sz w:val="28"/>
          <w:szCs w:val="28"/>
        </w:rPr>
        <w:t>межпоселенческая</w:t>
      </w:r>
      <w:proofErr w:type="spellEnd"/>
      <w:r w:rsidRPr="000526E8">
        <w:rPr>
          <w:rFonts w:ascii="Times New Roman" w:hAnsi="Times New Roman"/>
          <w:b/>
          <w:sz w:val="28"/>
          <w:szCs w:val="28"/>
        </w:rPr>
        <w:t xml:space="preserve"> библиотека»:</w:t>
      </w:r>
    </w:p>
    <w:p w:rsidR="00C91A45" w:rsidRDefault="00C91A45" w:rsidP="00C91A45">
      <w:pPr>
        <w:spacing w:after="0" w:line="240" w:lineRule="auto"/>
        <w:jc w:val="both"/>
        <w:rPr>
          <w:rFonts w:ascii="Times New Roman" w:hAnsi="Times New Roman"/>
          <w:sz w:val="28"/>
          <w:szCs w:val="28"/>
        </w:rPr>
      </w:pPr>
      <w:r w:rsidRPr="000526E8">
        <w:rPr>
          <w:rFonts w:ascii="Times New Roman" w:hAnsi="Times New Roman"/>
          <w:sz w:val="28"/>
          <w:szCs w:val="28"/>
        </w:rPr>
        <w:t>с 09.00 до18.00 ч.</w:t>
      </w:r>
      <w:proofErr w:type="gramStart"/>
      <w:r w:rsidRPr="000526E8">
        <w:rPr>
          <w:rFonts w:ascii="Times New Roman" w:hAnsi="Times New Roman"/>
          <w:sz w:val="28"/>
          <w:szCs w:val="28"/>
        </w:rPr>
        <w:t xml:space="preserve"> ,</w:t>
      </w:r>
      <w:proofErr w:type="gramEnd"/>
      <w:r w:rsidRPr="000526E8">
        <w:rPr>
          <w:rFonts w:ascii="Times New Roman" w:hAnsi="Times New Roman"/>
          <w:sz w:val="28"/>
          <w:szCs w:val="28"/>
        </w:rPr>
        <w:t xml:space="preserve"> перерыв с 13.00 до14.00 ч.</w:t>
      </w:r>
    </w:p>
    <w:p w:rsidR="0025590A" w:rsidRPr="000526E8" w:rsidRDefault="0025590A" w:rsidP="00C91A45">
      <w:pPr>
        <w:spacing w:after="0" w:line="240" w:lineRule="auto"/>
        <w:jc w:val="both"/>
        <w:rPr>
          <w:rFonts w:ascii="Times New Roman" w:hAnsi="Times New Roman"/>
          <w:sz w:val="28"/>
          <w:szCs w:val="28"/>
        </w:rPr>
      </w:pPr>
    </w:p>
    <w:p w:rsidR="00C91A45" w:rsidRPr="000526E8" w:rsidRDefault="00C91A45" w:rsidP="00C91A45">
      <w:pPr>
        <w:spacing w:after="0" w:line="240" w:lineRule="auto"/>
        <w:jc w:val="both"/>
        <w:rPr>
          <w:rFonts w:ascii="Times New Roman" w:hAnsi="Times New Roman"/>
          <w:b/>
          <w:sz w:val="28"/>
          <w:szCs w:val="28"/>
        </w:rPr>
      </w:pPr>
      <w:proofErr w:type="spellStart"/>
      <w:r w:rsidRPr="000526E8">
        <w:rPr>
          <w:rFonts w:ascii="Times New Roman" w:hAnsi="Times New Roman"/>
          <w:b/>
          <w:sz w:val="28"/>
          <w:szCs w:val="28"/>
        </w:rPr>
        <w:t>Чекмагушевский</w:t>
      </w:r>
      <w:proofErr w:type="spellEnd"/>
      <w:r w:rsidRPr="000526E8">
        <w:rPr>
          <w:rFonts w:ascii="Times New Roman" w:hAnsi="Times New Roman"/>
          <w:b/>
          <w:sz w:val="28"/>
          <w:szCs w:val="28"/>
        </w:rPr>
        <w:t xml:space="preserve"> </w:t>
      </w:r>
      <w:proofErr w:type="spellStart"/>
      <w:r w:rsidRPr="000526E8">
        <w:rPr>
          <w:rFonts w:ascii="Times New Roman" w:hAnsi="Times New Roman"/>
          <w:b/>
          <w:sz w:val="28"/>
          <w:szCs w:val="28"/>
        </w:rPr>
        <w:t>историк</w:t>
      </w:r>
      <w:proofErr w:type="gramStart"/>
      <w:r w:rsidRPr="000526E8">
        <w:rPr>
          <w:rFonts w:ascii="Times New Roman" w:hAnsi="Times New Roman"/>
          <w:b/>
          <w:sz w:val="28"/>
          <w:szCs w:val="28"/>
        </w:rPr>
        <w:t>о</w:t>
      </w:r>
      <w:proofErr w:type="spellEnd"/>
      <w:r w:rsidRPr="000526E8">
        <w:rPr>
          <w:rFonts w:ascii="Times New Roman" w:hAnsi="Times New Roman"/>
          <w:b/>
          <w:sz w:val="28"/>
          <w:szCs w:val="28"/>
        </w:rPr>
        <w:t>-</w:t>
      </w:r>
      <w:proofErr w:type="gramEnd"/>
      <w:r w:rsidRPr="000526E8">
        <w:rPr>
          <w:rFonts w:ascii="Times New Roman" w:hAnsi="Times New Roman"/>
          <w:b/>
          <w:sz w:val="28"/>
          <w:szCs w:val="28"/>
        </w:rPr>
        <w:t xml:space="preserve"> краеведческий музей:</w:t>
      </w:r>
    </w:p>
    <w:p w:rsidR="00C91A45" w:rsidRPr="000526E8" w:rsidRDefault="00C91A45" w:rsidP="00C91A45">
      <w:pPr>
        <w:spacing w:after="0" w:line="240" w:lineRule="auto"/>
        <w:jc w:val="both"/>
        <w:rPr>
          <w:rFonts w:ascii="Times New Roman" w:hAnsi="Times New Roman"/>
          <w:sz w:val="28"/>
          <w:szCs w:val="28"/>
        </w:rPr>
      </w:pPr>
      <w:r w:rsidRPr="000526E8">
        <w:rPr>
          <w:rFonts w:ascii="Times New Roman" w:hAnsi="Times New Roman"/>
          <w:sz w:val="28"/>
          <w:szCs w:val="28"/>
        </w:rPr>
        <w:t xml:space="preserve"> с 09.00 до18.00 ч.  перерыв с 13.00 до14.00 ч.</w:t>
      </w:r>
    </w:p>
    <w:p w:rsidR="00C91A45" w:rsidRPr="000526E8" w:rsidRDefault="00C91A45" w:rsidP="00C91A45">
      <w:pPr>
        <w:spacing w:after="0" w:line="240" w:lineRule="auto"/>
        <w:rPr>
          <w:rFonts w:ascii="Times New Roman" w:hAnsi="Times New Roman"/>
          <w:sz w:val="28"/>
          <w:szCs w:val="28"/>
        </w:rPr>
      </w:pPr>
      <w:r w:rsidRPr="000526E8">
        <w:rPr>
          <w:rFonts w:ascii="Times New Roman" w:hAnsi="Times New Roman"/>
          <w:b/>
          <w:sz w:val="28"/>
          <w:szCs w:val="28"/>
          <w:u w:val="single"/>
        </w:rPr>
        <w:t>Выходной день:</w:t>
      </w:r>
      <w:r w:rsidRPr="000526E8">
        <w:rPr>
          <w:rFonts w:ascii="Times New Roman" w:hAnsi="Times New Roman"/>
          <w:sz w:val="28"/>
          <w:szCs w:val="28"/>
        </w:rPr>
        <w:t xml:space="preserve">  воскресенье.</w:t>
      </w:r>
    </w:p>
    <w:p w:rsidR="001A08BF" w:rsidRDefault="00C91A45" w:rsidP="00C91A45">
      <w:pPr>
        <w:tabs>
          <w:tab w:val="left" w:pos="709"/>
        </w:tabs>
        <w:spacing w:after="0" w:line="240" w:lineRule="auto"/>
        <w:jc w:val="both"/>
        <w:rPr>
          <w:rFonts w:ascii="Times New Roman" w:hAnsi="Times New Roman"/>
          <w:sz w:val="28"/>
          <w:szCs w:val="28"/>
        </w:rPr>
      </w:pPr>
      <w:r w:rsidRPr="000526E8">
        <w:rPr>
          <w:rFonts w:ascii="Times New Roman" w:hAnsi="Times New Roman"/>
          <w:sz w:val="28"/>
          <w:szCs w:val="28"/>
        </w:rPr>
        <w:tab/>
        <w:t xml:space="preserve">В целях обеспечения безопасности, время работы клубных формирований для детей и подростков  установлена в светлое время суток </w:t>
      </w:r>
      <w:proofErr w:type="gramStart"/>
      <w:r w:rsidRPr="000526E8">
        <w:rPr>
          <w:rFonts w:ascii="Times New Roman" w:hAnsi="Times New Roman"/>
          <w:sz w:val="28"/>
          <w:szCs w:val="28"/>
        </w:rPr>
        <w:t>–с</w:t>
      </w:r>
      <w:proofErr w:type="gramEnd"/>
      <w:r w:rsidRPr="000526E8">
        <w:rPr>
          <w:rFonts w:ascii="Times New Roman" w:hAnsi="Times New Roman"/>
          <w:sz w:val="28"/>
          <w:szCs w:val="28"/>
        </w:rPr>
        <w:t xml:space="preserve"> 14.00 до 17.00 ч.</w:t>
      </w:r>
    </w:p>
    <w:p w:rsidR="00C91A45" w:rsidRPr="008A0BE9" w:rsidRDefault="00C91A45" w:rsidP="00C91A45">
      <w:pPr>
        <w:spacing w:after="0" w:line="240" w:lineRule="auto"/>
        <w:jc w:val="both"/>
        <w:rPr>
          <w:rFonts w:ascii="Times New Roman" w:hAnsi="Times New Roman"/>
          <w:b/>
          <w:color w:val="000000"/>
          <w:sz w:val="28"/>
          <w:szCs w:val="28"/>
        </w:rPr>
      </w:pPr>
      <w:r w:rsidRPr="008A0BE9">
        <w:rPr>
          <w:rFonts w:ascii="Times New Roman" w:hAnsi="Times New Roman"/>
          <w:b/>
          <w:color w:val="000000"/>
          <w:sz w:val="28"/>
          <w:szCs w:val="28"/>
        </w:rPr>
        <w:t xml:space="preserve">7. Приоритетные цели и задачи развития муниципальных учреждений культуры, деятельность по их решению в отчетный период. </w:t>
      </w:r>
    </w:p>
    <w:p w:rsidR="008A0BE9" w:rsidRPr="00D2289B" w:rsidRDefault="00C91A45" w:rsidP="00D2289B">
      <w:pPr>
        <w:spacing w:after="0" w:line="240" w:lineRule="auto"/>
        <w:ind w:firstLine="426"/>
        <w:jc w:val="both"/>
        <w:rPr>
          <w:rFonts w:ascii="Times New Roman" w:hAnsi="Times New Roman"/>
          <w:sz w:val="28"/>
          <w:szCs w:val="28"/>
        </w:rPr>
      </w:pPr>
      <w:r w:rsidRPr="008A0BE9">
        <w:rPr>
          <w:rFonts w:ascii="Times New Roman" w:hAnsi="Times New Roman"/>
          <w:sz w:val="28"/>
          <w:szCs w:val="28"/>
        </w:rPr>
        <w:t>В соответствии с пла</w:t>
      </w:r>
      <w:r w:rsidR="008A0BE9">
        <w:rPr>
          <w:rFonts w:ascii="Times New Roman" w:hAnsi="Times New Roman"/>
          <w:sz w:val="28"/>
          <w:szCs w:val="28"/>
        </w:rPr>
        <w:t>ном основных мероприятий на 2018</w:t>
      </w:r>
      <w:r w:rsidRPr="008A0BE9">
        <w:rPr>
          <w:rFonts w:ascii="Times New Roman" w:hAnsi="Times New Roman"/>
          <w:sz w:val="28"/>
          <w:szCs w:val="28"/>
        </w:rPr>
        <w:t xml:space="preserve"> год приоритетными направлениями деятельности стали:</w:t>
      </w:r>
    </w:p>
    <w:p w:rsidR="008A0BE9" w:rsidRPr="008A0BE9" w:rsidRDefault="008A0BE9" w:rsidP="003269F7">
      <w:pPr>
        <w:tabs>
          <w:tab w:val="left" w:pos="709"/>
        </w:tabs>
        <w:spacing w:after="0" w:line="240" w:lineRule="auto"/>
        <w:ind w:left="20"/>
        <w:jc w:val="both"/>
        <w:rPr>
          <w:rFonts w:ascii="Times New Roman" w:hAnsi="Times New Roman"/>
          <w:sz w:val="28"/>
          <w:szCs w:val="28"/>
        </w:rPr>
      </w:pPr>
      <w:r w:rsidRPr="001A08BF">
        <w:rPr>
          <w:rFonts w:ascii="Times New Roman" w:hAnsi="Times New Roman"/>
          <w:sz w:val="28"/>
          <w:szCs w:val="28"/>
        </w:rPr>
        <w:t>- реализация Указа Президента Российской Федерации от 7 мая 2012 года       № 597 «О мероприятиях по реализации государственной социальной политики»;</w:t>
      </w:r>
    </w:p>
    <w:p w:rsidR="008A0BE9" w:rsidRPr="008A0BE9" w:rsidRDefault="008A0BE9" w:rsidP="003269F7">
      <w:pPr>
        <w:tabs>
          <w:tab w:val="left" w:pos="709"/>
        </w:tabs>
        <w:spacing w:after="0" w:line="240" w:lineRule="auto"/>
        <w:ind w:left="20"/>
        <w:jc w:val="both"/>
        <w:rPr>
          <w:rFonts w:ascii="Times New Roman" w:hAnsi="Times New Roman"/>
          <w:sz w:val="28"/>
          <w:szCs w:val="28"/>
        </w:rPr>
      </w:pPr>
      <w:r w:rsidRPr="008A0BE9">
        <w:rPr>
          <w:rFonts w:ascii="Times New Roman" w:hAnsi="Times New Roman"/>
          <w:sz w:val="28"/>
          <w:szCs w:val="28"/>
        </w:rPr>
        <w:t xml:space="preserve">- реализация  муниципальной программы «Развитие культуры и искусства в муниципальном районе </w:t>
      </w:r>
      <w:proofErr w:type="spellStart"/>
      <w:r w:rsidRPr="008A0BE9">
        <w:rPr>
          <w:rFonts w:ascii="Times New Roman" w:hAnsi="Times New Roman"/>
          <w:sz w:val="28"/>
          <w:szCs w:val="28"/>
        </w:rPr>
        <w:t>Чекмагушевский</w:t>
      </w:r>
      <w:proofErr w:type="spellEnd"/>
      <w:r w:rsidRPr="008A0BE9">
        <w:rPr>
          <w:rFonts w:ascii="Times New Roman" w:hAnsi="Times New Roman"/>
          <w:sz w:val="28"/>
          <w:szCs w:val="28"/>
        </w:rPr>
        <w:t xml:space="preserve"> район Республики Башкортостан» на 2016-2020 годы;</w:t>
      </w:r>
    </w:p>
    <w:p w:rsidR="008A0BE9" w:rsidRPr="008A0BE9" w:rsidRDefault="008A0BE9" w:rsidP="003269F7">
      <w:pPr>
        <w:tabs>
          <w:tab w:val="left" w:pos="709"/>
        </w:tabs>
        <w:spacing w:after="0" w:line="240" w:lineRule="auto"/>
        <w:ind w:left="20"/>
        <w:jc w:val="both"/>
        <w:rPr>
          <w:rFonts w:ascii="Times New Roman" w:hAnsi="Times New Roman"/>
          <w:sz w:val="28"/>
          <w:szCs w:val="28"/>
        </w:rPr>
      </w:pPr>
      <w:r w:rsidRPr="008A0BE9">
        <w:rPr>
          <w:rFonts w:ascii="Times New Roman" w:hAnsi="Times New Roman"/>
          <w:sz w:val="28"/>
          <w:szCs w:val="28"/>
        </w:rPr>
        <w:t>- обеспечение эффективной работы  учреждений культуры района совместно с органами местного самоуправления и общественными организациями;</w:t>
      </w:r>
    </w:p>
    <w:p w:rsidR="008A0BE9" w:rsidRDefault="008A0BE9" w:rsidP="003269F7">
      <w:pPr>
        <w:tabs>
          <w:tab w:val="left" w:pos="709"/>
        </w:tabs>
        <w:spacing w:after="0" w:line="240" w:lineRule="auto"/>
        <w:ind w:left="20"/>
        <w:jc w:val="both"/>
        <w:rPr>
          <w:rFonts w:ascii="Times New Roman" w:hAnsi="Times New Roman"/>
          <w:sz w:val="28"/>
          <w:szCs w:val="28"/>
        </w:rPr>
      </w:pPr>
      <w:r w:rsidRPr="008A0BE9">
        <w:rPr>
          <w:rFonts w:ascii="Times New Roman" w:hAnsi="Times New Roman"/>
          <w:sz w:val="28"/>
          <w:szCs w:val="28"/>
        </w:rPr>
        <w:t xml:space="preserve">- организация  и  проведение фестивалей, конкурсов, праздников, зрелищных массовых мероприятий, посвященных </w:t>
      </w:r>
      <w:r>
        <w:rPr>
          <w:rFonts w:ascii="Times New Roman" w:hAnsi="Times New Roman"/>
          <w:sz w:val="28"/>
          <w:szCs w:val="28"/>
        </w:rPr>
        <w:t>Году  волонтера в РФ</w:t>
      </w:r>
      <w:r w:rsidRPr="008A0BE9">
        <w:rPr>
          <w:rFonts w:ascii="Times New Roman" w:hAnsi="Times New Roman"/>
          <w:sz w:val="28"/>
          <w:szCs w:val="28"/>
        </w:rPr>
        <w:t xml:space="preserve"> и Году</w:t>
      </w:r>
      <w:r>
        <w:rPr>
          <w:rFonts w:ascii="Times New Roman" w:hAnsi="Times New Roman"/>
          <w:sz w:val="28"/>
          <w:szCs w:val="28"/>
        </w:rPr>
        <w:t xml:space="preserve"> семьи в РБ</w:t>
      </w:r>
      <w:r w:rsidRPr="008A0BE9">
        <w:rPr>
          <w:rFonts w:ascii="Times New Roman" w:hAnsi="Times New Roman"/>
          <w:sz w:val="28"/>
          <w:szCs w:val="28"/>
        </w:rPr>
        <w:t>;</w:t>
      </w:r>
    </w:p>
    <w:p w:rsidR="00D2289B" w:rsidRPr="008A0BE9" w:rsidRDefault="00B34D86" w:rsidP="003269F7">
      <w:pPr>
        <w:spacing w:after="0" w:line="240" w:lineRule="auto"/>
        <w:jc w:val="both"/>
        <w:rPr>
          <w:rFonts w:ascii="Times New Roman" w:hAnsi="Times New Roman"/>
          <w:sz w:val="28"/>
          <w:szCs w:val="28"/>
        </w:rPr>
      </w:pPr>
      <w:r>
        <w:rPr>
          <w:rFonts w:ascii="Times New Roman" w:hAnsi="Times New Roman"/>
          <w:sz w:val="28"/>
          <w:szCs w:val="28"/>
        </w:rPr>
        <w:t xml:space="preserve">- </w:t>
      </w:r>
      <w:r w:rsidRPr="00B34D86">
        <w:rPr>
          <w:rFonts w:ascii="Times New Roman" w:hAnsi="Times New Roman"/>
          <w:sz w:val="28"/>
          <w:szCs w:val="28"/>
        </w:rPr>
        <w:t>участие в Межрегиональных, Республиканских фестивалях, конкурсах;</w:t>
      </w:r>
    </w:p>
    <w:p w:rsidR="008A0BE9" w:rsidRPr="00264349" w:rsidRDefault="00B34D86" w:rsidP="003269F7">
      <w:pPr>
        <w:pStyle w:val="a3"/>
        <w:spacing w:after="0"/>
        <w:jc w:val="both"/>
        <w:rPr>
          <w:color w:val="000000"/>
          <w:sz w:val="28"/>
          <w:szCs w:val="28"/>
          <w:shd w:val="clear" w:color="auto" w:fill="FFFFFF"/>
        </w:rPr>
      </w:pPr>
      <w:r>
        <w:rPr>
          <w:color w:val="000000"/>
          <w:sz w:val="28"/>
          <w:szCs w:val="28"/>
          <w:shd w:val="clear" w:color="auto" w:fill="FFFFFF"/>
        </w:rPr>
        <w:t xml:space="preserve">- </w:t>
      </w:r>
      <w:r w:rsidR="008A0BE9" w:rsidRPr="00264349">
        <w:rPr>
          <w:color w:val="000000"/>
          <w:sz w:val="28"/>
          <w:szCs w:val="28"/>
          <w:shd w:val="clear" w:color="auto" w:fill="FFFFFF"/>
        </w:rPr>
        <w:t xml:space="preserve">формирование положительного общественного мнения и поднятие престижа культуры как внутри </w:t>
      </w:r>
      <w:r w:rsidR="008A0BE9">
        <w:rPr>
          <w:color w:val="000000"/>
          <w:sz w:val="28"/>
          <w:szCs w:val="28"/>
          <w:shd w:val="clear" w:color="auto" w:fill="FFFFFF"/>
        </w:rPr>
        <w:t>района</w:t>
      </w:r>
      <w:r w:rsidR="008A0BE9" w:rsidRPr="00264349">
        <w:rPr>
          <w:color w:val="000000"/>
          <w:sz w:val="28"/>
          <w:szCs w:val="28"/>
          <w:shd w:val="clear" w:color="auto" w:fill="FFFFFF"/>
        </w:rPr>
        <w:t>, так и за его пределами;</w:t>
      </w:r>
    </w:p>
    <w:p w:rsidR="008A0BE9" w:rsidRPr="00264349" w:rsidRDefault="00B34D86" w:rsidP="003269F7">
      <w:pPr>
        <w:pStyle w:val="a3"/>
        <w:spacing w:after="0"/>
        <w:jc w:val="both"/>
        <w:rPr>
          <w:color w:val="000000"/>
          <w:sz w:val="28"/>
          <w:szCs w:val="28"/>
          <w:shd w:val="clear" w:color="auto" w:fill="FFFFFF"/>
        </w:rPr>
      </w:pPr>
      <w:r>
        <w:rPr>
          <w:color w:val="000000"/>
          <w:sz w:val="28"/>
          <w:szCs w:val="28"/>
          <w:shd w:val="clear" w:color="auto" w:fill="FFFFFF"/>
        </w:rPr>
        <w:t xml:space="preserve">- </w:t>
      </w:r>
      <w:r w:rsidR="008A0BE9" w:rsidRPr="00264349">
        <w:rPr>
          <w:color w:val="000000"/>
          <w:sz w:val="28"/>
          <w:szCs w:val="28"/>
          <w:shd w:val="clear" w:color="auto" w:fill="FFFFFF"/>
        </w:rPr>
        <w:t>организация межличностного диалога учреждений культуры с населением, актуализирующего вопросы его просвещения</w:t>
      </w:r>
      <w:r w:rsidR="008A0BE9">
        <w:rPr>
          <w:color w:val="000000"/>
          <w:sz w:val="28"/>
          <w:szCs w:val="28"/>
          <w:shd w:val="clear" w:color="auto" w:fill="FFFFFF"/>
        </w:rPr>
        <w:t>.</w:t>
      </w:r>
    </w:p>
    <w:p w:rsidR="00164D6A" w:rsidRDefault="003269F7" w:rsidP="00D2289B">
      <w:pPr>
        <w:pStyle w:val="a3"/>
        <w:spacing w:after="0"/>
        <w:jc w:val="both"/>
        <w:rPr>
          <w:color w:val="000000"/>
          <w:sz w:val="28"/>
          <w:szCs w:val="28"/>
          <w:shd w:val="clear" w:color="auto" w:fill="FFFFFF"/>
        </w:rPr>
      </w:pPr>
      <w:r>
        <w:rPr>
          <w:color w:val="000000"/>
          <w:sz w:val="28"/>
          <w:szCs w:val="28"/>
          <w:shd w:val="clear" w:color="auto" w:fill="FFFFFF"/>
        </w:rPr>
        <w:t xml:space="preserve"> </w:t>
      </w:r>
      <w:r w:rsidR="00B34D86">
        <w:rPr>
          <w:color w:val="000000"/>
          <w:sz w:val="28"/>
          <w:szCs w:val="28"/>
          <w:shd w:val="clear" w:color="auto" w:fill="FFFFFF"/>
        </w:rPr>
        <w:t>- с</w:t>
      </w:r>
      <w:r w:rsidR="008A0BE9" w:rsidRPr="00B34D86">
        <w:rPr>
          <w:color w:val="000000"/>
          <w:sz w:val="28"/>
          <w:szCs w:val="28"/>
          <w:shd w:val="clear" w:color="auto" w:fill="FFFFFF"/>
        </w:rPr>
        <w:t>охранение, эффективное использование культурно-исторического наследия и поддержка культурного многообразия района:</w:t>
      </w:r>
    </w:p>
    <w:p w:rsidR="00D2289B" w:rsidRPr="00716D8E" w:rsidRDefault="003269F7" w:rsidP="00716D8E">
      <w:pPr>
        <w:autoSpaceDE w:val="0"/>
        <w:autoSpaceDN w:val="0"/>
        <w:adjustRightInd w:val="0"/>
        <w:spacing w:after="0" w:line="240" w:lineRule="auto"/>
        <w:jc w:val="both"/>
        <w:rPr>
          <w:rFonts w:ascii="Times New Roman" w:hAnsi="Times New Roman" w:cs="Times New Roman"/>
          <w:sz w:val="28"/>
          <w:szCs w:val="28"/>
        </w:rPr>
      </w:pPr>
      <w:r>
        <w:rPr>
          <w:color w:val="000000"/>
          <w:sz w:val="28"/>
          <w:szCs w:val="28"/>
          <w:shd w:val="clear" w:color="auto" w:fill="FFFFFF"/>
        </w:rPr>
        <w:t xml:space="preserve"> </w:t>
      </w:r>
      <w:r w:rsidR="00D2289B">
        <w:rPr>
          <w:color w:val="000000"/>
          <w:sz w:val="28"/>
          <w:szCs w:val="28"/>
          <w:shd w:val="clear" w:color="auto" w:fill="FFFFFF"/>
        </w:rPr>
        <w:t xml:space="preserve">- </w:t>
      </w:r>
      <w:r w:rsidR="00716D8E" w:rsidRPr="00093EBF">
        <w:rPr>
          <w:rFonts w:ascii="Times New Roman" w:hAnsi="Times New Roman" w:cs="Times New Roman"/>
          <w:sz w:val="28"/>
          <w:szCs w:val="28"/>
        </w:rPr>
        <w:t>создание условий для сохранения и развития культурно-исторических</w:t>
      </w:r>
      <w:r>
        <w:rPr>
          <w:rFonts w:ascii="Times New Roman" w:hAnsi="Times New Roman" w:cs="Times New Roman"/>
          <w:sz w:val="28"/>
          <w:szCs w:val="28"/>
        </w:rPr>
        <w:t xml:space="preserve"> </w:t>
      </w:r>
      <w:r w:rsidR="00716D8E" w:rsidRPr="00093EBF">
        <w:rPr>
          <w:rFonts w:ascii="Times New Roman" w:hAnsi="Times New Roman" w:cs="Times New Roman"/>
          <w:sz w:val="28"/>
          <w:szCs w:val="28"/>
        </w:rPr>
        <w:t>традиций</w:t>
      </w:r>
      <w:r w:rsidR="00716D8E">
        <w:rPr>
          <w:rFonts w:ascii="Times New Roman" w:hAnsi="Times New Roman" w:cs="Times New Roman"/>
          <w:sz w:val="28"/>
          <w:szCs w:val="28"/>
        </w:rPr>
        <w:t xml:space="preserve"> района;</w:t>
      </w:r>
    </w:p>
    <w:p w:rsidR="009648C9" w:rsidRDefault="00DB125A" w:rsidP="003269F7">
      <w:pPr>
        <w:pStyle w:val="a3"/>
        <w:spacing w:after="0"/>
        <w:jc w:val="both"/>
        <w:rPr>
          <w:color w:val="000000"/>
          <w:sz w:val="28"/>
          <w:szCs w:val="28"/>
          <w:shd w:val="clear" w:color="auto" w:fill="FFFFFF"/>
        </w:rPr>
      </w:pPr>
      <w:r>
        <w:rPr>
          <w:color w:val="000000"/>
          <w:sz w:val="28"/>
          <w:szCs w:val="28"/>
          <w:shd w:val="clear" w:color="auto" w:fill="FFFFFF"/>
        </w:rPr>
        <w:t xml:space="preserve">-  </w:t>
      </w:r>
      <w:r w:rsidR="008A0BE9" w:rsidRPr="00264349">
        <w:rPr>
          <w:color w:val="000000"/>
          <w:sz w:val="28"/>
          <w:szCs w:val="28"/>
          <w:shd w:val="clear" w:color="auto" w:fill="FFFFFF"/>
        </w:rPr>
        <w:t>создание системы обмена опытом в области сохранения культурного многообразия с использованием для этого современных компьютерных технологий, всемирной сети Интернет</w:t>
      </w:r>
      <w:r w:rsidR="008A0BE9">
        <w:rPr>
          <w:color w:val="000000"/>
          <w:sz w:val="28"/>
          <w:szCs w:val="28"/>
          <w:shd w:val="clear" w:color="auto" w:fill="FFFFFF"/>
        </w:rPr>
        <w:t>;</w:t>
      </w:r>
    </w:p>
    <w:p w:rsidR="008A0BE9" w:rsidRPr="00B34D86" w:rsidRDefault="00B34D86" w:rsidP="003269F7">
      <w:pPr>
        <w:pStyle w:val="a3"/>
        <w:spacing w:after="0"/>
        <w:jc w:val="both"/>
        <w:rPr>
          <w:color w:val="000000"/>
          <w:sz w:val="28"/>
          <w:szCs w:val="28"/>
          <w:shd w:val="clear" w:color="auto" w:fill="FFFFFF"/>
        </w:rPr>
      </w:pPr>
      <w:r>
        <w:rPr>
          <w:color w:val="000000"/>
          <w:sz w:val="28"/>
          <w:szCs w:val="28"/>
          <w:shd w:val="clear" w:color="auto" w:fill="FFFFFF"/>
        </w:rPr>
        <w:t>- о</w:t>
      </w:r>
      <w:r w:rsidR="008A0BE9" w:rsidRPr="00B34D86">
        <w:rPr>
          <w:color w:val="000000"/>
          <w:sz w:val="28"/>
          <w:szCs w:val="28"/>
          <w:shd w:val="clear" w:color="auto" w:fill="FFFFFF"/>
        </w:rPr>
        <w:t>беспечение устойчивого развития учреждений культуры:</w:t>
      </w:r>
    </w:p>
    <w:p w:rsidR="00530093" w:rsidRDefault="00D2289B" w:rsidP="00530093">
      <w:pPr>
        <w:pStyle w:val="a3"/>
        <w:spacing w:after="0"/>
        <w:jc w:val="both"/>
        <w:rPr>
          <w:color w:val="000000"/>
          <w:sz w:val="28"/>
          <w:szCs w:val="28"/>
          <w:shd w:val="clear" w:color="auto" w:fill="FFFFFF"/>
        </w:rPr>
      </w:pPr>
      <w:r>
        <w:rPr>
          <w:color w:val="000000"/>
          <w:sz w:val="28"/>
          <w:szCs w:val="28"/>
          <w:shd w:val="clear" w:color="auto" w:fill="FFFFFF"/>
        </w:rPr>
        <w:t xml:space="preserve">- </w:t>
      </w:r>
      <w:r w:rsidR="008A0BE9" w:rsidRPr="003B1D6D">
        <w:rPr>
          <w:color w:val="000000"/>
          <w:sz w:val="28"/>
          <w:szCs w:val="28"/>
          <w:shd w:val="clear" w:color="auto" w:fill="FFFFFF"/>
        </w:rPr>
        <w:t>обеспечение сохранности зданий и помещений, занимаемых организациями культуры</w:t>
      </w:r>
      <w:r w:rsidR="000526E8">
        <w:rPr>
          <w:color w:val="000000"/>
          <w:sz w:val="28"/>
          <w:szCs w:val="28"/>
          <w:shd w:val="clear" w:color="auto" w:fill="FFFFFF"/>
        </w:rPr>
        <w:t>;</w:t>
      </w:r>
    </w:p>
    <w:p w:rsidR="000526E8" w:rsidRPr="00530093" w:rsidRDefault="000526E8" w:rsidP="00530093">
      <w:pPr>
        <w:pStyle w:val="a3"/>
        <w:spacing w:after="0"/>
        <w:jc w:val="both"/>
        <w:rPr>
          <w:color w:val="000000"/>
          <w:sz w:val="28"/>
          <w:szCs w:val="28"/>
          <w:shd w:val="clear" w:color="auto" w:fill="FFFFFF"/>
        </w:rPr>
      </w:pPr>
      <w:r w:rsidRPr="004B3995">
        <w:rPr>
          <w:sz w:val="28"/>
          <w:szCs w:val="28"/>
        </w:rPr>
        <w:t>-  усовершенствован</w:t>
      </w:r>
      <w:r>
        <w:rPr>
          <w:sz w:val="28"/>
          <w:szCs w:val="28"/>
        </w:rPr>
        <w:t xml:space="preserve">ие работы </w:t>
      </w:r>
      <w:r w:rsidRPr="004B3995">
        <w:rPr>
          <w:sz w:val="28"/>
          <w:szCs w:val="28"/>
        </w:rPr>
        <w:t>электронного читального зала и обеспечен</w:t>
      </w:r>
      <w:r>
        <w:rPr>
          <w:sz w:val="28"/>
          <w:szCs w:val="28"/>
        </w:rPr>
        <w:t>ие</w:t>
      </w:r>
      <w:r w:rsidRPr="004B3995">
        <w:rPr>
          <w:sz w:val="28"/>
          <w:szCs w:val="28"/>
        </w:rPr>
        <w:t xml:space="preserve"> доступ</w:t>
      </w:r>
      <w:r>
        <w:rPr>
          <w:sz w:val="28"/>
          <w:szCs w:val="28"/>
        </w:rPr>
        <w:t>а</w:t>
      </w:r>
      <w:r w:rsidRPr="001E3DBE">
        <w:rPr>
          <w:sz w:val="28"/>
          <w:szCs w:val="28"/>
        </w:rPr>
        <w:t>к ФГУП «Президентская библиотека имени Б.Н.Ельцина»</w:t>
      </w:r>
      <w:r w:rsidRPr="004B3995">
        <w:rPr>
          <w:sz w:val="28"/>
          <w:szCs w:val="28"/>
        </w:rPr>
        <w:t>;</w:t>
      </w:r>
    </w:p>
    <w:p w:rsidR="000526E8" w:rsidRPr="004B3995" w:rsidRDefault="000526E8" w:rsidP="005300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усовершенствование деятельности</w:t>
      </w:r>
      <w:r w:rsidRPr="004B3995">
        <w:rPr>
          <w:rFonts w:ascii="Times New Roman" w:eastAsia="Times New Roman" w:hAnsi="Times New Roman" w:cs="Times New Roman"/>
          <w:sz w:val="28"/>
          <w:szCs w:val="28"/>
        </w:rPr>
        <w:t xml:space="preserve"> модельных библиотек.</w:t>
      </w:r>
    </w:p>
    <w:p w:rsidR="000526E8" w:rsidRDefault="000526E8" w:rsidP="00530093">
      <w:pPr>
        <w:pStyle w:val="ae"/>
        <w:spacing w:after="0"/>
        <w:ind w:left="0"/>
        <w:jc w:val="both"/>
        <w:rPr>
          <w:sz w:val="28"/>
          <w:szCs w:val="28"/>
        </w:rPr>
      </w:pPr>
      <w:r w:rsidRPr="001223CB">
        <w:rPr>
          <w:sz w:val="28"/>
          <w:szCs w:val="28"/>
        </w:rPr>
        <w:t xml:space="preserve">- усовершенствование работы Центра общественного доступа (ЦОД) при центральной </w:t>
      </w:r>
      <w:r w:rsidR="00E87BCB">
        <w:rPr>
          <w:sz w:val="28"/>
          <w:szCs w:val="28"/>
        </w:rPr>
        <w:t xml:space="preserve"> </w:t>
      </w:r>
      <w:proofErr w:type="spellStart"/>
      <w:r w:rsidRPr="001223CB">
        <w:rPr>
          <w:sz w:val="28"/>
          <w:szCs w:val="28"/>
        </w:rPr>
        <w:t>межпоселенческой</w:t>
      </w:r>
      <w:proofErr w:type="spellEnd"/>
      <w:r w:rsidRPr="001223CB">
        <w:rPr>
          <w:sz w:val="28"/>
          <w:szCs w:val="28"/>
        </w:rPr>
        <w:t xml:space="preserve"> </w:t>
      </w:r>
      <w:r w:rsidR="00E87BCB">
        <w:rPr>
          <w:sz w:val="28"/>
          <w:szCs w:val="28"/>
        </w:rPr>
        <w:t xml:space="preserve"> </w:t>
      </w:r>
      <w:r w:rsidRPr="001223CB">
        <w:rPr>
          <w:sz w:val="28"/>
          <w:szCs w:val="28"/>
        </w:rPr>
        <w:t>библиотеке;</w:t>
      </w:r>
    </w:p>
    <w:p w:rsidR="000526E8" w:rsidRDefault="000526E8" w:rsidP="00530093">
      <w:pPr>
        <w:pStyle w:val="ae"/>
        <w:spacing w:after="0"/>
        <w:ind w:left="0"/>
        <w:jc w:val="both"/>
        <w:rPr>
          <w:sz w:val="28"/>
          <w:szCs w:val="28"/>
        </w:rPr>
      </w:pPr>
      <w:r>
        <w:rPr>
          <w:sz w:val="28"/>
          <w:szCs w:val="28"/>
        </w:rPr>
        <w:t>- о</w:t>
      </w:r>
      <w:r w:rsidRPr="004B3995">
        <w:rPr>
          <w:sz w:val="28"/>
          <w:szCs w:val="28"/>
        </w:rPr>
        <w:t>беспечение библиотек квалифицированным персоналом, повышение квалификаций.</w:t>
      </w:r>
    </w:p>
    <w:p w:rsidR="000526E8" w:rsidRPr="008F3BEA" w:rsidRDefault="000526E8" w:rsidP="00530093">
      <w:pPr>
        <w:spacing w:after="0" w:line="240" w:lineRule="auto"/>
        <w:jc w:val="both"/>
        <w:rPr>
          <w:rFonts w:ascii="Times New Roman" w:hAnsi="Times New Roman"/>
          <w:sz w:val="28"/>
          <w:szCs w:val="28"/>
        </w:rPr>
      </w:pPr>
      <w:r>
        <w:rPr>
          <w:sz w:val="28"/>
          <w:szCs w:val="28"/>
        </w:rPr>
        <w:t xml:space="preserve">- </w:t>
      </w:r>
      <w:r w:rsidR="002F3366" w:rsidRPr="007A16A4">
        <w:rPr>
          <w:rFonts w:ascii="Times New Roman" w:eastAsia="Times New Roman" w:hAnsi="Times New Roman" w:cs="Times New Roman"/>
          <w:sz w:val="28"/>
          <w:szCs w:val="28"/>
        </w:rPr>
        <w:t>комплектование единого муниципального библиотечного краеведческого фонда  опубликованны</w:t>
      </w:r>
      <w:r w:rsidR="002F3366">
        <w:rPr>
          <w:rFonts w:ascii="Times New Roman" w:eastAsia="Times New Roman" w:hAnsi="Times New Roman" w:cs="Times New Roman"/>
          <w:sz w:val="28"/>
          <w:szCs w:val="28"/>
        </w:rPr>
        <w:t>х и неопубликованных документов</w:t>
      </w:r>
      <w:r w:rsidR="002F3366" w:rsidRPr="007A16A4">
        <w:rPr>
          <w:rFonts w:ascii="Times New Roman" w:eastAsia="Times New Roman" w:hAnsi="Times New Roman" w:cs="Times New Roman"/>
          <w:sz w:val="28"/>
          <w:szCs w:val="28"/>
        </w:rPr>
        <w:t xml:space="preserve"> </w:t>
      </w:r>
      <w:r>
        <w:rPr>
          <w:rFonts w:ascii="Times New Roman" w:hAnsi="Times New Roman"/>
          <w:sz w:val="28"/>
          <w:szCs w:val="28"/>
        </w:rPr>
        <w:t>н</w:t>
      </w:r>
      <w:r w:rsidRPr="007A16A4">
        <w:rPr>
          <w:rFonts w:ascii="Times New Roman" w:eastAsia="Times New Roman" w:hAnsi="Times New Roman" w:cs="Times New Roman"/>
          <w:sz w:val="28"/>
          <w:szCs w:val="28"/>
        </w:rPr>
        <w:t xml:space="preserve">а основе </w:t>
      </w:r>
      <w:r w:rsidRPr="007A16A4">
        <w:rPr>
          <w:rFonts w:ascii="Times New Roman" w:eastAsia="Times New Roman" w:hAnsi="Times New Roman" w:cs="Times New Roman"/>
          <w:sz w:val="28"/>
          <w:szCs w:val="28"/>
        </w:rPr>
        <w:lastRenderedPageBreak/>
        <w:t>«Договора о двустороннем сотрудничестве по формированию единого муниципального краеведческого фонда и информационно-библиотечного обслуживания»</w:t>
      </w:r>
      <w:r w:rsidR="002F3366">
        <w:rPr>
          <w:rFonts w:ascii="Times New Roman" w:eastAsia="Times New Roman" w:hAnsi="Times New Roman" w:cs="Times New Roman"/>
          <w:sz w:val="28"/>
          <w:szCs w:val="28"/>
        </w:rPr>
        <w:t>;</w:t>
      </w:r>
      <w:r w:rsidRPr="007A16A4">
        <w:rPr>
          <w:rFonts w:ascii="Times New Roman" w:eastAsia="Times New Roman" w:hAnsi="Times New Roman" w:cs="Times New Roman"/>
          <w:sz w:val="28"/>
          <w:szCs w:val="28"/>
        </w:rPr>
        <w:t xml:space="preserve"> </w:t>
      </w:r>
    </w:p>
    <w:p w:rsidR="008A0BE9" w:rsidRPr="003B1D6D" w:rsidRDefault="008F3BEA" w:rsidP="002F3366">
      <w:pPr>
        <w:pStyle w:val="a3"/>
        <w:spacing w:after="0"/>
        <w:rPr>
          <w:color w:val="000000"/>
          <w:sz w:val="28"/>
          <w:szCs w:val="28"/>
          <w:shd w:val="clear" w:color="auto" w:fill="FFFFFF"/>
        </w:rPr>
      </w:pPr>
      <w:r>
        <w:rPr>
          <w:color w:val="000000"/>
          <w:sz w:val="28"/>
          <w:szCs w:val="28"/>
          <w:shd w:val="clear" w:color="auto" w:fill="FFFFFF"/>
        </w:rPr>
        <w:t xml:space="preserve">- </w:t>
      </w:r>
      <w:r w:rsidR="008A0BE9" w:rsidRPr="000526E8">
        <w:rPr>
          <w:color w:val="000000"/>
          <w:sz w:val="28"/>
          <w:szCs w:val="28"/>
          <w:shd w:val="clear" w:color="auto" w:fill="FFFFFF"/>
        </w:rPr>
        <w:t>пополнение и обеспечение сохранности библиотечного, музейного фондов;</w:t>
      </w:r>
    </w:p>
    <w:p w:rsidR="00716D8E" w:rsidRDefault="000772ED" w:rsidP="00716D8E">
      <w:pPr>
        <w:autoSpaceDE w:val="0"/>
        <w:autoSpaceDN w:val="0"/>
        <w:adjustRightInd w:val="0"/>
        <w:spacing w:after="0" w:line="240" w:lineRule="auto"/>
        <w:jc w:val="both"/>
        <w:rPr>
          <w:rFonts w:ascii="Times New Roman" w:hAnsi="Times New Roman" w:cs="Times New Roman"/>
          <w:sz w:val="28"/>
          <w:szCs w:val="28"/>
        </w:rPr>
      </w:pPr>
      <w:r w:rsidRPr="00093EBF">
        <w:rPr>
          <w:rFonts w:ascii="Times New Roman" w:hAnsi="Times New Roman" w:cs="Times New Roman"/>
          <w:sz w:val="28"/>
          <w:szCs w:val="28"/>
        </w:rPr>
        <w:t>- формирование и воспитание художественного вкуса, позитивных</w:t>
      </w:r>
      <w:r w:rsidR="002F3366">
        <w:rPr>
          <w:rFonts w:ascii="Times New Roman" w:hAnsi="Times New Roman" w:cs="Times New Roman"/>
          <w:sz w:val="28"/>
          <w:szCs w:val="28"/>
        </w:rPr>
        <w:t xml:space="preserve"> </w:t>
      </w:r>
      <w:r w:rsidRPr="00093EBF">
        <w:rPr>
          <w:rFonts w:ascii="Times New Roman" w:hAnsi="Times New Roman" w:cs="Times New Roman"/>
          <w:sz w:val="28"/>
          <w:szCs w:val="28"/>
        </w:rPr>
        <w:t>социальных установок и интересов подрастающего поколения, воспитание</w:t>
      </w:r>
      <w:r w:rsidR="002F3366">
        <w:rPr>
          <w:rFonts w:ascii="Times New Roman" w:hAnsi="Times New Roman" w:cs="Times New Roman"/>
          <w:sz w:val="28"/>
          <w:szCs w:val="28"/>
        </w:rPr>
        <w:t xml:space="preserve"> </w:t>
      </w:r>
      <w:r w:rsidRPr="00093EBF">
        <w:rPr>
          <w:rFonts w:ascii="Times New Roman" w:hAnsi="Times New Roman" w:cs="Times New Roman"/>
          <w:sz w:val="28"/>
          <w:szCs w:val="28"/>
        </w:rPr>
        <w:t>гражданственности, чувства патриотизма и осознания самобытности иуникальности малой родины;</w:t>
      </w:r>
    </w:p>
    <w:p w:rsidR="009648C9" w:rsidRDefault="009648C9" w:rsidP="00D228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0772ED" w:rsidRPr="00093EBF">
        <w:rPr>
          <w:rFonts w:ascii="Times New Roman" w:hAnsi="Times New Roman" w:cs="Times New Roman"/>
          <w:sz w:val="28"/>
          <w:szCs w:val="28"/>
        </w:rPr>
        <w:t>беспечение свободного доступа к культурным</w:t>
      </w:r>
      <w:r w:rsidR="002F3366">
        <w:rPr>
          <w:rFonts w:ascii="Times New Roman" w:hAnsi="Times New Roman" w:cs="Times New Roman"/>
          <w:sz w:val="28"/>
          <w:szCs w:val="28"/>
        </w:rPr>
        <w:t xml:space="preserve"> </w:t>
      </w:r>
      <w:r w:rsidR="000772ED" w:rsidRPr="00093EBF">
        <w:rPr>
          <w:rFonts w:ascii="Times New Roman" w:hAnsi="Times New Roman" w:cs="Times New Roman"/>
          <w:sz w:val="28"/>
          <w:szCs w:val="28"/>
        </w:rPr>
        <w:t>ценностям всех категорий населения, в том числе малоимущих и социальнонезащищенных групп;</w:t>
      </w:r>
    </w:p>
    <w:p w:rsidR="008B5785" w:rsidRDefault="008B5785" w:rsidP="008B5785">
      <w:pPr>
        <w:spacing w:after="0" w:line="240" w:lineRule="auto"/>
        <w:ind w:right="-185"/>
        <w:jc w:val="both"/>
        <w:rPr>
          <w:rFonts w:ascii="Times New Roman" w:hAnsi="Times New Roman"/>
          <w:b/>
          <w:color w:val="000000"/>
          <w:sz w:val="28"/>
          <w:szCs w:val="28"/>
        </w:rPr>
      </w:pPr>
      <w:r w:rsidRPr="008E5607">
        <w:rPr>
          <w:rFonts w:ascii="Times New Roman" w:hAnsi="Times New Roman"/>
          <w:b/>
          <w:color w:val="000000"/>
          <w:sz w:val="28"/>
          <w:szCs w:val="28"/>
        </w:rPr>
        <w:t>8. Основные результаты текущего года, участи</w:t>
      </w:r>
      <w:r>
        <w:rPr>
          <w:rFonts w:ascii="Times New Roman" w:hAnsi="Times New Roman"/>
          <w:b/>
          <w:color w:val="000000"/>
          <w:sz w:val="28"/>
          <w:szCs w:val="28"/>
        </w:rPr>
        <w:t>е в конкурсах различных уровней.</w:t>
      </w:r>
    </w:p>
    <w:p w:rsidR="00164D6A" w:rsidRPr="002D6CF3" w:rsidRDefault="00164D6A" w:rsidP="00164D6A">
      <w:pPr>
        <w:spacing w:after="0" w:line="240" w:lineRule="auto"/>
        <w:ind w:right="-185" w:firstLine="567"/>
        <w:jc w:val="both"/>
        <w:rPr>
          <w:rFonts w:ascii="Times New Roman" w:hAnsi="Times New Roman"/>
          <w:sz w:val="28"/>
          <w:szCs w:val="28"/>
        </w:rPr>
      </w:pPr>
      <w:r>
        <w:rPr>
          <w:rFonts w:ascii="Times New Roman" w:hAnsi="Times New Roman"/>
          <w:sz w:val="28"/>
          <w:szCs w:val="28"/>
        </w:rPr>
        <w:t>В 2018</w:t>
      </w:r>
      <w:r w:rsidRPr="00235D62">
        <w:rPr>
          <w:rFonts w:ascii="Times New Roman" w:hAnsi="Times New Roman"/>
          <w:sz w:val="28"/>
          <w:szCs w:val="28"/>
        </w:rPr>
        <w:t xml:space="preserve"> году было много ярких событий</w:t>
      </w:r>
      <w:r w:rsidR="002F3366">
        <w:rPr>
          <w:rFonts w:ascii="Times New Roman" w:hAnsi="Times New Roman"/>
          <w:sz w:val="28"/>
          <w:szCs w:val="28"/>
        </w:rPr>
        <w:t xml:space="preserve"> </w:t>
      </w:r>
      <w:r w:rsidRPr="00235D62">
        <w:rPr>
          <w:rFonts w:ascii="Times New Roman" w:hAnsi="Times New Roman"/>
          <w:sz w:val="28"/>
          <w:szCs w:val="28"/>
        </w:rPr>
        <w:t>–</w:t>
      </w:r>
      <w:r w:rsidR="002F3366">
        <w:rPr>
          <w:rFonts w:ascii="Times New Roman" w:hAnsi="Times New Roman"/>
          <w:sz w:val="28"/>
          <w:szCs w:val="28"/>
        </w:rPr>
        <w:t xml:space="preserve"> </w:t>
      </w:r>
      <w:r w:rsidRPr="00235D62">
        <w:rPr>
          <w:rFonts w:ascii="Times New Roman" w:hAnsi="Times New Roman"/>
          <w:sz w:val="28"/>
          <w:szCs w:val="28"/>
        </w:rPr>
        <w:t xml:space="preserve">творческих конкурсов, фестивалей, театральных премьер, выставок. В КДУ района проведено </w:t>
      </w:r>
      <w:r w:rsidR="00DD45B6" w:rsidRPr="00DD45B6">
        <w:rPr>
          <w:rFonts w:ascii="Times New Roman" w:hAnsi="Times New Roman"/>
          <w:sz w:val="28"/>
          <w:szCs w:val="28"/>
        </w:rPr>
        <w:t>5371</w:t>
      </w:r>
      <w:r w:rsidRPr="00235D62">
        <w:rPr>
          <w:rFonts w:ascii="Times New Roman" w:hAnsi="Times New Roman"/>
          <w:sz w:val="28"/>
          <w:szCs w:val="28"/>
        </w:rPr>
        <w:t xml:space="preserve"> культурно – массовых мероприятий,</w:t>
      </w:r>
      <w:r w:rsidR="00033A66" w:rsidRPr="00235D62">
        <w:rPr>
          <w:rFonts w:ascii="Times New Roman" w:hAnsi="Times New Roman"/>
          <w:sz w:val="28"/>
          <w:szCs w:val="28"/>
        </w:rPr>
        <w:t>количеством участников</w:t>
      </w:r>
      <w:r w:rsidR="00033A66">
        <w:rPr>
          <w:rFonts w:ascii="Times New Roman" w:hAnsi="Times New Roman"/>
          <w:sz w:val="28"/>
          <w:szCs w:val="28"/>
        </w:rPr>
        <w:t xml:space="preserve"> 311870.Н</w:t>
      </w:r>
      <w:r w:rsidRPr="00235D62">
        <w:rPr>
          <w:rFonts w:ascii="Times New Roman" w:hAnsi="Times New Roman"/>
          <w:sz w:val="28"/>
          <w:szCs w:val="28"/>
        </w:rPr>
        <w:t xml:space="preserve">а платной основе </w:t>
      </w:r>
      <w:r w:rsidR="00033A66">
        <w:rPr>
          <w:rFonts w:ascii="Times New Roman" w:hAnsi="Times New Roman"/>
          <w:sz w:val="28"/>
          <w:szCs w:val="28"/>
        </w:rPr>
        <w:t xml:space="preserve"> проведено </w:t>
      </w:r>
      <w:r w:rsidR="00DD45B6" w:rsidRPr="00DD45B6">
        <w:rPr>
          <w:rFonts w:ascii="Times New Roman" w:hAnsi="Times New Roman"/>
          <w:sz w:val="28"/>
          <w:szCs w:val="28"/>
        </w:rPr>
        <w:t>3658</w:t>
      </w:r>
      <w:r w:rsidR="00DD45B6">
        <w:rPr>
          <w:rFonts w:ascii="Times New Roman" w:hAnsi="Times New Roman"/>
          <w:sz w:val="28"/>
          <w:szCs w:val="28"/>
        </w:rPr>
        <w:t>,</w:t>
      </w:r>
      <w:r w:rsidRPr="00235D62">
        <w:rPr>
          <w:rFonts w:ascii="Times New Roman" w:hAnsi="Times New Roman"/>
          <w:sz w:val="28"/>
          <w:szCs w:val="28"/>
        </w:rPr>
        <w:t xml:space="preserve"> количеством участников </w:t>
      </w:r>
      <w:r w:rsidR="00DD45B6" w:rsidRPr="00033A66">
        <w:rPr>
          <w:rFonts w:ascii="Times New Roman" w:hAnsi="Times New Roman"/>
          <w:sz w:val="28"/>
          <w:szCs w:val="28"/>
        </w:rPr>
        <w:t>около 189</w:t>
      </w:r>
      <w:r w:rsidR="00033A66" w:rsidRPr="00033A66">
        <w:rPr>
          <w:rFonts w:ascii="Times New Roman" w:hAnsi="Times New Roman"/>
          <w:sz w:val="28"/>
          <w:szCs w:val="28"/>
        </w:rPr>
        <w:t>822</w:t>
      </w:r>
      <w:r w:rsidRPr="00033A66">
        <w:rPr>
          <w:rFonts w:ascii="Times New Roman" w:hAnsi="Times New Roman"/>
          <w:sz w:val="28"/>
          <w:szCs w:val="28"/>
        </w:rPr>
        <w:t xml:space="preserve"> тысяч человек.</w:t>
      </w:r>
    </w:p>
    <w:p w:rsidR="00164D6A" w:rsidRDefault="00164D6A" w:rsidP="00164D6A">
      <w:pPr>
        <w:spacing w:after="0" w:line="240" w:lineRule="auto"/>
        <w:ind w:firstLine="567"/>
        <w:jc w:val="both"/>
        <w:rPr>
          <w:rFonts w:ascii="Times New Roman" w:hAnsi="Times New Roman"/>
          <w:sz w:val="28"/>
          <w:szCs w:val="28"/>
        </w:rPr>
      </w:pPr>
      <w:r>
        <w:rPr>
          <w:rFonts w:ascii="Times New Roman" w:hAnsi="Times New Roman"/>
          <w:sz w:val="28"/>
          <w:szCs w:val="28"/>
        </w:rPr>
        <w:t>2018</w:t>
      </w:r>
      <w:r w:rsidRPr="002D6CF3">
        <w:rPr>
          <w:rFonts w:ascii="Times New Roman" w:hAnsi="Times New Roman"/>
          <w:sz w:val="28"/>
          <w:szCs w:val="28"/>
        </w:rPr>
        <w:t xml:space="preserve"> год ознаменовался проведением  в Российской Федерации </w:t>
      </w:r>
      <w:r w:rsidR="00012B55">
        <w:rPr>
          <w:rFonts w:ascii="Times New Roman" w:hAnsi="Times New Roman"/>
          <w:sz w:val="28"/>
          <w:szCs w:val="28"/>
        </w:rPr>
        <w:t>Года волонтера</w:t>
      </w:r>
      <w:r w:rsidRPr="002D6CF3">
        <w:rPr>
          <w:rFonts w:ascii="Times New Roman" w:hAnsi="Times New Roman"/>
          <w:sz w:val="28"/>
          <w:szCs w:val="28"/>
        </w:rPr>
        <w:t xml:space="preserve">и в Республике Башкортостан  </w:t>
      </w:r>
      <w:r w:rsidR="00012B55">
        <w:rPr>
          <w:rFonts w:ascii="Times New Roman" w:hAnsi="Times New Roman"/>
          <w:sz w:val="28"/>
          <w:szCs w:val="28"/>
        </w:rPr>
        <w:t>Годасемьи.</w:t>
      </w:r>
    </w:p>
    <w:p w:rsidR="00822751" w:rsidRDefault="00164D6A" w:rsidP="00A61E14">
      <w:pPr>
        <w:spacing w:after="0" w:line="240" w:lineRule="auto"/>
        <w:ind w:right="-185" w:firstLine="567"/>
        <w:jc w:val="both"/>
        <w:rPr>
          <w:rFonts w:ascii="Times New Roman" w:hAnsi="Times New Roman"/>
          <w:color w:val="000000"/>
          <w:sz w:val="28"/>
          <w:szCs w:val="28"/>
          <w:shd w:val="clear" w:color="auto" w:fill="FFFFFF"/>
        </w:rPr>
      </w:pPr>
      <w:r w:rsidRPr="00012B55">
        <w:rPr>
          <w:rFonts w:ascii="Times New Roman" w:hAnsi="Times New Roman"/>
          <w:sz w:val="28"/>
          <w:szCs w:val="28"/>
        </w:rPr>
        <w:t xml:space="preserve">Во исполнение </w:t>
      </w:r>
      <w:proofErr w:type="spellStart"/>
      <w:r w:rsidRPr="00012B55">
        <w:rPr>
          <w:rFonts w:ascii="Times New Roman" w:hAnsi="Times New Roman"/>
          <w:sz w:val="28"/>
          <w:szCs w:val="28"/>
        </w:rPr>
        <w:t>постановлени</w:t>
      </w:r>
      <w:proofErr w:type="spellEnd"/>
      <w:r w:rsidR="00012B55" w:rsidRPr="00012B55">
        <w:rPr>
          <w:rFonts w:ascii="Times New Roman" w:hAnsi="Times New Roman"/>
          <w:sz w:val="28"/>
          <w:szCs w:val="28"/>
          <w:lang w:val="tt-RU"/>
        </w:rPr>
        <w:t>я</w:t>
      </w:r>
      <w:r w:rsidRPr="00012B55">
        <w:rPr>
          <w:rFonts w:ascii="Times New Roman" w:hAnsi="Times New Roman"/>
          <w:sz w:val="28"/>
          <w:szCs w:val="28"/>
        </w:rPr>
        <w:t xml:space="preserve"> Администрации муниципального района </w:t>
      </w:r>
      <w:proofErr w:type="spellStart"/>
      <w:r w:rsidRPr="00012B55">
        <w:rPr>
          <w:rFonts w:ascii="Times New Roman" w:hAnsi="Times New Roman"/>
          <w:sz w:val="28"/>
          <w:szCs w:val="28"/>
        </w:rPr>
        <w:t>Чекмагушевский</w:t>
      </w:r>
      <w:proofErr w:type="spellEnd"/>
      <w:r w:rsidRPr="00012B55">
        <w:rPr>
          <w:rFonts w:ascii="Times New Roman" w:hAnsi="Times New Roman"/>
          <w:sz w:val="28"/>
          <w:szCs w:val="28"/>
        </w:rPr>
        <w:t xml:space="preserve"> район Республики Башкортостан «О проведении Года </w:t>
      </w:r>
      <w:r w:rsidR="00012B55" w:rsidRPr="00012B55">
        <w:rPr>
          <w:rFonts w:ascii="Times New Roman" w:hAnsi="Times New Roman"/>
          <w:sz w:val="28"/>
          <w:szCs w:val="28"/>
        </w:rPr>
        <w:t xml:space="preserve">семьи </w:t>
      </w:r>
      <w:r w:rsidRPr="00012B55">
        <w:rPr>
          <w:rFonts w:ascii="Times New Roman" w:hAnsi="Times New Roman"/>
          <w:sz w:val="28"/>
          <w:szCs w:val="28"/>
        </w:rPr>
        <w:t>в</w:t>
      </w:r>
      <w:r w:rsidR="00E87BCB">
        <w:rPr>
          <w:rFonts w:ascii="Times New Roman" w:hAnsi="Times New Roman"/>
          <w:sz w:val="28"/>
          <w:szCs w:val="28"/>
        </w:rPr>
        <w:t xml:space="preserve"> </w:t>
      </w:r>
      <w:bookmarkStart w:id="0" w:name="_GoBack"/>
      <w:bookmarkEnd w:id="0"/>
      <w:r w:rsidRPr="00012B55">
        <w:rPr>
          <w:rFonts w:ascii="Times New Roman" w:hAnsi="Times New Roman"/>
          <w:sz w:val="28"/>
          <w:szCs w:val="28"/>
        </w:rPr>
        <w:t xml:space="preserve">муниципальном районе </w:t>
      </w:r>
      <w:proofErr w:type="spellStart"/>
      <w:r w:rsidRPr="00012B55">
        <w:rPr>
          <w:rFonts w:ascii="Times New Roman" w:hAnsi="Times New Roman"/>
          <w:sz w:val="28"/>
          <w:szCs w:val="28"/>
        </w:rPr>
        <w:t>Чекмагушевский</w:t>
      </w:r>
      <w:proofErr w:type="spellEnd"/>
      <w:r w:rsidRPr="00012B55">
        <w:rPr>
          <w:rFonts w:ascii="Times New Roman" w:hAnsi="Times New Roman"/>
          <w:sz w:val="28"/>
          <w:szCs w:val="28"/>
        </w:rPr>
        <w:t xml:space="preserve"> район Республики Башкортостан</w:t>
      </w:r>
      <w:r w:rsidR="00012B55" w:rsidRPr="00012B55">
        <w:rPr>
          <w:rFonts w:ascii="Times New Roman" w:hAnsi="Times New Roman"/>
          <w:sz w:val="28"/>
          <w:szCs w:val="28"/>
        </w:rPr>
        <w:t xml:space="preserve"> в 2018</w:t>
      </w:r>
      <w:r w:rsidRPr="00012B55">
        <w:rPr>
          <w:rFonts w:ascii="Times New Roman" w:hAnsi="Times New Roman"/>
          <w:sz w:val="28"/>
          <w:szCs w:val="28"/>
        </w:rPr>
        <w:t xml:space="preserve"> году»</w:t>
      </w:r>
      <w:r w:rsidR="00012B55" w:rsidRPr="00012B55">
        <w:rPr>
          <w:rFonts w:ascii="Times New Roman" w:hAnsi="Times New Roman"/>
          <w:sz w:val="28"/>
          <w:szCs w:val="28"/>
          <w:lang w:val="tt-RU"/>
        </w:rPr>
        <w:t xml:space="preserve"> от 25 января 2018 года  № 37</w:t>
      </w:r>
      <w:r w:rsidR="005A5503">
        <w:rPr>
          <w:rFonts w:ascii="Times New Roman" w:hAnsi="Times New Roman"/>
          <w:sz w:val="28"/>
          <w:szCs w:val="28"/>
          <w:lang w:val="tt-RU"/>
        </w:rPr>
        <w:t xml:space="preserve"> </w:t>
      </w:r>
      <w:r w:rsidRPr="00012B55">
        <w:rPr>
          <w:rFonts w:ascii="Times New Roman" w:hAnsi="Times New Roman"/>
          <w:sz w:val="28"/>
          <w:szCs w:val="28"/>
        </w:rPr>
        <w:t>в район</w:t>
      </w:r>
      <w:r w:rsidR="00012B55">
        <w:rPr>
          <w:rFonts w:ascii="Times New Roman" w:hAnsi="Times New Roman"/>
          <w:sz w:val="28"/>
          <w:szCs w:val="28"/>
        </w:rPr>
        <w:t>ном Доме культуры состоялось торжественное открытие Года семьи.</w:t>
      </w:r>
      <w:r w:rsidR="00B20AD1">
        <w:rPr>
          <w:rFonts w:ascii="Times New Roman" w:hAnsi="Times New Roman"/>
          <w:sz w:val="28"/>
          <w:szCs w:val="28"/>
        </w:rPr>
        <w:t xml:space="preserve"> </w:t>
      </w:r>
      <w:r w:rsidR="00FD5174">
        <w:rPr>
          <w:rFonts w:ascii="Times New Roman" w:hAnsi="Times New Roman"/>
          <w:sz w:val="28"/>
          <w:szCs w:val="28"/>
        </w:rPr>
        <w:t xml:space="preserve">В этот день </w:t>
      </w:r>
      <w:r w:rsidR="00FD5174">
        <w:rPr>
          <w:rFonts w:ascii="Times New Roman" w:hAnsi="Times New Roman"/>
          <w:color w:val="000000"/>
          <w:sz w:val="28"/>
          <w:szCs w:val="28"/>
          <w:shd w:val="clear" w:color="auto" w:fill="FFFFFF"/>
        </w:rPr>
        <w:t>в</w:t>
      </w:r>
      <w:r w:rsidR="00FD5174" w:rsidRPr="00A84B24">
        <w:rPr>
          <w:rFonts w:ascii="Times New Roman" w:hAnsi="Times New Roman"/>
          <w:color w:val="000000"/>
          <w:sz w:val="28"/>
          <w:szCs w:val="28"/>
          <w:shd w:val="clear" w:color="auto" w:fill="FFFFFF"/>
        </w:rPr>
        <w:t xml:space="preserve"> целях популяризации декоративно – прикладного искусства в фойе районного Дома культуры каждое сельское поселение </w:t>
      </w:r>
      <w:proofErr w:type="spellStart"/>
      <w:r w:rsidR="00FD5174" w:rsidRPr="00A84B24">
        <w:rPr>
          <w:rFonts w:ascii="Times New Roman" w:hAnsi="Times New Roman"/>
          <w:color w:val="000000"/>
          <w:sz w:val="28"/>
          <w:szCs w:val="28"/>
          <w:shd w:val="clear" w:color="auto" w:fill="FFFFFF"/>
        </w:rPr>
        <w:t>Чек</w:t>
      </w:r>
      <w:r w:rsidR="00306132">
        <w:rPr>
          <w:rFonts w:ascii="Times New Roman" w:hAnsi="Times New Roman"/>
          <w:color w:val="000000"/>
          <w:sz w:val="28"/>
          <w:szCs w:val="28"/>
          <w:shd w:val="clear" w:color="auto" w:fill="FFFFFF"/>
        </w:rPr>
        <w:t>магушевского</w:t>
      </w:r>
      <w:proofErr w:type="spellEnd"/>
      <w:r w:rsidR="00306132">
        <w:rPr>
          <w:rFonts w:ascii="Times New Roman" w:hAnsi="Times New Roman"/>
          <w:color w:val="000000"/>
          <w:sz w:val="28"/>
          <w:szCs w:val="28"/>
          <w:shd w:val="clear" w:color="auto" w:fill="FFFFFF"/>
        </w:rPr>
        <w:t xml:space="preserve"> района организовало</w:t>
      </w:r>
      <w:r w:rsidR="00FD5174" w:rsidRPr="00A84B24">
        <w:rPr>
          <w:rFonts w:ascii="Times New Roman" w:hAnsi="Times New Roman"/>
          <w:color w:val="000000"/>
          <w:sz w:val="28"/>
          <w:szCs w:val="28"/>
          <w:shd w:val="clear" w:color="auto" w:fill="FFFFFF"/>
        </w:rPr>
        <w:t xml:space="preserve"> выставку изделий декоративно – прикладного творчества.</w:t>
      </w:r>
      <w:r w:rsidR="00E87BCB">
        <w:rPr>
          <w:rFonts w:ascii="Times New Roman" w:hAnsi="Times New Roman"/>
          <w:color w:val="000000"/>
          <w:sz w:val="28"/>
          <w:szCs w:val="28"/>
          <w:shd w:val="clear" w:color="auto" w:fill="FFFFFF"/>
        </w:rPr>
        <w:t xml:space="preserve"> </w:t>
      </w:r>
      <w:r w:rsidR="00FD5174" w:rsidRPr="00A84B24">
        <w:rPr>
          <w:rFonts w:ascii="Times New Roman" w:hAnsi="Times New Roman"/>
          <w:color w:val="000000"/>
          <w:sz w:val="28"/>
          <w:szCs w:val="28"/>
          <w:shd w:val="clear" w:color="auto" w:fill="FFFFFF"/>
        </w:rPr>
        <w:t xml:space="preserve">Ярким украшением праздника были выступления творческих семей района. </w:t>
      </w:r>
    </w:p>
    <w:p w:rsidR="00822751" w:rsidRDefault="002F3366" w:rsidP="00A61E14">
      <w:pPr>
        <w:spacing w:after="0" w:line="240" w:lineRule="auto"/>
        <w:ind w:right="-185"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7B2D89" w:rsidRPr="00530093" w:rsidRDefault="002F3366" w:rsidP="00EF49C1">
      <w:pPr>
        <w:spacing w:after="0" w:line="240" w:lineRule="auto"/>
        <w:ind w:right="-185"/>
        <w:rPr>
          <w:rFonts w:ascii="Monotype Corsiva" w:hAnsi="Monotype Corsiva"/>
          <w:b/>
          <w:noProof/>
          <w:color w:val="C00000"/>
          <w:sz w:val="16"/>
          <w:szCs w:val="16"/>
        </w:rPr>
      </w:pPr>
      <w:r>
        <w:rPr>
          <w:rFonts w:ascii="Times New Roman" w:hAnsi="Times New Roman"/>
          <w:noProof/>
          <w:sz w:val="28"/>
          <w:szCs w:val="28"/>
        </w:rPr>
        <w:t xml:space="preserve">    </w:t>
      </w:r>
      <w:r w:rsidR="0025590A">
        <w:rPr>
          <w:rFonts w:ascii="Monotype Corsiva" w:hAnsi="Monotype Corsiva"/>
          <w:b/>
          <w:noProof/>
          <w:color w:val="C00000"/>
          <w:sz w:val="28"/>
          <w:szCs w:val="28"/>
        </w:rPr>
        <w:t xml:space="preserve">                 </w:t>
      </w:r>
    </w:p>
    <w:p w:rsidR="00822751" w:rsidRPr="00EF49C1" w:rsidRDefault="00FD5174" w:rsidP="00EF49C1">
      <w:pPr>
        <w:spacing w:after="0" w:line="240" w:lineRule="auto"/>
        <w:jc w:val="both"/>
        <w:rPr>
          <w:rFonts w:ascii="Times New Roman" w:eastAsia="Times New Roman" w:hAnsi="Times New Roman" w:cs="Times New Roman"/>
          <w:sz w:val="28"/>
          <w:szCs w:val="28"/>
          <w:lang w:eastAsia="en-US"/>
        </w:rPr>
      </w:pPr>
      <w:r w:rsidRPr="00A84B24">
        <w:rPr>
          <w:rFonts w:ascii="Times New Roman" w:hAnsi="Times New Roman"/>
          <w:color w:val="000000"/>
          <w:sz w:val="28"/>
          <w:szCs w:val="28"/>
          <w:shd w:val="clear" w:color="auto" w:fill="FFFFFF"/>
        </w:rPr>
        <w:t>Далее эстафету приняли все учреждения культуры района и провели мероприятия, посвященные Году семьи</w:t>
      </w:r>
      <w:proofErr w:type="gramStart"/>
      <w:r w:rsidRPr="00A84B24">
        <w:rPr>
          <w:rFonts w:ascii="Times New Roman" w:hAnsi="Times New Roman"/>
          <w:color w:val="000000"/>
          <w:sz w:val="28"/>
          <w:szCs w:val="28"/>
          <w:shd w:val="clear" w:color="auto" w:fill="FFFFFF"/>
        </w:rPr>
        <w:t>:</w:t>
      </w:r>
      <w:r w:rsidRPr="00E45CD5">
        <w:rPr>
          <w:rFonts w:ascii="Times New Roman" w:hAnsi="Times New Roman"/>
          <w:sz w:val="28"/>
          <w:szCs w:val="28"/>
          <w:lang w:val="tt-RU"/>
        </w:rPr>
        <w:t>в</w:t>
      </w:r>
      <w:proofErr w:type="gramEnd"/>
      <w:r w:rsidRPr="00E45CD5">
        <w:rPr>
          <w:rFonts w:ascii="Times New Roman" w:hAnsi="Times New Roman"/>
          <w:sz w:val="28"/>
          <w:szCs w:val="28"/>
          <w:lang w:val="tt-RU"/>
        </w:rPr>
        <w:t xml:space="preserve">ечера отдыха </w:t>
      </w:r>
      <w:r w:rsidRPr="00E45CD5">
        <w:rPr>
          <w:rFonts w:ascii="Times New Roman" w:hAnsi="Times New Roman"/>
          <w:sz w:val="28"/>
          <w:szCs w:val="28"/>
        </w:rPr>
        <w:t>«</w:t>
      </w:r>
      <w:r w:rsidRPr="00E45CD5">
        <w:rPr>
          <w:rFonts w:ascii="Times New Roman" w:hAnsi="Times New Roman"/>
          <w:sz w:val="28"/>
          <w:szCs w:val="28"/>
          <w:lang w:val="tt-RU"/>
        </w:rPr>
        <w:t>Каршы ала барчасын, ямьле гаилә бакчасы</w:t>
      </w:r>
      <w:r w:rsidR="002F3366">
        <w:rPr>
          <w:rFonts w:ascii="Times New Roman" w:hAnsi="Times New Roman"/>
          <w:sz w:val="28"/>
          <w:szCs w:val="28"/>
          <w:lang w:val="tt-RU"/>
        </w:rPr>
        <w:t xml:space="preserve"> </w:t>
      </w:r>
      <w:r w:rsidR="009370D0" w:rsidRPr="00E45CD5">
        <w:rPr>
          <w:rFonts w:ascii="Times New Roman" w:eastAsia="Times New Roman" w:hAnsi="Times New Roman" w:cs="Times New Roman"/>
          <w:sz w:val="28"/>
          <w:szCs w:val="28"/>
        </w:rPr>
        <w:t xml:space="preserve"> богата...»</w:t>
      </w:r>
      <w:r w:rsidR="009370D0" w:rsidRPr="00E45CD5">
        <w:rPr>
          <w:rFonts w:ascii="Times New Roman" w:hAnsi="Times New Roman" w:cs="Times New Roman"/>
          <w:sz w:val="28"/>
          <w:szCs w:val="28"/>
        </w:rPr>
        <w:t>,</w:t>
      </w:r>
      <w:r w:rsidR="002F3366">
        <w:rPr>
          <w:rFonts w:ascii="Times New Roman" w:hAnsi="Times New Roman" w:cs="Times New Roman"/>
          <w:sz w:val="28"/>
          <w:szCs w:val="28"/>
        </w:rPr>
        <w:t xml:space="preserve"> </w:t>
      </w:r>
      <w:r w:rsidR="00E45CD5" w:rsidRPr="00E45CD5">
        <w:rPr>
          <w:rFonts w:ascii="Times New Roman" w:hAnsi="Times New Roman"/>
          <w:sz w:val="28"/>
          <w:szCs w:val="28"/>
        </w:rPr>
        <w:t>«Семья - главное слово в нашей судьбе»</w:t>
      </w:r>
      <w:r w:rsidR="002F3366">
        <w:rPr>
          <w:rFonts w:ascii="Times New Roman" w:hAnsi="Times New Roman"/>
          <w:sz w:val="28"/>
          <w:szCs w:val="28"/>
        </w:rPr>
        <w:t xml:space="preserve">, </w:t>
      </w:r>
      <w:r w:rsidRPr="00E45CD5">
        <w:rPr>
          <w:rFonts w:ascii="Times New Roman" w:hAnsi="Times New Roman"/>
          <w:sz w:val="28"/>
          <w:szCs w:val="28"/>
          <w:shd w:val="clear" w:color="auto" w:fill="FFFFFF"/>
        </w:rPr>
        <w:t xml:space="preserve">фотоконкурсы, </w:t>
      </w:r>
      <w:r w:rsidRPr="00E45CD5">
        <w:rPr>
          <w:rFonts w:ascii="Times New Roman" w:hAnsi="Times New Roman"/>
          <w:sz w:val="28"/>
          <w:szCs w:val="28"/>
        </w:rPr>
        <w:t xml:space="preserve">конкурсы  рисунков </w:t>
      </w:r>
      <w:r w:rsidRPr="00E45CD5">
        <w:rPr>
          <w:rFonts w:ascii="Times New Roman" w:hAnsi="Times New Roman"/>
          <w:sz w:val="28"/>
          <w:szCs w:val="28"/>
          <w:shd w:val="clear" w:color="auto" w:fill="FFFFFF"/>
        </w:rPr>
        <w:t>«Знакомьтесь: моя семья!»</w:t>
      </w:r>
      <w:r w:rsidR="009370D0" w:rsidRPr="00E45CD5">
        <w:rPr>
          <w:rFonts w:ascii="Times New Roman" w:hAnsi="Times New Roman"/>
          <w:sz w:val="28"/>
          <w:szCs w:val="28"/>
          <w:shd w:val="clear" w:color="auto" w:fill="FFFFFF"/>
        </w:rPr>
        <w:t>,</w:t>
      </w:r>
      <w:r w:rsidR="00E45CD5" w:rsidRPr="00E45CD5">
        <w:rPr>
          <w:rFonts w:ascii="Times New Roman" w:eastAsia="Times New Roman" w:hAnsi="Times New Roman" w:cs="Times New Roman"/>
          <w:sz w:val="28"/>
          <w:szCs w:val="28"/>
        </w:rPr>
        <w:t>«Венец всех ценностей – семья»</w:t>
      </w:r>
      <w:r w:rsidR="00E45CD5">
        <w:rPr>
          <w:rFonts w:ascii="Times New Roman" w:hAnsi="Times New Roman"/>
          <w:sz w:val="24"/>
        </w:rPr>
        <w:t xml:space="preserve">, </w:t>
      </w:r>
      <w:r w:rsidR="00E45CD5" w:rsidRPr="00E45CD5">
        <w:rPr>
          <w:rFonts w:ascii="Times New Roman" w:eastAsia="Times New Roman" w:hAnsi="Times New Roman" w:cs="Times New Roman"/>
          <w:sz w:val="28"/>
          <w:szCs w:val="28"/>
          <w:shd w:val="clear" w:color="auto" w:fill="FFFFFF"/>
        </w:rPr>
        <w:t>«Мы с папой лучшие друзья»</w:t>
      </w:r>
      <w:r w:rsidR="00E45CD5" w:rsidRPr="00681248">
        <w:rPr>
          <w:rFonts w:ascii="Times New Roman" w:eastAsia="Times New Roman" w:hAnsi="Times New Roman" w:cs="Times New Roman"/>
          <w:sz w:val="24"/>
          <w:szCs w:val="24"/>
          <w:shd w:val="clear" w:color="auto" w:fill="FFFFFF"/>
        </w:rPr>
        <w:t> </w:t>
      </w:r>
      <w:r w:rsidR="00E45CD5">
        <w:rPr>
          <w:rFonts w:ascii="Times New Roman" w:hAnsi="Times New Roman"/>
          <w:sz w:val="24"/>
          <w:szCs w:val="24"/>
          <w:shd w:val="clear" w:color="auto" w:fill="FFFFFF"/>
        </w:rPr>
        <w:t xml:space="preserve">, </w:t>
      </w:r>
      <w:r w:rsidR="00E45CD5">
        <w:rPr>
          <w:rFonts w:ascii="Times New Roman" w:hAnsi="Times New Roman" w:cs="Times New Roman"/>
          <w:sz w:val="28"/>
          <w:szCs w:val="28"/>
        </w:rPr>
        <w:t>семе</w:t>
      </w:r>
      <w:r w:rsidR="009370D0" w:rsidRPr="00E45CD5">
        <w:rPr>
          <w:rFonts w:ascii="Times New Roman" w:hAnsi="Times New Roman" w:cs="Times New Roman"/>
          <w:sz w:val="28"/>
          <w:szCs w:val="28"/>
        </w:rPr>
        <w:t>йные</w:t>
      </w:r>
      <w:r w:rsidR="009370D0" w:rsidRPr="00E45CD5">
        <w:rPr>
          <w:rFonts w:ascii="Times New Roman" w:eastAsia="Times New Roman" w:hAnsi="Times New Roman" w:cs="Times New Roman"/>
          <w:sz w:val="28"/>
          <w:szCs w:val="28"/>
        </w:rPr>
        <w:t xml:space="preserve">  час</w:t>
      </w:r>
      <w:r w:rsidR="009370D0" w:rsidRPr="00E45CD5">
        <w:rPr>
          <w:rFonts w:ascii="Times New Roman" w:hAnsi="Times New Roman" w:cs="Times New Roman"/>
          <w:sz w:val="28"/>
          <w:szCs w:val="28"/>
        </w:rPr>
        <w:t>ы</w:t>
      </w:r>
      <w:r w:rsidR="009370D0" w:rsidRPr="00E45CD5">
        <w:rPr>
          <w:rFonts w:ascii="Times New Roman" w:eastAsia="Times New Roman" w:hAnsi="Times New Roman" w:cs="Times New Roman"/>
          <w:sz w:val="28"/>
          <w:szCs w:val="28"/>
        </w:rPr>
        <w:t xml:space="preserve">  «Семья  вместе дружна»</w:t>
      </w:r>
      <w:r w:rsidR="009370D0" w:rsidRPr="00E45CD5">
        <w:rPr>
          <w:rFonts w:ascii="Times New Roman" w:hAnsi="Times New Roman" w:cs="Times New Roman"/>
          <w:sz w:val="28"/>
          <w:szCs w:val="28"/>
        </w:rPr>
        <w:t>,</w:t>
      </w:r>
      <w:r w:rsidR="009370D0" w:rsidRPr="00E45CD5">
        <w:rPr>
          <w:rFonts w:ascii="Times New Roman" w:hAnsi="Times New Roman" w:cs="Times New Roman"/>
          <w:sz w:val="28"/>
          <w:szCs w:val="28"/>
          <w:lang w:eastAsia="en-US"/>
        </w:rPr>
        <w:t xml:space="preserve"> «</w:t>
      </w:r>
      <w:r w:rsidR="009370D0" w:rsidRPr="009370D0">
        <w:rPr>
          <w:rFonts w:ascii="Times New Roman" w:eastAsia="Times New Roman" w:hAnsi="Times New Roman" w:cs="Times New Roman"/>
          <w:color w:val="000000"/>
          <w:sz w:val="28"/>
          <w:szCs w:val="28"/>
          <w:lang w:val="tt-RU"/>
        </w:rPr>
        <w:t>Папа, мама и я  - веселая семья!</w:t>
      </w:r>
      <w:r w:rsidR="009370D0">
        <w:rPr>
          <w:rFonts w:ascii="Times New Roman" w:hAnsi="Times New Roman" w:cs="Times New Roman"/>
          <w:color w:val="000000"/>
          <w:sz w:val="28"/>
          <w:szCs w:val="28"/>
          <w:lang w:val="tt-RU"/>
        </w:rPr>
        <w:t xml:space="preserve">”, </w:t>
      </w:r>
      <w:r w:rsidR="00E45CD5" w:rsidRPr="00E45CD5">
        <w:rPr>
          <w:rFonts w:ascii="Times New Roman" w:hAnsi="Times New Roman" w:cs="Times New Roman"/>
          <w:sz w:val="28"/>
          <w:szCs w:val="28"/>
        </w:rPr>
        <w:t>«Когда семья вместе, то и душа на месте»</w:t>
      </w:r>
      <w:r w:rsidR="00E45CD5" w:rsidRPr="00E45CD5">
        <w:rPr>
          <w:rFonts w:ascii="Times New Roman" w:eastAsia="Times New Roman" w:hAnsi="Times New Roman" w:cs="Times New Roman"/>
          <w:color w:val="000000"/>
          <w:sz w:val="28"/>
          <w:szCs w:val="28"/>
          <w:lang w:val="tt-RU"/>
        </w:rPr>
        <w:t>,</w:t>
      </w:r>
      <w:r w:rsidR="00E45CD5" w:rsidRPr="00E45CD5">
        <w:rPr>
          <w:rFonts w:ascii="Times New Roman" w:hAnsi="Times New Roman" w:cs="Times New Roman"/>
          <w:sz w:val="28"/>
          <w:szCs w:val="28"/>
        </w:rPr>
        <w:t xml:space="preserve"> к</w:t>
      </w:r>
      <w:r w:rsidR="00E45CD5" w:rsidRPr="00E45CD5">
        <w:rPr>
          <w:rFonts w:ascii="Times New Roman" w:eastAsia="Times New Roman" w:hAnsi="Times New Roman" w:cs="Times New Roman"/>
          <w:sz w:val="28"/>
          <w:szCs w:val="28"/>
        </w:rPr>
        <w:t>онкурс стихов</w:t>
      </w:r>
      <w:r w:rsidR="00E45CD5">
        <w:rPr>
          <w:rFonts w:ascii="Times New Roman" w:hAnsi="Times New Roman" w:cs="Times New Roman"/>
          <w:sz w:val="28"/>
          <w:szCs w:val="28"/>
        </w:rPr>
        <w:t xml:space="preserve"> «Семья вот </w:t>
      </w:r>
      <w:proofErr w:type="spellStart"/>
      <w:r w:rsidR="00E45CD5">
        <w:rPr>
          <w:rFonts w:ascii="Times New Roman" w:hAnsi="Times New Roman" w:cs="Times New Roman"/>
          <w:sz w:val="28"/>
          <w:szCs w:val="28"/>
        </w:rPr>
        <w:t>то</w:t>
      </w:r>
      <w:proofErr w:type="gramStart"/>
      <w:r w:rsidR="00E45CD5" w:rsidRPr="00E45CD5">
        <w:rPr>
          <w:rFonts w:ascii="Times New Roman" w:eastAsia="Times New Roman" w:hAnsi="Times New Roman" w:cs="Times New Roman"/>
          <w:sz w:val="28"/>
          <w:szCs w:val="28"/>
        </w:rPr>
        <w:t>,ч</w:t>
      </w:r>
      <w:proofErr w:type="gramEnd"/>
      <w:r w:rsidR="00E45CD5" w:rsidRPr="00E45CD5">
        <w:rPr>
          <w:rFonts w:ascii="Times New Roman" w:eastAsia="Times New Roman" w:hAnsi="Times New Roman" w:cs="Times New Roman"/>
          <w:sz w:val="28"/>
          <w:szCs w:val="28"/>
        </w:rPr>
        <w:t>то</w:t>
      </w:r>
      <w:proofErr w:type="spellEnd"/>
      <w:r w:rsidR="00E45CD5" w:rsidRPr="00E45CD5">
        <w:rPr>
          <w:rFonts w:ascii="Times New Roman" w:eastAsia="Times New Roman" w:hAnsi="Times New Roman" w:cs="Times New Roman"/>
          <w:sz w:val="28"/>
          <w:szCs w:val="28"/>
        </w:rPr>
        <w:t xml:space="preserve"> нам важней на свете»</w:t>
      </w:r>
      <w:r w:rsidR="00E45CD5">
        <w:rPr>
          <w:rFonts w:ascii="Times New Roman" w:hAnsi="Times New Roman" w:cs="Times New Roman"/>
          <w:sz w:val="28"/>
          <w:szCs w:val="28"/>
        </w:rPr>
        <w:t>,</w:t>
      </w:r>
      <w:r w:rsidR="00E45CD5" w:rsidRPr="009370D0">
        <w:rPr>
          <w:rFonts w:ascii="Times New Roman" w:hAnsi="Times New Roman" w:cs="Times New Roman"/>
          <w:sz w:val="28"/>
          <w:szCs w:val="28"/>
          <w:lang w:eastAsia="en-US"/>
        </w:rPr>
        <w:t>ч</w:t>
      </w:r>
      <w:r w:rsidR="00E45CD5">
        <w:rPr>
          <w:rFonts w:ascii="Times New Roman" w:hAnsi="Times New Roman" w:cs="Times New Roman"/>
          <w:sz w:val="28"/>
          <w:szCs w:val="28"/>
          <w:lang w:eastAsia="en-US"/>
        </w:rPr>
        <w:t>ествование</w:t>
      </w:r>
      <w:r w:rsidR="00E45CD5" w:rsidRPr="009370D0">
        <w:rPr>
          <w:rFonts w:ascii="Times New Roman" w:eastAsia="Times New Roman" w:hAnsi="Times New Roman" w:cs="Times New Roman"/>
          <w:sz w:val="28"/>
          <w:szCs w:val="28"/>
          <w:lang w:eastAsia="en-US"/>
        </w:rPr>
        <w:t xml:space="preserve"> юбиляров семейной жизни «</w:t>
      </w:r>
      <w:proofErr w:type="spellStart"/>
      <w:r w:rsidR="00E45CD5" w:rsidRPr="009370D0">
        <w:rPr>
          <w:rFonts w:ascii="Times New Roman" w:eastAsia="Times New Roman" w:hAnsi="Times New Roman" w:cs="Times New Roman"/>
          <w:sz w:val="28"/>
          <w:szCs w:val="28"/>
          <w:lang w:eastAsia="en-US"/>
        </w:rPr>
        <w:t>Парлы</w:t>
      </w:r>
      <w:proofErr w:type="spellEnd"/>
      <w:r w:rsidR="002F3366">
        <w:rPr>
          <w:rFonts w:ascii="Times New Roman" w:eastAsia="Times New Roman" w:hAnsi="Times New Roman" w:cs="Times New Roman"/>
          <w:sz w:val="28"/>
          <w:szCs w:val="28"/>
          <w:lang w:eastAsia="en-US"/>
        </w:rPr>
        <w:t xml:space="preserve"> </w:t>
      </w:r>
      <w:proofErr w:type="spellStart"/>
      <w:r w:rsidR="00E45CD5" w:rsidRPr="009370D0">
        <w:rPr>
          <w:rFonts w:ascii="Times New Roman" w:eastAsia="Times New Roman" w:hAnsi="Times New Roman" w:cs="Times New Roman"/>
          <w:sz w:val="28"/>
          <w:szCs w:val="28"/>
          <w:lang w:eastAsia="en-US"/>
        </w:rPr>
        <w:t>гомерлэрегез</w:t>
      </w:r>
      <w:proofErr w:type="spellEnd"/>
      <w:r w:rsidR="000609D2">
        <w:rPr>
          <w:rFonts w:ascii="Times New Roman" w:eastAsia="Times New Roman" w:hAnsi="Times New Roman" w:cs="Times New Roman"/>
          <w:sz w:val="28"/>
          <w:szCs w:val="28"/>
          <w:lang w:eastAsia="en-US"/>
        </w:rPr>
        <w:t xml:space="preserve"> </w:t>
      </w:r>
      <w:proofErr w:type="spellStart"/>
      <w:r w:rsidR="00E45CD5" w:rsidRPr="009370D0">
        <w:rPr>
          <w:rFonts w:ascii="Times New Roman" w:eastAsia="Times New Roman" w:hAnsi="Times New Roman" w:cs="Times New Roman"/>
          <w:sz w:val="28"/>
          <w:szCs w:val="28"/>
          <w:lang w:eastAsia="en-US"/>
        </w:rPr>
        <w:t>гомерле</w:t>
      </w:r>
      <w:proofErr w:type="spellEnd"/>
      <w:r w:rsidR="000609D2">
        <w:rPr>
          <w:rFonts w:ascii="Times New Roman" w:eastAsia="Times New Roman" w:hAnsi="Times New Roman" w:cs="Times New Roman"/>
          <w:sz w:val="28"/>
          <w:szCs w:val="28"/>
          <w:lang w:eastAsia="en-US"/>
        </w:rPr>
        <w:t xml:space="preserve"> </w:t>
      </w:r>
      <w:proofErr w:type="spellStart"/>
      <w:r w:rsidR="00EF49C1">
        <w:rPr>
          <w:rFonts w:ascii="Times New Roman" w:eastAsia="Times New Roman" w:hAnsi="Times New Roman" w:cs="Times New Roman"/>
          <w:sz w:val="28"/>
          <w:szCs w:val="28"/>
          <w:lang w:eastAsia="en-US"/>
        </w:rPr>
        <w:t>булсын</w:t>
      </w:r>
      <w:proofErr w:type="spellEnd"/>
      <w:r w:rsidR="00EF49C1">
        <w:rPr>
          <w:rFonts w:ascii="Times New Roman" w:eastAsia="Times New Roman" w:hAnsi="Times New Roman" w:cs="Times New Roman"/>
          <w:sz w:val="28"/>
          <w:szCs w:val="28"/>
          <w:lang w:eastAsia="en-US"/>
        </w:rPr>
        <w:t>!</w:t>
      </w:r>
    </w:p>
    <w:p w:rsidR="00660BF5" w:rsidRPr="00660BF5" w:rsidRDefault="00746D0A" w:rsidP="00222EF5">
      <w:pPr>
        <w:spacing w:after="0"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60BF5" w:rsidRPr="00660BF5">
        <w:rPr>
          <w:rFonts w:ascii="Times New Roman" w:eastAsia="Times New Roman" w:hAnsi="Times New Roman" w:cs="Times New Roman"/>
          <w:color w:val="000000" w:themeColor="text1"/>
          <w:sz w:val="28"/>
          <w:szCs w:val="28"/>
        </w:rPr>
        <w:t xml:space="preserve">Основной целью проведения Года семьи является возрождение авторитета </w:t>
      </w:r>
      <w:r w:rsidR="00660BF5">
        <w:rPr>
          <w:rFonts w:ascii="Times New Roman" w:eastAsia="Times New Roman" w:hAnsi="Times New Roman" w:cs="Times New Roman"/>
          <w:color w:val="000000" w:themeColor="text1"/>
          <w:sz w:val="28"/>
          <w:szCs w:val="28"/>
        </w:rPr>
        <w:t>семьи, укрепление</w:t>
      </w:r>
      <w:r w:rsidR="00660BF5" w:rsidRPr="00660BF5">
        <w:rPr>
          <w:rFonts w:ascii="Times New Roman" w:eastAsia="Times New Roman" w:hAnsi="Times New Roman" w:cs="Times New Roman"/>
          <w:color w:val="000000" w:themeColor="text1"/>
          <w:sz w:val="28"/>
          <w:szCs w:val="28"/>
        </w:rPr>
        <w:t xml:space="preserve"> базовых семейных ценностей и традиций.</w:t>
      </w:r>
    </w:p>
    <w:p w:rsidR="00660BF5" w:rsidRDefault="00746D0A" w:rsidP="00222EF5">
      <w:pPr>
        <w:spacing w:after="0"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60BF5" w:rsidRPr="00660BF5">
        <w:rPr>
          <w:rFonts w:ascii="Times New Roman" w:eastAsia="Times New Roman" w:hAnsi="Times New Roman" w:cs="Times New Roman"/>
          <w:color w:val="000000" w:themeColor="text1"/>
          <w:sz w:val="28"/>
          <w:szCs w:val="28"/>
        </w:rPr>
        <w:t>В рамках Года семьи</w:t>
      </w:r>
      <w:r w:rsidR="00660BF5">
        <w:rPr>
          <w:rFonts w:ascii="Times New Roman" w:eastAsia="Times New Roman" w:hAnsi="Times New Roman" w:cs="Times New Roman"/>
          <w:color w:val="000000" w:themeColor="text1"/>
          <w:sz w:val="28"/>
          <w:szCs w:val="28"/>
        </w:rPr>
        <w:t xml:space="preserve"> в районном Доме культуры</w:t>
      </w:r>
      <w:r w:rsidR="00660BF5" w:rsidRPr="00660BF5">
        <w:rPr>
          <w:rFonts w:ascii="Times New Roman" w:eastAsia="Times New Roman" w:hAnsi="Times New Roman" w:cs="Times New Roman"/>
          <w:color w:val="000000" w:themeColor="text1"/>
          <w:sz w:val="28"/>
          <w:szCs w:val="28"/>
        </w:rPr>
        <w:t xml:space="preserve"> проведены многочисленные культурно-просветительские мероприятия.</w:t>
      </w:r>
    </w:p>
    <w:p w:rsidR="00822751" w:rsidRDefault="00746D0A" w:rsidP="00222EF5">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 xml:space="preserve">         </w:t>
      </w:r>
      <w:r w:rsidR="00424B80" w:rsidRPr="00A61E14">
        <w:rPr>
          <w:rFonts w:ascii="Times New Roman" w:hAnsi="Times New Roman" w:cs="Times New Roman"/>
          <w:sz w:val="28"/>
          <w:szCs w:val="28"/>
        </w:rPr>
        <w:t xml:space="preserve">В целях развития и укрепления семейных ценностей и традиций, преемственности поколений, повышения социального статуса семьи, сохранения семейных отношений </w:t>
      </w:r>
      <w:r w:rsidR="00312092" w:rsidRPr="00A61E14">
        <w:rPr>
          <w:rFonts w:ascii="Times New Roman" w:hAnsi="Times New Roman" w:cs="Times New Roman"/>
          <w:sz w:val="28"/>
          <w:szCs w:val="28"/>
        </w:rPr>
        <w:t>прошел районны</w:t>
      </w:r>
      <w:r w:rsidR="00424B80" w:rsidRPr="00A61E14">
        <w:rPr>
          <w:rFonts w:ascii="Times New Roman" w:hAnsi="Times New Roman" w:cs="Times New Roman"/>
          <w:sz w:val="28"/>
          <w:szCs w:val="28"/>
        </w:rPr>
        <w:t xml:space="preserve">й конкурс семейного творчества </w:t>
      </w:r>
      <w:r w:rsidR="00312092" w:rsidRPr="00A61E14">
        <w:rPr>
          <w:rFonts w:ascii="Times New Roman" w:hAnsi="Times New Roman" w:cs="Times New Roman"/>
          <w:sz w:val="28"/>
          <w:szCs w:val="28"/>
        </w:rPr>
        <w:t>«</w:t>
      </w:r>
      <w:r w:rsidR="00312092" w:rsidRPr="00A61E14">
        <w:rPr>
          <w:rFonts w:ascii="Times New Roman" w:hAnsi="Times New Roman" w:cs="Times New Roman"/>
          <w:sz w:val="28"/>
          <w:szCs w:val="28"/>
          <w:lang w:val="tt-RU"/>
        </w:rPr>
        <w:t>Әнилә</w:t>
      </w:r>
      <w:proofErr w:type="gramStart"/>
      <w:r w:rsidR="00312092" w:rsidRPr="00A61E14">
        <w:rPr>
          <w:rFonts w:ascii="Times New Roman" w:hAnsi="Times New Roman" w:cs="Times New Roman"/>
          <w:sz w:val="28"/>
          <w:szCs w:val="28"/>
          <w:lang w:val="tt-RU"/>
        </w:rPr>
        <w:t>р</w:t>
      </w:r>
      <w:proofErr w:type="gramEnd"/>
      <w:r w:rsidR="00312092" w:rsidRPr="00A61E14">
        <w:rPr>
          <w:rFonts w:ascii="Times New Roman" w:hAnsi="Times New Roman" w:cs="Times New Roman"/>
          <w:sz w:val="28"/>
          <w:szCs w:val="28"/>
          <w:lang w:val="tt-RU"/>
        </w:rPr>
        <w:t xml:space="preserve"> һәм кызлар</w:t>
      </w:r>
      <w:r w:rsidR="00312092" w:rsidRPr="00A61E14">
        <w:rPr>
          <w:rFonts w:ascii="Times New Roman" w:hAnsi="Times New Roman" w:cs="Times New Roman"/>
          <w:sz w:val="28"/>
          <w:szCs w:val="28"/>
        </w:rPr>
        <w:t>»</w:t>
      </w:r>
      <w:r w:rsidR="00312092" w:rsidRPr="00A61E14">
        <w:rPr>
          <w:rFonts w:ascii="Times New Roman" w:hAnsi="Times New Roman" w:cs="Times New Roman"/>
          <w:sz w:val="28"/>
          <w:szCs w:val="28"/>
          <w:lang w:val="tt-RU"/>
        </w:rPr>
        <w:t>.</w:t>
      </w:r>
    </w:p>
    <w:p w:rsidR="00424B80" w:rsidRDefault="00424B80" w:rsidP="00222EF5">
      <w:pPr>
        <w:spacing w:after="0" w:line="240" w:lineRule="auto"/>
        <w:jc w:val="both"/>
        <w:rPr>
          <w:rFonts w:ascii="Times New Roman" w:hAnsi="Times New Roman" w:cs="Times New Roman"/>
          <w:sz w:val="28"/>
          <w:szCs w:val="28"/>
        </w:rPr>
      </w:pPr>
    </w:p>
    <w:p w:rsidR="00822751" w:rsidRPr="00A61E14" w:rsidRDefault="00822751" w:rsidP="00222EF5">
      <w:pPr>
        <w:spacing w:after="0" w:line="240" w:lineRule="auto"/>
        <w:jc w:val="both"/>
        <w:rPr>
          <w:rFonts w:ascii="Times New Roman" w:hAnsi="Times New Roman" w:cs="Times New Roman"/>
          <w:sz w:val="28"/>
          <w:szCs w:val="28"/>
        </w:rPr>
      </w:pPr>
    </w:p>
    <w:p w:rsidR="006C0205" w:rsidRDefault="008F47E8" w:rsidP="00B15D7A">
      <w:pPr>
        <w:spacing w:after="0" w:line="240" w:lineRule="auto"/>
        <w:ind w:firstLine="426"/>
        <w:jc w:val="both"/>
        <w:rPr>
          <w:rFonts w:ascii="Times New Roman" w:hAnsi="Times New Roman" w:cs="Times New Roman"/>
          <w:color w:val="000000" w:themeColor="text1"/>
          <w:sz w:val="28"/>
          <w:szCs w:val="28"/>
          <w:shd w:val="clear" w:color="auto" w:fill="FFFFFF"/>
        </w:rPr>
      </w:pPr>
      <w:r w:rsidRPr="00A61E14">
        <w:rPr>
          <w:rFonts w:ascii="Times New Roman" w:hAnsi="Times New Roman" w:cs="Times New Roman"/>
          <w:sz w:val="28"/>
          <w:szCs w:val="28"/>
        </w:rPr>
        <w:t>Праздник «</w:t>
      </w:r>
      <w:proofErr w:type="spellStart"/>
      <w:r w:rsidRPr="00A61E14">
        <w:rPr>
          <w:rFonts w:ascii="Times New Roman" w:hAnsi="Times New Roman" w:cs="Times New Roman"/>
          <w:sz w:val="28"/>
          <w:szCs w:val="28"/>
        </w:rPr>
        <w:t>Навруз</w:t>
      </w:r>
      <w:proofErr w:type="spellEnd"/>
      <w:r w:rsidR="00746D0A">
        <w:rPr>
          <w:rFonts w:ascii="Times New Roman" w:hAnsi="Times New Roman" w:cs="Times New Roman"/>
          <w:sz w:val="28"/>
          <w:szCs w:val="28"/>
        </w:rPr>
        <w:t xml:space="preserve"> </w:t>
      </w:r>
      <w:proofErr w:type="spellStart"/>
      <w:r w:rsidRPr="00A61E14">
        <w:rPr>
          <w:rFonts w:ascii="Times New Roman" w:hAnsi="Times New Roman" w:cs="Times New Roman"/>
          <w:sz w:val="28"/>
          <w:szCs w:val="28"/>
        </w:rPr>
        <w:t>гузэле</w:t>
      </w:r>
      <w:proofErr w:type="spellEnd"/>
      <w:r w:rsidRPr="00A61E14">
        <w:rPr>
          <w:rFonts w:ascii="Times New Roman" w:hAnsi="Times New Roman" w:cs="Times New Roman"/>
          <w:sz w:val="28"/>
          <w:szCs w:val="28"/>
        </w:rPr>
        <w:t>»</w:t>
      </w:r>
      <w:r w:rsidR="00746D0A">
        <w:rPr>
          <w:rFonts w:ascii="Times New Roman" w:hAnsi="Times New Roman" w:cs="Times New Roman"/>
          <w:sz w:val="28"/>
          <w:szCs w:val="28"/>
        </w:rPr>
        <w:t xml:space="preserve"> </w:t>
      </w:r>
      <w:r w:rsidRPr="00A61E14">
        <w:rPr>
          <w:rFonts w:ascii="Times New Roman" w:hAnsi="Times New Roman" w:cs="Times New Roman"/>
          <w:sz w:val="28"/>
          <w:szCs w:val="28"/>
        </w:rPr>
        <w:t>проведен в целях возрождения</w:t>
      </w:r>
      <w:r w:rsidR="00746D0A">
        <w:rPr>
          <w:rFonts w:ascii="Times New Roman" w:hAnsi="Times New Roman" w:cs="Times New Roman"/>
          <w:sz w:val="28"/>
          <w:szCs w:val="28"/>
        </w:rPr>
        <w:t xml:space="preserve"> </w:t>
      </w:r>
      <w:r w:rsidR="00A61E14" w:rsidRPr="00A61E14">
        <w:rPr>
          <w:rFonts w:ascii="Times New Roman" w:hAnsi="Times New Roman" w:cs="Times New Roman"/>
          <w:color w:val="000000" w:themeColor="text1"/>
          <w:sz w:val="28"/>
          <w:szCs w:val="28"/>
          <w:shd w:val="clear" w:color="auto" w:fill="FFFFFF"/>
        </w:rPr>
        <w:t xml:space="preserve">эстетических, </w:t>
      </w:r>
      <w:r w:rsidR="00424B80" w:rsidRPr="00A61E14">
        <w:rPr>
          <w:rFonts w:ascii="Times New Roman" w:hAnsi="Times New Roman" w:cs="Times New Roman"/>
          <w:sz w:val="28"/>
          <w:szCs w:val="28"/>
        </w:rPr>
        <w:t xml:space="preserve">национальных традиций в </w:t>
      </w:r>
      <w:proofErr w:type="gramStart"/>
      <w:r w:rsidR="00424B80" w:rsidRPr="00A61E14">
        <w:rPr>
          <w:rFonts w:ascii="Times New Roman" w:hAnsi="Times New Roman" w:cs="Times New Roman"/>
          <w:sz w:val="28"/>
          <w:szCs w:val="28"/>
        </w:rPr>
        <w:t>семейном</w:t>
      </w:r>
      <w:proofErr w:type="gramEnd"/>
      <w:r w:rsidR="00424B80" w:rsidRPr="00A61E14">
        <w:rPr>
          <w:rFonts w:ascii="Times New Roman" w:hAnsi="Times New Roman" w:cs="Times New Roman"/>
          <w:sz w:val="28"/>
          <w:szCs w:val="28"/>
        </w:rPr>
        <w:t xml:space="preserve"> </w:t>
      </w:r>
      <w:proofErr w:type="spellStart"/>
      <w:r w:rsidR="00424B80" w:rsidRPr="00A61E14">
        <w:rPr>
          <w:rFonts w:ascii="Times New Roman" w:hAnsi="Times New Roman" w:cs="Times New Roman"/>
          <w:sz w:val="28"/>
          <w:szCs w:val="28"/>
        </w:rPr>
        <w:t>воспитании</w:t>
      </w:r>
      <w:r w:rsidRPr="008F47E8">
        <w:rPr>
          <w:rFonts w:ascii="Times New Roman" w:hAnsi="Times New Roman" w:cs="Times New Roman"/>
          <w:color w:val="000000" w:themeColor="text1"/>
          <w:sz w:val="28"/>
          <w:szCs w:val="28"/>
          <w:shd w:val="clear" w:color="auto" w:fill="FFFFFF"/>
        </w:rPr>
        <w:t>на</w:t>
      </w:r>
      <w:proofErr w:type="spellEnd"/>
      <w:r w:rsidR="00A61E14">
        <w:rPr>
          <w:rFonts w:ascii="Times New Roman" w:hAnsi="Times New Roman" w:cs="Times New Roman"/>
          <w:color w:val="000000" w:themeColor="text1"/>
          <w:sz w:val="28"/>
          <w:szCs w:val="28"/>
          <w:shd w:val="clear" w:color="auto" w:fill="FFFFFF"/>
        </w:rPr>
        <w:t xml:space="preserve"> основе национального богатства.</w:t>
      </w:r>
      <w:r w:rsidRPr="008F47E8">
        <w:rPr>
          <w:rFonts w:ascii="Times New Roman" w:hAnsi="Times New Roman" w:cs="Times New Roman"/>
          <w:color w:val="000000" w:themeColor="text1"/>
          <w:sz w:val="28"/>
          <w:szCs w:val="28"/>
          <w:shd w:val="clear" w:color="auto" w:fill="FFFFFF"/>
        </w:rPr>
        <w:t> </w:t>
      </w:r>
    </w:p>
    <w:p w:rsidR="00A72C17" w:rsidRDefault="00A72C17" w:rsidP="00A72C17">
      <w:pPr>
        <w:spacing w:after="0" w:line="240" w:lineRule="auto"/>
        <w:jc w:val="center"/>
        <w:rPr>
          <w:rFonts w:ascii="Times New Roman" w:hAnsi="Times New Roman"/>
          <w:noProof/>
          <w:sz w:val="28"/>
          <w:szCs w:val="28"/>
        </w:rPr>
      </w:pPr>
    </w:p>
    <w:p w:rsidR="00A72C17" w:rsidRDefault="00200C63" w:rsidP="007F06F9">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Состоялась презентация книги Р.С.Бакирова «</w:t>
      </w:r>
      <w:proofErr w:type="spellStart"/>
      <w:r>
        <w:rPr>
          <w:rFonts w:ascii="Times New Roman" w:hAnsi="Times New Roman" w:cs="Times New Roman"/>
          <w:color w:val="000000" w:themeColor="text1"/>
          <w:sz w:val="28"/>
          <w:szCs w:val="28"/>
          <w:shd w:val="clear" w:color="auto" w:fill="FFFFFF"/>
        </w:rPr>
        <w:t>Шэжэрэ</w:t>
      </w:r>
      <w:proofErr w:type="spellEnd"/>
      <w:r w:rsidR="00746D0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Бакировых».</w:t>
      </w:r>
      <w:r w:rsidR="00746D0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Т</w:t>
      </w:r>
      <w:r w:rsidRPr="00CA1ADF">
        <w:rPr>
          <w:rFonts w:ascii="Times New Roman" w:hAnsi="Times New Roman" w:cs="Times New Roman"/>
          <w:color w:val="000000" w:themeColor="text1"/>
          <w:sz w:val="28"/>
          <w:szCs w:val="28"/>
          <w:shd w:val="clear" w:color="auto" w:fill="FFFFFF"/>
        </w:rPr>
        <w:t>ворческий коллектив районного Дома культуры, основываясь фактическим, историческим материалам</w:t>
      </w:r>
      <w:r w:rsidR="00746D0A">
        <w:rPr>
          <w:rFonts w:ascii="Times New Roman" w:hAnsi="Times New Roman" w:cs="Times New Roman"/>
          <w:color w:val="000000" w:themeColor="text1"/>
          <w:sz w:val="28"/>
          <w:szCs w:val="28"/>
          <w:shd w:val="clear" w:color="auto" w:fill="FFFFFF"/>
        </w:rPr>
        <w:t>и,</w:t>
      </w:r>
      <w:r w:rsidRPr="00CA1ADF">
        <w:rPr>
          <w:rFonts w:ascii="Times New Roman" w:hAnsi="Times New Roman" w:cs="Times New Roman"/>
          <w:color w:val="000000" w:themeColor="text1"/>
          <w:sz w:val="28"/>
          <w:szCs w:val="28"/>
          <w:shd w:val="clear" w:color="auto" w:fill="FFFFFF"/>
        </w:rPr>
        <w:t xml:space="preserve"> подготовил театрализованное представление</w:t>
      </w:r>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Ата</w:t>
      </w:r>
      <w:proofErr w:type="spellEnd"/>
      <w:r>
        <w:rPr>
          <w:rFonts w:ascii="Times New Roman" w:hAnsi="Times New Roman" w:cs="Times New Roman"/>
          <w:color w:val="000000" w:themeColor="text1"/>
          <w:sz w:val="28"/>
          <w:szCs w:val="28"/>
          <w:shd w:val="clear" w:color="auto" w:fill="FFFFFF"/>
        </w:rPr>
        <w:t xml:space="preserve"> – </w:t>
      </w:r>
      <w:proofErr w:type="spellStart"/>
      <w:r>
        <w:rPr>
          <w:rFonts w:ascii="Times New Roman" w:hAnsi="Times New Roman" w:cs="Times New Roman"/>
          <w:color w:val="000000" w:themeColor="text1"/>
          <w:sz w:val="28"/>
          <w:szCs w:val="28"/>
          <w:shd w:val="clear" w:color="auto" w:fill="FFFFFF"/>
        </w:rPr>
        <w:t>бабалар</w:t>
      </w:r>
      <w:proofErr w:type="spellEnd"/>
      <w:r w:rsidR="00746D0A">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рухын</w:t>
      </w:r>
      <w:proofErr w:type="spellEnd"/>
      <w:r>
        <w:rPr>
          <w:rFonts w:ascii="Times New Roman" w:hAnsi="Times New Roman" w:cs="Times New Roman"/>
          <w:color w:val="000000" w:themeColor="text1"/>
          <w:sz w:val="28"/>
          <w:szCs w:val="28"/>
          <w:shd w:val="clear" w:color="auto" w:fill="FFFFFF"/>
        </w:rPr>
        <w:t xml:space="preserve"> - кил</w:t>
      </w:r>
      <w:r>
        <w:rPr>
          <w:rFonts w:ascii="Times New Roman" w:hAnsi="Times New Roman" w:cs="Times New Roman"/>
          <w:color w:val="000000" w:themeColor="text1"/>
          <w:sz w:val="28"/>
          <w:szCs w:val="28"/>
          <w:shd w:val="clear" w:color="auto" w:fill="FFFFFF"/>
          <w:lang w:val="tt-RU"/>
        </w:rPr>
        <w:t>ә</w:t>
      </w:r>
      <w:proofErr w:type="gramStart"/>
      <w:r>
        <w:rPr>
          <w:rFonts w:ascii="Times New Roman" w:hAnsi="Times New Roman" w:cs="Times New Roman"/>
          <w:color w:val="000000" w:themeColor="text1"/>
          <w:sz w:val="28"/>
          <w:szCs w:val="28"/>
          <w:shd w:val="clear" w:color="auto" w:fill="FFFFFF"/>
        </w:rPr>
        <w:t>ч</w:t>
      </w:r>
      <w:proofErr w:type="gramEnd"/>
      <w:r>
        <w:rPr>
          <w:rFonts w:ascii="Times New Roman" w:hAnsi="Times New Roman" w:cs="Times New Roman"/>
          <w:color w:val="000000" w:themeColor="text1"/>
          <w:sz w:val="28"/>
          <w:szCs w:val="28"/>
          <w:shd w:val="clear" w:color="auto" w:fill="FFFFFF"/>
          <w:lang w:val="tt-RU"/>
        </w:rPr>
        <w:t>ә</w:t>
      </w:r>
      <w:proofErr w:type="spellStart"/>
      <w:r>
        <w:rPr>
          <w:rFonts w:ascii="Times New Roman" w:hAnsi="Times New Roman" w:cs="Times New Roman"/>
          <w:color w:val="000000" w:themeColor="text1"/>
          <w:sz w:val="28"/>
          <w:szCs w:val="28"/>
          <w:shd w:val="clear" w:color="auto" w:fill="FFFFFF"/>
        </w:rPr>
        <w:t>кк</w:t>
      </w:r>
      <w:proofErr w:type="spellEnd"/>
      <w:r>
        <w:rPr>
          <w:rFonts w:ascii="Times New Roman" w:hAnsi="Times New Roman" w:cs="Times New Roman"/>
          <w:color w:val="000000" w:themeColor="text1"/>
          <w:sz w:val="28"/>
          <w:szCs w:val="28"/>
          <w:shd w:val="clear" w:color="auto" w:fill="FFFFFF"/>
          <w:lang w:val="tt-RU"/>
        </w:rPr>
        <w:t>ә</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tt-RU"/>
        </w:rPr>
        <w:t>.</w:t>
      </w:r>
      <w:r w:rsidRPr="00200C63">
        <w:rPr>
          <w:rFonts w:ascii="Times New Roman" w:hAnsi="Times New Roman" w:cs="Times New Roman"/>
          <w:color w:val="000000" w:themeColor="text1"/>
          <w:sz w:val="28"/>
          <w:szCs w:val="28"/>
          <w:shd w:val="clear" w:color="auto" w:fill="FFFFFF"/>
        </w:rPr>
        <w:t xml:space="preserve"> Мероприятие организовано с целью возрождения и укрепления семейных ценностей </w:t>
      </w:r>
      <w:r>
        <w:rPr>
          <w:rFonts w:ascii="Times New Roman" w:hAnsi="Times New Roman" w:cs="Times New Roman"/>
          <w:color w:val="000000" w:themeColor="text1"/>
          <w:sz w:val="28"/>
          <w:szCs w:val="28"/>
          <w:shd w:val="clear" w:color="auto" w:fill="FFFFFF"/>
        </w:rPr>
        <w:t>и семейно – родственных связей на основе общности национальных традиций и эстетических идеалов</w:t>
      </w:r>
      <w:r>
        <w:rPr>
          <w:rFonts w:ascii="Times New Roman" w:eastAsia="Times New Roman" w:hAnsi="Times New Roman" w:cs="Times New Roman"/>
          <w:color w:val="000000"/>
          <w:sz w:val="28"/>
          <w:szCs w:val="28"/>
        </w:rPr>
        <w:t xml:space="preserve">, нравственного и духовного воспитания подрастающего поколения, изучения истории своего рода, народа, родного края. </w:t>
      </w:r>
    </w:p>
    <w:p w:rsidR="00A72C17" w:rsidRPr="00FF3AE7" w:rsidRDefault="00746D0A" w:rsidP="00EF49C1">
      <w:pPr>
        <w:spacing w:after="0" w:line="240" w:lineRule="auto"/>
        <w:rPr>
          <w:rFonts w:ascii="Monotype Corsiva" w:eastAsia="Times New Roman" w:hAnsi="Monotype Corsiva" w:cs="Times New Roman"/>
          <w:b/>
          <w:color w:val="C00000"/>
          <w:sz w:val="16"/>
          <w:szCs w:val="16"/>
        </w:rPr>
      </w:pPr>
      <w:r>
        <w:rPr>
          <w:rFonts w:ascii="Times New Roman" w:eastAsia="Times New Roman" w:hAnsi="Times New Roman" w:cs="Times New Roman"/>
          <w:color w:val="000000"/>
          <w:sz w:val="28"/>
          <w:szCs w:val="28"/>
        </w:rPr>
        <w:t xml:space="preserve"> </w:t>
      </w:r>
      <w:r>
        <w:rPr>
          <w:rFonts w:ascii="Monotype Corsiva" w:eastAsia="Times New Roman" w:hAnsi="Monotype Corsiva" w:cs="Times New Roman"/>
          <w:b/>
          <w:color w:val="C00000"/>
          <w:sz w:val="28"/>
          <w:szCs w:val="28"/>
        </w:rPr>
        <w:t xml:space="preserve">                 </w:t>
      </w:r>
    </w:p>
    <w:p w:rsidR="007F06F9" w:rsidRPr="007F06F9" w:rsidRDefault="007F06F9" w:rsidP="007F06F9">
      <w:pPr>
        <w:spacing w:after="0" w:line="240" w:lineRule="auto"/>
        <w:ind w:firstLine="567"/>
        <w:jc w:val="both"/>
        <w:rPr>
          <w:rFonts w:ascii="Times New Roman" w:eastAsia="Times New Roman" w:hAnsi="Times New Roman" w:cs="Times New Roman"/>
          <w:sz w:val="28"/>
          <w:szCs w:val="28"/>
        </w:rPr>
      </w:pPr>
      <w:r w:rsidRPr="007F06F9">
        <w:rPr>
          <w:rFonts w:ascii="Times New Roman" w:eastAsia="Times New Roman" w:hAnsi="Times New Roman" w:cs="Times New Roman"/>
          <w:sz w:val="28"/>
          <w:szCs w:val="28"/>
        </w:rPr>
        <w:t xml:space="preserve">Согласно утвержденному плану Региональная общественная организация «Национально-культурная автономия татар РБ», совместно с ГБУ «Дом Дружбы народов РБ» проводит ежегодный праздник «Семейный очаг – </w:t>
      </w:r>
      <w:proofErr w:type="spellStart"/>
      <w:r w:rsidRPr="007F06F9">
        <w:rPr>
          <w:rFonts w:ascii="Times New Roman" w:eastAsia="Times New Roman" w:hAnsi="Times New Roman" w:cs="Times New Roman"/>
          <w:sz w:val="28"/>
          <w:szCs w:val="28"/>
        </w:rPr>
        <w:t>Гаилэучагы</w:t>
      </w:r>
      <w:proofErr w:type="spellEnd"/>
      <w:r w:rsidRPr="007F06F9">
        <w:rPr>
          <w:rFonts w:ascii="Times New Roman" w:eastAsia="Times New Roman" w:hAnsi="Times New Roman" w:cs="Times New Roman"/>
          <w:sz w:val="28"/>
          <w:szCs w:val="28"/>
        </w:rPr>
        <w:t xml:space="preserve">». </w:t>
      </w:r>
    </w:p>
    <w:p w:rsidR="007F06F9" w:rsidRDefault="007F06F9" w:rsidP="007F06F9">
      <w:pPr>
        <w:spacing w:after="0" w:line="240" w:lineRule="auto"/>
        <w:ind w:firstLine="567"/>
        <w:jc w:val="both"/>
        <w:rPr>
          <w:rFonts w:ascii="Times New Roman" w:eastAsia="Times New Roman" w:hAnsi="Times New Roman" w:cs="Times New Roman"/>
          <w:sz w:val="28"/>
          <w:szCs w:val="28"/>
        </w:rPr>
      </w:pPr>
      <w:r w:rsidRPr="007F06F9">
        <w:rPr>
          <w:rFonts w:ascii="Times New Roman" w:eastAsia="Times New Roman" w:hAnsi="Times New Roman" w:cs="Times New Roman"/>
          <w:sz w:val="28"/>
          <w:szCs w:val="28"/>
        </w:rPr>
        <w:t>В этом году этот проект посвящен Году семьи в Республике Башкортостан.</w:t>
      </w:r>
    </w:p>
    <w:p w:rsidR="00746D0A" w:rsidRDefault="007F06F9" w:rsidP="007F06F9">
      <w:pPr>
        <w:spacing w:after="0" w:line="240" w:lineRule="auto"/>
        <w:ind w:firstLine="567"/>
        <w:jc w:val="both"/>
        <w:rPr>
          <w:rFonts w:ascii="Times New Roman" w:eastAsia="Times New Roman" w:hAnsi="Times New Roman" w:cs="Times New Roman"/>
          <w:sz w:val="28"/>
          <w:szCs w:val="28"/>
        </w:rPr>
      </w:pPr>
      <w:r w:rsidRPr="007F06F9">
        <w:rPr>
          <w:rFonts w:ascii="Times New Roman" w:eastAsia="Times New Roman" w:hAnsi="Times New Roman" w:cs="Times New Roman"/>
          <w:sz w:val="28"/>
          <w:szCs w:val="28"/>
        </w:rPr>
        <w:t xml:space="preserve">В целях поддержки данного проекта в районном Доме культуры состоялось мероприятие «Семейный очаг – </w:t>
      </w:r>
      <w:proofErr w:type="spellStart"/>
      <w:r w:rsidRPr="007F06F9">
        <w:rPr>
          <w:rFonts w:ascii="Times New Roman" w:eastAsia="Times New Roman" w:hAnsi="Times New Roman" w:cs="Times New Roman"/>
          <w:sz w:val="28"/>
          <w:szCs w:val="28"/>
        </w:rPr>
        <w:t>Гаилэучагы</w:t>
      </w:r>
      <w:proofErr w:type="spellEnd"/>
      <w:r w:rsidRPr="007F06F9">
        <w:rPr>
          <w:rFonts w:ascii="Times New Roman" w:eastAsia="Times New Roman" w:hAnsi="Times New Roman" w:cs="Times New Roman"/>
          <w:sz w:val="28"/>
          <w:szCs w:val="28"/>
        </w:rPr>
        <w:t>». На праздник были приглашены семьи, г</w:t>
      </w:r>
      <w:r>
        <w:rPr>
          <w:rFonts w:ascii="Times New Roman" w:eastAsia="Times New Roman" w:hAnsi="Times New Roman" w:cs="Times New Roman"/>
          <w:sz w:val="28"/>
          <w:szCs w:val="28"/>
        </w:rPr>
        <w:t>де воспитываются приемные дети и многодетные семьи</w:t>
      </w:r>
      <w:r w:rsidRPr="007F06F9">
        <w:rPr>
          <w:rFonts w:ascii="Times New Roman" w:eastAsia="Times New Roman" w:hAnsi="Times New Roman" w:cs="Times New Roman"/>
          <w:sz w:val="28"/>
          <w:szCs w:val="28"/>
        </w:rPr>
        <w:t xml:space="preserve">. </w:t>
      </w:r>
      <w:proofErr w:type="gramStart"/>
      <w:r w:rsidRPr="007F06F9">
        <w:rPr>
          <w:rFonts w:ascii="Times New Roman" w:eastAsia="Times New Roman" w:hAnsi="Times New Roman" w:cs="Times New Roman"/>
          <w:sz w:val="28"/>
          <w:szCs w:val="28"/>
        </w:rPr>
        <w:t xml:space="preserve">На этом мероприятии участвовали главный редактор республиканской газеты «Кызыл тан» </w:t>
      </w:r>
      <w:proofErr w:type="spellStart"/>
      <w:r w:rsidRPr="007F06F9">
        <w:rPr>
          <w:rFonts w:ascii="Times New Roman" w:eastAsia="Times New Roman" w:hAnsi="Times New Roman" w:cs="Times New Roman"/>
          <w:sz w:val="28"/>
          <w:szCs w:val="28"/>
        </w:rPr>
        <w:t>Ф.К.Фатхетдинов</w:t>
      </w:r>
      <w:proofErr w:type="spellEnd"/>
      <w:r w:rsidRPr="007F06F9">
        <w:rPr>
          <w:rFonts w:ascii="Times New Roman" w:eastAsia="Times New Roman" w:hAnsi="Times New Roman" w:cs="Times New Roman"/>
          <w:sz w:val="28"/>
          <w:szCs w:val="28"/>
        </w:rPr>
        <w:t xml:space="preserve">, начальник отдела по организационно-методической работе ГБУ «Дом Дружбы народов РБ» </w:t>
      </w:r>
      <w:proofErr w:type="spellStart"/>
      <w:r w:rsidRPr="007F06F9">
        <w:rPr>
          <w:rFonts w:ascii="Times New Roman" w:eastAsia="Times New Roman" w:hAnsi="Times New Roman" w:cs="Times New Roman"/>
          <w:sz w:val="28"/>
          <w:szCs w:val="28"/>
        </w:rPr>
        <w:t>Ф.Ф.Ямалетдинов</w:t>
      </w:r>
      <w:proofErr w:type="spellEnd"/>
      <w:r w:rsidRPr="007F06F9">
        <w:rPr>
          <w:rFonts w:ascii="Times New Roman" w:eastAsia="Times New Roman" w:hAnsi="Times New Roman" w:cs="Times New Roman"/>
          <w:sz w:val="28"/>
          <w:szCs w:val="28"/>
        </w:rPr>
        <w:t xml:space="preserve">, заместитель председателя Совета Региональной общественной организации «Национально-культурная автономия татар РБ» </w:t>
      </w:r>
      <w:proofErr w:type="spellStart"/>
      <w:r w:rsidRPr="007F06F9">
        <w:rPr>
          <w:rFonts w:ascii="Times New Roman" w:eastAsia="Times New Roman" w:hAnsi="Times New Roman" w:cs="Times New Roman"/>
          <w:sz w:val="28"/>
          <w:szCs w:val="28"/>
        </w:rPr>
        <w:t>А.Г.Халиуллина</w:t>
      </w:r>
      <w:proofErr w:type="spellEnd"/>
      <w:r w:rsidRPr="007F06F9">
        <w:rPr>
          <w:rFonts w:ascii="Times New Roman" w:eastAsia="Times New Roman" w:hAnsi="Times New Roman" w:cs="Times New Roman"/>
          <w:sz w:val="28"/>
          <w:szCs w:val="28"/>
        </w:rPr>
        <w:t xml:space="preserve">, руководитель Общества татарских женщин </w:t>
      </w:r>
      <w:proofErr w:type="spellStart"/>
      <w:r w:rsidRPr="007F06F9">
        <w:rPr>
          <w:rFonts w:ascii="Times New Roman" w:eastAsia="Times New Roman" w:hAnsi="Times New Roman" w:cs="Times New Roman"/>
          <w:sz w:val="28"/>
          <w:szCs w:val="28"/>
        </w:rPr>
        <w:t>Чекмагушевского</w:t>
      </w:r>
      <w:proofErr w:type="spellEnd"/>
      <w:r w:rsidRPr="007F06F9">
        <w:rPr>
          <w:rFonts w:ascii="Times New Roman" w:eastAsia="Times New Roman" w:hAnsi="Times New Roman" w:cs="Times New Roman"/>
          <w:sz w:val="28"/>
          <w:szCs w:val="28"/>
        </w:rPr>
        <w:t xml:space="preserve"> района «</w:t>
      </w:r>
      <w:proofErr w:type="spellStart"/>
      <w:r w:rsidRPr="007F06F9">
        <w:rPr>
          <w:rFonts w:ascii="Times New Roman" w:eastAsia="Times New Roman" w:hAnsi="Times New Roman" w:cs="Times New Roman"/>
          <w:sz w:val="28"/>
          <w:szCs w:val="28"/>
        </w:rPr>
        <w:t>Ак</w:t>
      </w:r>
      <w:proofErr w:type="spellEnd"/>
      <w:r w:rsidRPr="007F06F9">
        <w:rPr>
          <w:rFonts w:ascii="Times New Roman" w:eastAsia="Times New Roman" w:hAnsi="Times New Roman" w:cs="Times New Roman"/>
          <w:sz w:val="28"/>
          <w:szCs w:val="28"/>
        </w:rPr>
        <w:t xml:space="preserve"> </w:t>
      </w:r>
      <w:proofErr w:type="spellStart"/>
      <w:r w:rsidRPr="007F06F9">
        <w:rPr>
          <w:rFonts w:ascii="Times New Roman" w:eastAsia="Times New Roman" w:hAnsi="Times New Roman" w:cs="Times New Roman"/>
          <w:sz w:val="28"/>
          <w:szCs w:val="28"/>
        </w:rPr>
        <w:t>калфак</w:t>
      </w:r>
      <w:proofErr w:type="spellEnd"/>
      <w:r w:rsidRPr="007F06F9">
        <w:rPr>
          <w:rFonts w:ascii="Times New Roman" w:eastAsia="Times New Roman" w:hAnsi="Times New Roman" w:cs="Times New Roman"/>
          <w:sz w:val="28"/>
          <w:szCs w:val="28"/>
        </w:rPr>
        <w:t xml:space="preserve">» </w:t>
      </w:r>
      <w:proofErr w:type="spellStart"/>
      <w:r w:rsidRPr="007F06F9">
        <w:rPr>
          <w:rFonts w:ascii="Times New Roman" w:eastAsia="Times New Roman" w:hAnsi="Times New Roman" w:cs="Times New Roman"/>
          <w:sz w:val="28"/>
          <w:szCs w:val="28"/>
        </w:rPr>
        <w:t>Э.А.Газизова</w:t>
      </w:r>
      <w:proofErr w:type="spellEnd"/>
      <w:r w:rsidRPr="007F06F9">
        <w:rPr>
          <w:rFonts w:ascii="Times New Roman" w:eastAsia="Times New Roman" w:hAnsi="Times New Roman" w:cs="Times New Roman"/>
          <w:sz w:val="28"/>
          <w:szCs w:val="28"/>
        </w:rPr>
        <w:t xml:space="preserve">, начальник Отделения в </w:t>
      </w:r>
      <w:proofErr w:type="spellStart"/>
      <w:r w:rsidRPr="007F06F9">
        <w:rPr>
          <w:rFonts w:ascii="Times New Roman" w:eastAsia="Times New Roman" w:hAnsi="Times New Roman" w:cs="Times New Roman"/>
          <w:sz w:val="28"/>
          <w:szCs w:val="28"/>
        </w:rPr>
        <w:t>Чекмагушевском</w:t>
      </w:r>
      <w:proofErr w:type="spellEnd"/>
      <w:r w:rsidRPr="007F06F9">
        <w:rPr>
          <w:rFonts w:ascii="Times New Roman" w:eastAsia="Times New Roman" w:hAnsi="Times New Roman" w:cs="Times New Roman"/>
          <w:sz w:val="28"/>
          <w:szCs w:val="28"/>
        </w:rPr>
        <w:t xml:space="preserve"> районе ГБУ Северо-западного межрайонного центра «Семья</w:t>
      </w:r>
      <w:proofErr w:type="gramEnd"/>
      <w:r w:rsidRPr="007F06F9">
        <w:rPr>
          <w:rFonts w:ascii="Times New Roman" w:eastAsia="Times New Roman" w:hAnsi="Times New Roman" w:cs="Times New Roman"/>
          <w:sz w:val="28"/>
          <w:szCs w:val="28"/>
        </w:rPr>
        <w:t xml:space="preserve">» </w:t>
      </w:r>
      <w:proofErr w:type="spellStart"/>
      <w:r w:rsidRPr="007F06F9">
        <w:rPr>
          <w:rFonts w:ascii="Times New Roman" w:eastAsia="Times New Roman" w:hAnsi="Times New Roman" w:cs="Times New Roman"/>
          <w:sz w:val="28"/>
          <w:szCs w:val="28"/>
        </w:rPr>
        <w:t>Шаймухаметова</w:t>
      </w:r>
      <w:proofErr w:type="spellEnd"/>
      <w:r w:rsidRPr="007F06F9">
        <w:rPr>
          <w:rFonts w:ascii="Times New Roman" w:eastAsia="Times New Roman" w:hAnsi="Times New Roman" w:cs="Times New Roman"/>
          <w:sz w:val="28"/>
          <w:szCs w:val="28"/>
        </w:rPr>
        <w:t xml:space="preserve"> Э.И</w:t>
      </w:r>
      <w:r w:rsidR="00A72C17">
        <w:rPr>
          <w:rFonts w:ascii="Times New Roman" w:eastAsia="Times New Roman" w:hAnsi="Times New Roman" w:cs="Times New Roman"/>
          <w:sz w:val="28"/>
          <w:szCs w:val="28"/>
        </w:rPr>
        <w:t>.</w:t>
      </w:r>
      <w:r w:rsidR="00746D0A">
        <w:rPr>
          <w:rFonts w:ascii="Times New Roman" w:eastAsia="Times New Roman" w:hAnsi="Times New Roman" w:cs="Times New Roman"/>
          <w:sz w:val="28"/>
          <w:szCs w:val="28"/>
        </w:rPr>
        <w:t xml:space="preserve">, заместитель главы Администрации МР </w:t>
      </w:r>
      <w:proofErr w:type="spellStart"/>
      <w:r w:rsidR="00746D0A">
        <w:rPr>
          <w:rFonts w:ascii="Times New Roman" w:eastAsia="Times New Roman" w:hAnsi="Times New Roman" w:cs="Times New Roman"/>
          <w:sz w:val="28"/>
          <w:szCs w:val="28"/>
        </w:rPr>
        <w:t>Чекмагушевский</w:t>
      </w:r>
      <w:proofErr w:type="spellEnd"/>
      <w:r w:rsidR="00746D0A">
        <w:rPr>
          <w:rFonts w:ascii="Times New Roman" w:eastAsia="Times New Roman" w:hAnsi="Times New Roman" w:cs="Times New Roman"/>
          <w:sz w:val="28"/>
          <w:szCs w:val="28"/>
        </w:rPr>
        <w:t xml:space="preserve">  район РБ </w:t>
      </w:r>
    </w:p>
    <w:p w:rsidR="007F06F9" w:rsidRDefault="00746D0A" w:rsidP="00746D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Шакирова</w:t>
      </w:r>
    </w:p>
    <w:p w:rsidR="00474D6E" w:rsidRPr="00FF3AE7" w:rsidRDefault="00474D6E" w:rsidP="00EF49C1">
      <w:pPr>
        <w:spacing w:after="0" w:line="240" w:lineRule="auto"/>
        <w:rPr>
          <w:rFonts w:ascii="Monotype Corsiva" w:eastAsia="Times New Roman" w:hAnsi="Monotype Corsiva" w:cs="Times New Roman"/>
          <w:b/>
          <w:color w:val="C00000"/>
          <w:sz w:val="16"/>
          <w:szCs w:val="16"/>
        </w:rPr>
      </w:pPr>
    </w:p>
    <w:p w:rsidR="00A72C17" w:rsidRPr="00FF3AE7" w:rsidRDefault="009247DA" w:rsidP="00FF3AE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каждого человека семья  - это оплот, надежный эмоциональный тыл, сосредоточение счастья. Эти понятия прошли красной нитью в содержании</w:t>
      </w:r>
      <w:r w:rsidR="00746D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таких мероприятий</w:t>
      </w:r>
      <w:r w:rsidR="00746D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w:t>
      </w:r>
      <w:r w:rsidR="00DF3D56">
        <w:rPr>
          <w:rFonts w:ascii="Times New Roman" w:hAnsi="Times New Roman" w:cs="Times New Roman"/>
          <w:sz w:val="28"/>
          <w:szCs w:val="28"/>
        </w:rPr>
        <w:t>Ф</w:t>
      </w:r>
      <w:r w:rsidR="00D91742" w:rsidRPr="00D91742">
        <w:rPr>
          <w:rFonts w:ascii="Times New Roman" w:hAnsi="Times New Roman" w:cs="Times New Roman"/>
          <w:sz w:val="28"/>
          <w:szCs w:val="28"/>
        </w:rPr>
        <w:t>орум многодетных матерей, где были приглашены многодетные матери, награжденные медалью «Материнская слава», семьи, где воспитываются приемные дети, чествование юбиляров,</w:t>
      </w:r>
      <w:r w:rsidR="00D91742">
        <w:rPr>
          <w:rFonts w:ascii="Times New Roman" w:hAnsi="Times New Roman" w:cs="Times New Roman"/>
          <w:sz w:val="28"/>
          <w:szCs w:val="28"/>
        </w:rPr>
        <w:t xml:space="preserve"> проживших  совместно 50 и более лет.</w:t>
      </w:r>
    </w:p>
    <w:p w:rsidR="00DF3D56" w:rsidRPr="00EF49C1" w:rsidRDefault="00DF3D56" w:rsidP="00EF49C1">
      <w:pPr>
        <w:spacing w:after="0" w:line="240" w:lineRule="auto"/>
        <w:ind w:firstLine="567"/>
        <w:jc w:val="both"/>
        <w:rPr>
          <w:rFonts w:ascii="Times New Roman" w:eastAsia="Times New Roman" w:hAnsi="Times New Roman" w:cs="Times New Roman"/>
          <w:sz w:val="28"/>
          <w:szCs w:val="28"/>
        </w:rPr>
      </w:pPr>
      <w:r w:rsidRPr="00DF3D56">
        <w:rPr>
          <w:rFonts w:ascii="Times New Roman" w:hAnsi="Times New Roman" w:cs="Times New Roman"/>
          <w:color w:val="000000" w:themeColor="text1"/>
          <w:sz w:val="28"/>
          <w:szCs w:val="28"/>
          <w:shd w:val="clear" w:color="auto" w:fill="FFFFFF"/>
        </w:rPr>
        <w:t>В этом году праздник цветов проходил в рамках Года семьи и в целях бережного отношения к природе, убранству и зеленому наряду улиц</w:t>
      </w:r>
      <w:r>
        <w:rPr>
          <w:rFonts w:ascii="Times New Roman" w:hAnsi="Times New Roman" w:cs="Times New Roman"/>
          <w:color w:val="000000" w:themeColor="text1"/>
          <w:sz w:val="28"/>
          <w:szCs w:val="28"/>
          <w:shd w:val="clear" w:color="auto" w:fill="FFFFFF"/>
        </w:rPr>
        <w:t xml:space="preserve"> и дворов</w:t>
      </w:r>
      <w:r w:rsidRPr="00DF3D56">
        <w:rPr>
          <w:rFonts w:ascii="Times New Roman" w:hAnsi="Times New Roman" w:cs="Times New Roman"/>
          <w:color w:val="000000" w:themeColor="text1"/>
          <w:sz w:val="28"/>
          <w:szCs w:val="28"/>
          <w:shd w:val="clear" w:color="auto" w:fill="FFFFFF"/>
        </w:rPr>
        <w:t>, улучшения эстетического облика</w:t>
      </w:r>
      <w:r>
        <w:rPr>
          <w:rFonts w:ascii="Times New Roman" w:hAnsi="Times New Roman" w:cs="Times New Roman"/>
          <w:color w:val="000000" w:themeColor="text1"/>
          <w:sz w:val="28"/>
          <w:szCs w:val="28"/>
          <w:shd w:val="clear" w:color="auto" w:fill="FFFFFF"/>
        </w:rPr>
        <w:t xml:space="preserve"> сел и деревень</w:t>
      </w:r>
      <w:r w:rsidRPr="00DF3D56">
        <w:rPr>
          <w:rFonts w:ascii="Times New Roman" w:hAnsi="Times New Roman" w:cs="Times New Roman"/>
          <w:color w:val="000000" w:themeColor="text1"/>
          <w:sz w:val="28"/>
          <w:szCs w:val="28"/>
          <w:shd w:val="clear" w:color="auto" w:fill="FFFFFF"/>
        </w:rPr>
        <w:t>, выражения благодарности и признательности тем, кто создает, сохраняет и приумножает традиции цветоводства, украшает и облагораживает</w:t>
      </w:r>
      <w:r>
        <w:rPr>
          <w:rFonts w:ascii="Times New Roman" w:hAnsi="Times New Roman" w:cs="Times New Roman"/>
          <w:color w:val="000000" w:themeColor="text1"/>
          <w:sz w:val="28"/>
          <w:szCs w:val="28"/>
          <w:shd w:val="clear" w:color="auto" w:fill="FFFFFF"/>
        </w:rPr>
        <w:t xml:space="preserve"> свой родной край</w:t>
      </w:r>
      <w:r w:rsidRPr="00DF3D56">
        <w:rPr>
          <w:rFonts w:ascii="Times New Roman" w:hAnsi="Times New Roman" w:cs="Times New Roman"/>
          <w:color w:val="000000" w:themeColor="text1"/>
          <w:sz w:val="28"/>
          <w:szCs w:val="28"/>
          <w:shd w:val="clear" w:color="auto" w:fill="FFFFFF"/>
        </w:rPr>
        <w:t xml:space="preserve">. В </w:t>
      </w:r>
      <w:r w:rsidRPr="00DF3D56">
        <w:rPr>
          <w:rFonts w:ascii="Times New Roman" w:hAnsi="Times New Roman" w:cs="Times New Roman"/>
          <w:color w:val="000000" w:themeColor="text1"/>
          <w:sz w:val="28"/>
          <w:szCs w:val="28"/>
          <w:shd w:val="clear" w:color="auto" w:fill="FFFFFF"/>
        </w:rPr>
        <w:lastRenderedPageBreak/>
        <w:t>мероприятии приняли участие</w:t>
      </w:r>
      <w:r>
        <w:rPr>
          <w:rFonts w:ascii="Times New Roman" w:hAnsi="Times New Roman" w:cs="Times New Roman"/>
          <w:color w:val="000000" w:themeColor="text1"/>
          <w:sz w:val="28"/>
          <w:szCs w:val="28"/>
          <w:shd w:val="clear" w:color="auto" w:fill="FFFFFF"/>
        </w:rPr>
        <w:t xml:space="preserve"> семьи  с </w:t>
      </w:r>
      <w:r w:rsidRPr="00DF3D56">
        <w:rPr>
          <w:rFonts w:ascii="Times New Roman" w:hAnsi="Times New Roman" w:cs="Times New Roman"/>
          <w:color w:val="000000" w:themeColor="text1"/>
          <w:sz w:val="28"/>
          <w:szCs w:val="28"/>
          <w:shd w:val="clear" w:color="auto" w:fill="FFFFFF"/>
        </w:rPr>
        <w:t>ориги</w:t>
      </w:r>
      <w:r>
        <w:rPr>
          <w:rFonts w:ascii="Times New Roman" w:hAnsi="Times New Roman" w:cs="Times New Roman"/>
          <w:color w:val="000000" w:themeColor="text1"/>
          <w:sz w:val="28"/>
          <w:szCs w:val="28"/>
          <w:shd w:val="clear" w:color="auto" w:fill="FFFFFF"/>
        </w:rPr>
        <w:t>нальными  цветочными</w:t>
      </w:r>
      <w:r w:rsidRPr="00DF3D56">
        <w:rPr>
          <w:rFonts w:ascii="Times New Roman" w:hAnsi="Times New Roman" w:cs="Times New Roman"/>
          <w:color w:val="000000" w:themeColor="text1"/>
          <w:sz w:val="28"/>
          <w:szCs w:val="28"/>
          <w:shd w:val="clear" w:color="auto" w:fill="FFFFFF"/>
        </w:rPr>
        <w:t xml:space="preserve"> композиция</w:t>
      </w:r>
      <w:r>
        <w:rPr>
          <w:rFonts w:ascii="Times New Roman" w:hAnsi="Times New Roman" w:cs="Times New Roman"/>
          <w:color w:val="000000" w:themeColor="text1"/>
          <w:sz w:val="28"/>
          <w:szCs w:val="28"/>
          <w:shd w:val="clear" w:color="auto" w:fill="FFFFFF"/>
        </w:rPr>
        <w:t>ми.</w:t>
      </w:r>
    </w:p>
    <w:p w:rsidR="00110043" w:rsidRDefault="00110043" w:rsidP="00110043">
      <w:pPr>
        <w:spacing w:after="0" w:line="240" w:lineRule="auto"/>
        <w:ind w:right="-185" w:firstLine="567"/>
        <w:jc w:val="both"/>
        <w:rPr>
          <w:rFonts w:ascii="Times New Roman" w:eastAsia="Times New Roman" w:hAnsi="Times New Roman" w:cs="Times New Roman"/>
          <w:color w:val="000000" w:themeColor="text1"/>
          <w:sz w:val="28"/>
          <w:szCs w:val="28"/>
        </w:rPr>
      </w:pPr>
      <w:r w:rsidRPr="00110043">
        <w:rPr>
          <w:rFonts w:ascii="Times New Roman" w:eastAsia="Times New Roman" w:hAnsi="Times New Roman" w:cs="Times New Roman"/>
          <w:color w:val="000000" w:themeColor="text1"/>
          <w:sz w:val="28"/>
          <w:szCs w:val="28"/>
        </w:rPr>
        <w:t>Учреждения культурно-досуговой сферы являются важными культурными центрами и вносят значительный творческий вклад в социально – культурную жизнь района.</w:t>
      </w:r>
      <w:r w:rsidR="00B41A6A">
        <w:rPr>
          <w:rFonts w:ascii="Times New Roman" w:eastAsia="Times New Roman" w:hAnsi="Times New Roman" w:cs="Times New Roman"/>
          <w:color w:val="000000" w:themeColor="text1"/>
          <w:sz w:val="28"/>
          <w:szCs w:val="28"/>
        </w:rPr>
        <w:t xml:space="preserve"> Работа учреждений культуры стоится </w:t>
      </w:r>
      <w:proofErr w:type="gramStart"/>
      <w:r w:rsidR="00B41A6A">
        <w:rPr>
          <w:rFonts w:ascii="Times New Roman" w:eastAsia="Times New Roman" w:hAnsi="Times New Roman" w:cs="Times New Roman"/>
          <w:color w:val="000000" w:themeColor="text1"/>
          <w:sz w:val="28"/>
          <w:szCs w:val="28"/>
        </w:rPr>
        <w:t>по</w:t>
      </w:r>
      <w:proofErr w:type="gramEnd"/>
      <w:r w:rsidR="00B41A6A">
        <w:rPr>
          <w:rFonts w:ascii="Times New Roman" w:eastAsia="Times New Roman" w:hAnsi="Times New Roman" w:cs="Times New Roman"/>
          <w:color w:val="000000" w:themeColor="text1"/>
          <w:sz w:val="28"/>
          <w:szCs w:val="28"/>
        </w:rPr>
        <w:t xml:space="preserve"> календарным планом учреждений. Значительное количество мероприятий было проведено в новогодние и рождественские праздники.</w:t>
      </w:r>
    </w:p>
    <w:p w:rsidR="00BE7380" w:rsidRDefault="00BE7380" w:rsidP="00BE7380">
      <w:pPr>
        <w:spacing w:after="0" w:line="240" w:lineRule="auto"/>
        <w:ind w:firstLine="567"/>
        <w:jc w:val="both"/>
        <w:rPr>
          <w:rFonts w:ascii="Times New Roman" w:hAnsi="Times New Roman"/>
          <w:sz w:val="28"/>
          <w:szCs w:val="28"/>
        </w:rPr>
      </w:pPr>
      <w:proofErr w:type="gramStart"/>
      <w:r w:rsidRPr="002E3064">
        <w:rPr>
          <w:rFonts w:ascii="Times New Roman" w:hAnsi="Times New Roman"/>
          <w:sz w:val="28"/>
          <w:szCs w:val="28"/>
        </w:rPr>
        <w:t>В рамках развития и пропаганды народных праздников, обычаев, обрядов, особенностей музыкального, песенного и танцевального искусства, народного творчества, традиционно были проведены праздники народного календаря, театрализованные концертные представления, посиделки, р</w:t>
      </w:r>
      <w:r>
        <w:rPr>
          <w:rFonts w:ascii="Times New Roman" w:hAnsi="Times New Roman"/>
          <w:sz w:val="28"/>
          <w:szCs w:val="28"/>
        </w:rPr>
        <w:t>азличные тематические программы: районный конкурс «</w:t>
      </w:r>
      <w:proofErr w:type="spellStart"/>
      <w:r>
        <w:rPr>
          <w:rFonts w:ascii="Times New Roman" w:hAnsi="Times New Roman"/>
          <w:sz w:val="28"/>
          <w:szCs w:val="28"/>
        </w:rPr>
        <w:t>Навруз</w:t>
      </w:r>
      <w:proofErr w:type="spellEnd"/>
      <w:r w:rsidR="00746D0A">
        <w:rPr>
          <w:rFonts w:ascii="Times New Roman" w:hAnsi="Times New Roman"/>
          <w:sz w:val="28"/>
          <w:szCs w:val="28"/>
        </w:rPr>
        <w:t xml:space="preserve"> </w:t>
      </w:r>
      <w:proofErr w:type="spellStart"/>
      <w:r>
        <w:rPr>
          <w:rFonts w:ascii="Times New Roman" w:hAnsi="Times New Roman"/>
          <w:sz w:val="28"/>
          <w:szCs w:val="28"/>
        </w:rPr>
        <w:t>гузэле</w:t>
      </w:r>
      <w:proofErr w:type="spellEnd"/>
      <w:r>
        <w:rPr>
          <w:rFonts w:ascii="Times New Roman" w:hAnsi="Times New Roman"/>
          <w:sz w:val="28"/>
          <w:szCs w:val="28"/>
        </w:rPr>
        <w:t>», праздник «</w:t>
      </w:r>
      <w:proofErr w:type="spellStart"/>
      <w:r>
        <w:rPr>
          <w:rFonts w:ascii="Times New Roman" w:hAnsi="Times New Roman"/>
          <w:sz w:val="28"/>
          <w:szCs w:val="28"/>
        </w:rPr>
        <w:t>Н</w:t>
      </w:r>
      <w:r w:rsidR="00756FE1">
        <w:rPr>
          <w:rFonts w:ascii="Times New Roman" w:hAnsi="Times New Roman"/>
          <w:sz w:val="28"/>
          <w:szCs w:val="28"/>
        </w:rPr>
        <w:t>авруз</w:t>
      </w:r>
      <w:proofErr w:type="spellEnd"/>
      <w:r w:rsidR="00756FE1">
        <w:rPr>
          <w:rFonts w:ascii="Times New Roman" w:hAnsi="Times New Roman"/>
          <w:sz w:val="28"/>
          <w:szCs w:val="28"/>
        </w:rPr>
        <w:t>» народные гуляния «Маслен</w:t>
      </w:r>
      <w:r>
        <w:rPr>
          <w:rFonts w:ascii="Times New Roman" w:hAnsi="Times New Roman"/>
          <w:sz w:val="28"/>
          <w:szCs w:val="28"/>
        </w:rPr>
        <w:t>ица»,</w:t>
      </w:r>
      <w:r w:rsidR="00746D0A">
        <w:rPr>
          <w:rFonts w:ascii="Times New Roman" w:hAnsi="Times New Roman"/>
          <w:sz w:val="28"/>
          <w:szCs w:val="28"/>
        </w:rPr>
        <w:t xml:space="preserve"> </w:t>
      </w:r>
      <w:r w:rsidRPr="00D8247F">
        <w:rPr>
          <w:rFonts w:ascii="Times New Roman" w:hAnsi="Times New Roman"/>
          <w:sz w:val="28"/>
          <w:szCs w:val="28"/>
        </w:rPr>
        <w:t>т</w:t>
      </w:r>
      <w:r>
        <w:rPr>
          <w:rFonts w:ascii="Times New Roman" w:hAnsi="Times New Roman"/>
          <w:sz w:val="28"/>
          <w:szCs w:val="28"/>
        </w:rPr>
        <w:t>еатрализованные представления</w:t>
      </w:r>
      <w:r w:rsidRPr="00D8247F">
        <w:rPr>
          <w:rFonts w:ascii="Times New Roman" w:hAnsi="Times New Roman"/>
          <w:sz w:val="28"/>
          <w:szCs w:val="28"/>
        </w:rPr>
        <w:t xml:space="preserve"> «Прощай, Зимушка-зима!»</w:t>
      </w:r>
      <w:r>
        <w:rPr>
          <w:rFonts w:ascii="Times New Roman" w:hAnsi="Times New Roman"/>
          <w:sz w:val="28"/>
          <w:szCs w:val="28"/>
        </w:rPr>
        <w:t>,</w:t>
      </w:r>
      <w:r w:rsidR="00746D0A">
        <w:rPr>
          <w:rFonts w:ascii="Times New Roman" w:hAnsi="Times New Roman"/>
          <w:sz w:val="28"/>
          <w:szCs w:val="28"/>
        </w:rPr>
        <w:t xml:space="preserve"> </w:t>
      </w:r>
      <w:r>
        <w:rPr>
          <w:rFonts w:ascii="Times New Roman" w:hAnsi="Times New Roman"/>
          <w:sz w:val="28"/>
          <w:szCs w:val="28"/>
        </w:rPr>
        <w:t>масленичные</w:t>
      </w:r>
      <w:r w:rsidRPr="00D8247F">
        <w:rPr>
          <w:rFonts w:ascii="Times New Roman" w:hAnsi="Times New Roman"/>
          <w:sz w:val="28"/>
          <w:szCs w:val="28"/>
        </w:rPr>
        <w:t xml:space="preserve"> недели</w:t>
      </w:r>
      <w:r>
        <w:rPr>
          <w:rFonts w:ascii="Times New Roman" w:hAnsi="Times New Roman"/>
          <w:sz w:val="28"/>
          <w:szCs w:val="28"/>
        </w:rPr>
        <w:t xml:space="preserve"> с элементами народных игр</w:t>
      </w:r>
      <w:r w:rsidR="00884FA4">
        <w:rPr>
          <w:rFonts w:ascii="Times New Roman" w:hAnsi="Times New Roman"/>
          <w:sz w:val="28"/>
          <w:szCs w:val="28"/>
        </w:rPr>
        <w:t>.</w:t>
      </w:r>
      <w:proofErr w:type="gramEnd"/>
    </w:p>
    <w:p w:rsidR="00BE7380" w:rsidRPr="00EF49C1" w:rsidRDefault="00746D0A" w:rsidP="00884FA4">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EF49C1">
        <w:rPr>
          <w:rFonts w:ascii="Times New Roman" w:eastAsia="Times New Roman" w:hAnsi="Times New Roman" w:cs="Times New Roman"/>
          <w:color w:val="000000" w:themeColor="text1"/>
          <w:sz w:val="28"/>
          <w:szCs w:val="28"/>
        </w:rPr>
        <w:t xml:space="preserve">     </w:t>
      </w:r>
      <w:r w:rsidR="00080FB6" w:rsidRPr="00810FBE">
        <w:rPr>
          <w:rFonts w:ascii="Times New Roman" w:hAnsi="Times New Roman" w:cs="Times New Roman"/>
          <w:color w:val="000000" w:themeColor="text1"/>
          <w:sz w:val="28"/>
          <w:szCs w:val="28"/>
          <w:shd w:val="clear" w:color="auto" w:fill="FFFFFF"/>
        </w:rPr>
        <w:t>Защита коллективом почетного звания «Народный» - это всегда праздник для зрителей и возможность доказать свой профессионализм исполнения, высокую сценическую культуру и творческий потенциал. В этот день защищал почетное звание во</w:t>
      </w:r>
      <w:r w:rsidR="003F54AD">
        <w:rPr>
          <w:rFonts w:ascii="Times New Roman" w:hAnsi="Times New Roman" w:cs="Times New Roman"/>
          <w:color w:val="000000" w:themeColor="text1"/>
          <w:sz w:val="28"/>
          <w:szCs w:val="28"/>
          <w:shd w:val="clear" w:color="auto" w:fill="FFFFFF"/>
        </w:rPr>
        <w:t>кальные ансамбли</w:t>
      </w:r>
      <w:r w:rsidR="0090476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90476C" w:rsidRPr="0090476C">
        <w:rPr>
          <w:rFonts w:ascii="Times New Roman" w:eastAsia="Times New Roman" w:hAnsi="Times New Roman" w:cs="Times New Roman"/>
          <w:sz w:val="28"/>
          <w:szCs w:val="28"/>
        </w:rPr>
        <w:t>народный хор ветеранов районного Дома культуры, народный фольклорный ансамбль народных инструментов "Идел" РДК, народный ансамбль танца "</w:t>
      </w:r>
      <w:proofErr w:type="spellStart"/>
      <w:r w:rsidR="0090476C" w:rsidRPr="0090476C">
        <w:rPr>
          <w:rFonts w:ascii="Times New Roman" w:eastAsia="Times New Roman" w:hAnsi="Times New Roman" w:cs="Times New Roman"/>
          <w:sz w:val="28"/>
          <w:szCs w:val="28"/>
        </w:rPr>
        <w:t>Асылъяр</w:t>
      </w:r>
      <w:proofErr w:type="spellEnd"/>
      <w:r w:rsidR="0090476C" w:rsidRPr="0090476C">
        <w:rPr>
          <w:rFonts w:ascii="Times New Roman" w:eastAsia="Times New Roman" w:hAnsi="Times New Roman" w:cs="Times New Roman"/>
          <w:sz w:val="28"/>
          <w:szCs w:val="28"/>
        </w:rPr>
        <w:t>" РДК, народный ансамбль танца "</w:t>
      </w:r>
      <w:proofErr w:type="spellStart"/>
      <w:r w:rsidR="0090476C" w:rsidRPr="0090476C">
        <w:rPr>
          <w:rFonts w:ascii="Times New Roman" w:eastAsia="Times New Roman" w:hAnsi="Times New Roman" w:cs="Times New Roman"/>
          <w:sz w:val="28"/>
          <w:szCs w:val="28"/>
        </w:rPr>
        <w:t>Чакматаш</w:t>
      </w:r>
      <w:proofErr w:type="spellEnd"/>
      <w:r w:rsidR="0090476C" w:rsidRPr="0090476C">
        <w:rPr>
          <w:rFonts w:ascii="Times New Roman" w:eastAsia="Times New Roman" w:hAnsi="Times New Roman" w:cs="Times New Roman"/>
          <w:sz w:val="28"/>
          <w:szCs w:val="28"/>
        </w:rPr>
        <w:t xml:space="preserve">" </w:t>
      </w:r>
      <w:proofErr w:type="spellStart"/>
      <w:r w:rsidR="0090476C" w:rsidRPr="0090476C">
        <w:rPr>
          <w:rFonts w:ascii="Times New Roman" w:eastAsia="Times New Roman" w:hAnsi="Times New Roman" w:cs="Times New Roman"/>
          <w:sz w:val="28"/>
          <w:szCs w:val="28"/>
        </w:rPr>
        <w:t>Тузлукушевский</w:t>
      </w:r>
      <w:proofErr w:type="spellEnd"/>
      <w:r w:rsidR="0090476C" w:rsidRPr="0090476C">
        <w:rPr>
          <w:rFonts w:ascii="Times New Roman" w:eastAsia="Times New Roman" w:hAnsi="Times New Roman" w:cs="Times New Roman"/>
          <w:sz w:val="28"/>
          <w:szCs w:val="28"/>
        </w:rPr>
        <w:t xml:space="preserve"> СДК, народный фольклорный ансамбль "Ә</w:t>
      </w:r>
      <w:proofErr w:type="gramStart"/>
      <w:r w:rsidR="0090476C" w:rsidRPr="0090476C">
        <w:rPr>
          <w:rFonts w:ascii="Times New Roman" w:eastAsia="Times New Roman" w:hAnsi="Times New Roman" w:cs="Times New Roman"/>
          <w:sz w:val="28"/>
          <w:szCs w:val="28"/>
        </w:rPr>
        <w:t>хир</w:t>
      </w:r>
      <w:proofErr w:type="gramEnd"/>
      <w:r w:rsidR="0090476C" w:rsidRPr="0090476C">
        <w:rPr>
          <w:rFonts w:ascii="Times New Roman" w:eastAsia="Times New Roman" w:hAnsi="Times New Roman" w:cs="Times New Roman"/>
          <w:sz w:val="28"/>
          <w:szCs w:val="28"/>
        </w:rPr>
        <w:t xml:space="preserve">әтләр" </w:t>
      </w:r>
      <w:proofErr w:type="spellStart"/>
      <w:r w:rsidR="0090476C" w:rsidRPr="0090476C">
        <w:rPr>
          <w:rFonts w:ascii="Times New Roman" w:eastAsia="Times New Roman" w:hAnsi="Times New Roman" w:cs="Times New Roman"/>
          <w:sz w:val="28"/>
          <w:szCs w:val="28"/>
        </w:rPr>
        <w:t>Тузлукушевский</w:t>
      </w:r>
      <w:proofErr w:type="spellEnd"/>
      <w:r w:rsidR="0090476C" w:rsidRPr="0090476C">
        <w:rPr>
          <w:rFonts w:ascii="Times New Roman" w:eastAsia="Times New Roman" w:hAnsi="Times New Roman" w:cs="Times New Roman"/>
          <w:sz w:val="28"/>
          <w:szCs w:val="28"/>
        </w:rPr>
        <w:t xml:space="preserve"> СДК, народный чувашский фольклорный ансамбль "</w:t>
      </w:r>
      <w:proofErr w:type="spellStart"/>
      <w:r w:rsidR="0090476C" w:rsidRPr="0090476C">
        <w:rPr>
          <w:rFonts w:ascii="Times New Roman" w:eastAsia="Times New Roman" w:hAnsi="Times New Roman" w:cs="Times New Roman"/>
          <w:sz w:val="28"/>
          <w:szCs w:val="28"/>
        </w:rPr>
        <w:t>Сеспел</w:t>
      </w:r>
      <w:proofErr w:type="spellEnd"/>
      <w:r w:rsidR="0090476C" w:rsidRPr="0090476C">
        <w:rPr>
          <w:rFonts w:ascii="Times New Roman" w:eastAsia="Times New Roman" w:hAnsi="Times New Roman" w:cs="Times New Roman"/>
          <w:sz w:val="28"/>
          <w:szCs w:val="28"/>
        </w:rPr>
        <w:t>", народный женский вокальный ансамбль "</w:t>
      </w:r>
      <w:proofErr w:type="spellStart"/>
      <w:r w:rsidR="0090476C" w:rsidRPr="0090476C">
        <w:rPr>
          <w:rFonts w:ascii="Times New Roman" w:eastAsia="Times New Roman" w:hAnsi="Times New Roman" w:cs="Times New Roman"/>
          <w:sz w:val="28"/>
          <w:szCs w:val="28"/>
        </w:rPr>
        <w:t>Чулпан</w:t>
      </w:r>
      <w:proofErr w:type="spellEnd"/>
      <w:r w:rsidR="0090476C" w:rsidRPr="0090476C">
        <w:rPr>
          <w:rFonts w:ascii="Times New Roman" w:eastAsia="Times New Roman" w:hAnsi="Times New Roman" w:cs="Times New Roman"/>
          <w:sz w:val="28"/>
          <w:szCs w:val="28"/>
        </w:rPr>
        <w:t xml:space="preserve"> </w:t>
      </w:r>
      <w:proofErr w:type="spellStart"/>
      <w:r w:rsidR="0090476C" w:rsidRPr="0090476C">
        <w:rPr>
          <w:rFonts w:ascii="Times New Roman" w:eastAsia="Times New Roman" w:hAnsi="Times New Roman" w:cs="Times New Roman"/>
          <w:sz w:val="28"/>
          <w:szCs w:val="28"/>
        </w:rPr>
        <w:t>йолдыз</w:t>
      </w:r>
      <w:proofErr w:type="spellEnd"/>
      <w:r w:rsidR="0090476C" w:rsidRPr="0090476C">
        <w:rPr>
          <w:rFonts w:ascii="Times New Roman" w:eastAsia="Times New Roman" w:hAnsi="Times New Roman" w:cs="Times New Roman"/>
          <w:sz w:val="28"/>
          <w:szCs w:val="28"/>
        </w:rPr>
        <w:t>", русский вокальный ансамбль «Берёзка» РДК</w:t>
      </w:r>
      <w:r w:rsidR="0090476C">
        <w:rPr>
          <w:rFonts w:ascii="Times New Roman" w:hAnsi="Times New Roman"/>
          <w:sz w:val="28"/>
          <w:szCs w:val="28"/>
        </w:rPr>
        <w:t xml:space="preserve">, а в ноябре месяце  </w:t>
      </w:r>
      <w:r w:rsidR="0090476C" w:rsidRPr="0090476C">
        <w:rPr>
          <w:rFonts w:ascii="Times New Roman" w:eastAsia="Times New Roman" w:hAnsi="Times New Roman" w:cs="Times New Roman"/>
          <w:sz w:val="28"/>
          <w:szCs w:val="28"/>
        </w:rPr>
        <w:t>народный театр  районного Дома культуры «</w:t>
      </w:r>
      <w:proofErr w:type="spellStart"/>
      <w:r w:rsidR="0090476C" w:rsidRPr="0090476C">
        <w:rPr>
          <w:rFonts w:ascii="Times New Roman" w:eastAsia="Times New Roman" w:hAnsi="Times New Roman" w:cs="Times New Roman"/>
          <w:sz w:val="28"/>
          <w:szCs w:val="28"/>
        </w:rPr>
        <w:t>Замандашлар</w:t>
      </w:r>
      <w:proofErr w:type="spellEnd"/>
      <w:r w:rsidR="0090476C" w:rsidRPr="0090476C">
        <w:rPr>
          <w:rFonts w:ascii="Times New Roman" w:eastAsia="Times New Roman" w:hAnsi="Times New Roman" w:cs="Times New Roman"/>
          <w:sz w:val="28"/>
          <w:szCs w:val="28"/>
        </w:rPr>
        <w:t>», народный театр «</w:t>
      </w:r>
      <w:proofErr w:type="spellStart"/>
      <w:r w:rsidR="0090476C" w:rsidRPr="0090476C">
        <w:rPr>
          <w:rFonts w:ascii="Times New Roman" w:eastAsia="Times New Roman" w:hAnsi="Times New Roman" w:cs="Times New Roman"/>
          <w:sz w:val="28"/>
          <w:szCs w:val="28"/>
        </w:rPr>
        <w:t>Хыял</w:t>
      </w:r>
      <w:proofErr w:type="spellEnd"/>
      <w:r w:rsidR="0090476C" w:rsidRPr="0090476C">
        <w:rPr>
          <w:rFonts w:ascii="Times New Roman" w:eastAsia="Times New Roman" w:hAnsi="Times New Roman" w:cs="Times New Roman"/>
          <w:sz w:val="28"/>
          <w:szCs w:val="28"/>
        </w:rPr>
        <w:t>», образцовый детский театр "</w:t>
      </w:r>
      <w:proofErr w:type="gramStart"/>
      <w:r w:rsidR="0090476C" w:rsidRPr="0090476C">
        <w:rPr>
          <w:rFonts w:ascii="Times New Roman" w:eastAsia="Times New Roman" w:hAnsi="Times New Roman" w:cs="Times New Roman"/>
          <w:sz w:val="28"/>
          <w:szCs w:val="28"/>
        </w:rPr>
        <w:t>Илһам</w:t>
      </w:r>
      <w:proofErr w:type="gramEnd"/>
      <w:r w:rsidR="0090476C" w:rsidRPr="0090476C">
        <w:rPr>
          <w:rFonts w:ascii="Times New Roman" w:eastAsia="Times New Roman" w:hAnsi="Times New Roman" w:cs="Times New Roman"/>
          <w:sz w:val="28"/>
          <w:szCs w:val="28"/>
        </w:rPr>
        <w:t>"</w:t>
      </w:r>
      <w:r w:rsidR="0090476C">
        <w:rPr>
          <w:rFonts w:ascii="Times New Roman" w:eastAsia="Times New Roman" w:hAnsi="Times New Roman" w:cs="Times New Roman"/>
          <w:sz w:val="28"/>
          <w:szCs w:val="28"/>
        </w:rPr>
        <w:t>.</w:t>
      </w:r>
    </w:p>
    <w:p w:rsidR="00080FB6" w:rsidRPr="00411A73" w:rsidRDefault="00080FB6" w:rsidP="00411A73">
      <w:pPr>
        <w:spacing w:after="0" w:line="240" w:lineRule="auto"/>
        <w:ind w:firstLine="567"/>
        <w:jc w:val="both"/>
        <w:rPr>
          <w:rFonts w:ascii="Times New Roman" w:hAnsi="Times New Roman" w:cs="Times New Roman"/>
          <w:sz w:val="28"/>
          <w:szCs w:val="28"/>
          <w:lang w:val="tt-RU"/>
        </w:rPr>
      </w:pPr>
      <w:r w:rsidRPr="00411A73">
        <w:rPr>
          <w:rFonts w:ascii="Times New Roman" w:hAnsi="Times New Roman" w:cs="Times New Roman"/>
          <w:color w:val="000000" w:themeColor="text1"/>
          <w:sz w:val="28"/>
          <w:szCs w:val="28"/>
          <w:bdr w:val="none" w:sz="0" w:space="0" w:color="auto" w:frame="1"/>
        </w:rPr>
        <w:t>Высокий художественный уровень репертуара, исполнительское мастерство, отмеченное наградами конкурсов, смотров, фестивалей и вклад в просветительс</w:t>
      </w:r>
      <w:r w:rsidR="00DD2912" w:rsidRPr="00411A73">
        <w:rPr>
          <w:rFonts w:ascii="Times New Roman" w:hAnsi="Times New Roman" w:cs="Times New Roman"/>
          <w:color w:val="000000" w:themeColor="text1"/>
          <w:sz w:val="28"/>
          <w:szCs w:val="28"/>
          <w:bdr w:val="none" w:sz="0" w:space="0" w:color="auto" w:frame="1"/>
        </w:rPr>
        <w:t>кую и общественную деятельность</w:t>
      </w:r>
      <w:r w:rsidR="00746D0A">
        <w:rPr>
          <w:rFonts w:ascii="Times New Roman" w:hAnsi="Times New Roman" w:cs="Times New Roman"/>
          <w:color w:val="000000" w:themeColor="text1"/>
          <w:sz w:val="28"/>
          <w:szCs w:val="28"/>
          <w:bdr w:val="none" w:sz="0" w:space="0" w:color="auto" w:frame="1"/>
        </w:rPr>
        <w:t xml:space="preserve"> </w:t>
      </w:r>
      <w:r w:rsidR="00DD2912" w:rsidRPr="00411A73">
        <w:rPr>
          <w:rFonts w:ascii="Times New Roman" w:hAnsi="Times New Roman" w:cs="Times New Roman"/>
          <w:color w:val="000000" w:themeColor="text1"/>
          <w:sz w:val="28"/>
          <w:szCs w:val="28"/>
          <w:bdr w:val="none" w:sz="0" w:space="0" w:color="auto" w:frame="1"/>
        </w:rPr>
        <w:t>выше</w:t>
      </w:r>
      <w:r w:rsidR="00746D0A">
        <w:rPr>
          <w:rFonts w:ascii="Times New Roman" w:hAnsi="Times New Roman" w:cs="Times New Roman"/>
          <w:color w:val="000000" w:themeColor="text1"/>
          <w:sz w:val="28"/>
          <w:szCs w:val="28"/>
          <w:bdr w:val="none" w:sz="0" w:space="0" w:color="auto" w:frame="1"/>
        </w:rPr>
        <w:t xml:space="preserve"> </w:t>
      </w:r>
      <w:r w:rsidR="00DD2912" w:rsidRPr="00411A73">
        <w:rPr>
          <w:rFonts w:ascii="Times New Roman" w:hAnsi="Times New Roman" w:cs="Times New Roman"/>
          <w:color w:val="000000" w:themeColor="text1"/>
          <w:sz w:val="28"/>
          <w:szCs w:val="28"/>
          <w:bdr w:val="none" w:sz="0" w:space="0" w:color="auto" w:frame="1"/>
        </w:rPr>
        <w:t xml:space="preserve">указанных коллективов </w:t>
      </w:r>
      <w:r w:rsidRPr="00411A73">
        <w:rPr>
          <w:rFonts w:ascii="Times New Roman" w:hAnsi="Times New Roman" w:cs="Times New Roman"/>
          <w:color w:val="000000" w:themeColor="text1"/>
          <w:sz w:val="28"/>
          <w:szCs w:val="28"/>
          <w:bdr w:val="none" w:sz="0" w:space="0" w:color="auto" w:frame="1"/>
        </w:rPr>
        <w:t>показал</w:t>
      </w:r>
      <w:r w:rsidR="00DD2912" w:rsidRPr="00411A73">
        <w:rPr>
          <w:rFonts w:ascii="Times New Roman" w:hAnsi="Times New Roman" w:cs="Times New Roman"/>
          <w:color w:val="000000" w:themeColor="text1"/>
          <w:sz w:val="28"/>
          <w:szCs w:val="28"/>
          <w:bdr w:val="none" w:sz="0" w:space="0" w:color="auto" w:frame="1"/>
        </w:rPr>
        <w:t>и</w:t>
      </w:r>
      <w:r w:rsidRPr="00411A73">
        <w:rPr>
          <w:rFonts w:ascii="Times New Roman" w:hAnsi="Times New Roman" w:cs="Times New Roman"/>
          <w:color w:val="000000" w:themeColor="text1"/>
          <w:sz w:val="28"/>
          <w:szCs w:val="28"/>
          <w:bdr w:val="none" w:sz="0" w:space="0" w:color="auto" w:frame="1"/>
        </w:rPr>
        <w:t xml:space="preserve">, что коллективы динамично развиваются, постоянно в творческом поиске, обновляют репертуар, активно используют как традиционные, так и новые выразительные средства. </w:t>
      </w:r>
    </w:p>
    <w:p w:rsidR="00A7767D" w:rsidRPr="00EF49C1" w:rsidRDefault="002D76AD" w:rsidP="00EF49C1">
      <w:pPr>
        <w:spacing w:after="0" w:line="240" w:lineRule="auto"/>
        <w:ind w:firstLine="567"/>
        <w:jc w:val="both"/>
        <w:rPr>
          <w:rFonts w:ascii="Times New Roman" w:hAnsi="Times New Roman" w:cs="Times New Roman"/>
          <w:sz w:val="28"/>
          <w:szCs w:val="28"/>
        </w:rPr>
      </w:pPr>
      <w:r w:rsidRPr="00757E5B">
        <w:rPr>
          <w:rFonts w:ascii="Times New Roman" w:hAnsi="Times New Roman" w:cs="Times New Roman"/>
          <w:color w:val="000000"/>
          <w:sz w:val="28"/>
          <w:szCs w:val="28"/>
        </w:rPr>
        <w:t>На протяжении нескольких лет существования фестиваля «Те</w:t>
      </w:r>
      <w:r w:rsidR="00757E5B" w:rsidRPr="00757E5B">
        <w:rPr>
          <w:rFonts w:ascii="Times New Roman" w:hAnsi="Times New Roman" w:cs="Times New Roman"/>
          <w:color w:val="000000"/>
          <w:sz w:val="28"/>
          <w:szCs w:val="28"/>
        </w:rPr>
        <w:t>атральная весна</w:t>
      </w:r>
      <w:r w:rsidRPr="00757E5B">
        <w:rPr>
          <w:rFonts w:ascii="Times New Roman" w:hAnsi="Times New Roman" w:cs="Times New Roman"/>
          <w:color w:val="000000"/>
          <w:sz w:val="28"/>
          <w:szCs w:val="28"/>
        </w:rPr>
        <w:t>», можно смело сказать: весна красна цветами, а театральная весна яркими и многогранными талантами! Не зря районный фестиваль театральных коллективов</w:t>
      </w:r>
      <w:r w:rsidR="00757E5B" w:rsidRPr="00757E5B">
        <w:rPr>
          <w:rFonts w:ascii="Times New Roman" w:hAnsi="Times New Roman" w:cs="Times New Roman"/>
          <w:color w:val="000000"/>
          <w:sz w:val="28"/>
          <w:szCs w:val="28"/>
        </w:rPr>
        <w:t xml:space="preserve"> проходит именно весной.</w:t>
      </w:r>
      <w:r w:rsidR="00746D0A">
        <w:rPr>
          <w:rFonts w:ascii="Times New Roman" w:hAnsi="Times New Roman" w:cs="Times New Roman"/>
          <w:color w:val="000000"/>
          <w:sz w:val="28"/>
          <w:szCs w:val="28"/>
        </w:rPr>
        <w:t xml:space="preserve"> </w:t>
      </w:r>
      <w:r w:rsidR="00757E5B" w:rsidRPr="00757E5B">
        <w:rPr>
          <w:rFonts w:ascii="Times New Roman" w:hAnsi="Times New Roman" w:cs="Times New Roman"/>
          <w:color w:val="000000"/>
          <w:sz w:val="28"/>
          <w:szCs w:val="28"/>
        </w:rPr>
        <w:t>В нынешнем году фестиваль был посвящен Году семьи.</w:t>
      </w:r>
    </w:p>
    <w:p w:rsidR="00267F26" w:rsidRDefault="00B20AD1" w:rsidP="00267F26">
      <w:pPr>
        <w:pStyle w:val="a3"/>
        <w:shd w:val="clear" w:color="auto" w:fill="FFFFFF"/>
        <w:spacing w:after="0"/>
        <w:jc w:val="both"/>
        <w:rPr>
          <w:color w:val="000000"/>
          <w:sz w:val="28"/>
          <w:szCs w:val="28"/>
        </w:rPr>
      </w:pPr>
      <w:r>
        <w:rPr>
          <w:color w:val="000000"/>
          <w:sz w:val="28"/>
          <w:szCs w:val="28"/>
        </w:rPr>
        <w:t xml:space="preserve">        </w:t>
      </w:r>
      <w:r w:rsidR="00757E5B" w:rsidRPr="00757E5B">
        <w:rPr>
          <w:color w:val="000000"/>
          <w:sz w:val="28"/>
          <w:szCs w:val="28"/>
        </w:rPr>
        <w:t>Фестиваль прошел на высоком организационном уровне и подарил зрителям множество незабываемых впечатлений.</w:t>
      </w:r>
      <w:r w:rsidR="00757E5B">
        <w:rPr>
          <w:color w:val="000000"/>
          <w:sz w:val="28"/>
          <w:szCs w:val="28"/>
        </w:rPr>
        <w:t xml:space="preserve"> Театральные коллективы с честью справились</w:t>
      </w:r>
      <w:r w:rsidR="00757E5B" w:rsidRPr="00757E5B">
        <w:rPr>
          <w:color w:val="000000"/>
          <w:sz w:val="28"/>
          <w:szCs w:val="28"/>
        </w:rPr>
        <w:t xml:space="preserve"> со стоящей перед ним</w:t>
      </w:r>
      <w:r w:rsidR="00757E5B">
        <w:rPr>
          <w:color w:val="000000"/>
          <w:sz w:val="28"/>
          <w:szCs w:val="28"/>
        </w:rPr>
        <w:t>и</w:t>
      </w:r>
      <w:r w:rsidR="00757E5B" w:rsidRPr="00757E5B">
        <w:rPr>
          <w:color w:val="000000"/>
          <w:sz w:val="28"/>
          <w:szCs w:val="28"/>
        </w:rPr>
        <w:t xml:space="preserve"> зада</w:t>
      </w:r>
      <w:r w:rsidR="00757E5B">
        <w:rPr>
          <w:color w:val="000000"/>
          <w:sz w:val="28"/>
          <w:szCs w:val="28"/>
        </w:rPr>
        <w:t xml:space="preserve">чей, и дружные аплодисменты зрителей </w:t>
      </w:r>
      <w:r w:rsidR="00757E5B" w:rsidRPr="00757E5B">
        <w:rPr>
          <w:color w:val="000000"/>
          <w:sz w:val="28"/>
          <w:szCs w:val="28"/>
        </w:rPr>
        <w:t xml:space="preserve"> стали откликом на</w:t>
      </w:r>
      <w:r w:rsidR="00757E5B">
        <w:rPr>
          <w:color w:val="000000"/>
          <w:sz w:val="28"/>
          <w:szCs w:val="28"/>
        </w:rPr>
        <w:t xml:space="preserve"> выступления коллективов.</w:t>
      </w:r>
      <w:r w:rsidR="00746D0A">
        <w:rPr>
          <w:color w:val="000000"/>
          <w:sz w:val="28"/>
          <w:szCs w:val="28"/>
        </w:rPr>
        <w:t xml:space="preserve"> </w:t>
      </w:r>
      <w:r w:rsidR="00757E5B" w:rsidRPr="00757E5B">
        <w:rPr>
          <w:color w:val="000000"/>
          <w:sz w:val="28"/>
          <w:szCs w:val="28"/>
        </w:rPr>
        <w:t>Важно, чтобы конкурсанты не останавливались на достигнутых результатах, не боялись видеть своих ошибок и недочетов, только так возможен дальнейший творческий рост.</w:t>
      </w:r>
    </w:p>
    <w:p w:rsidR="00A7767D" w:rsidRDefault="00267F26" w:rsidP="00336DE0">
      <w:pPr>
        <w:spacing w:after="0" w:line="240" w:lineRule="auto"/>
        <w:ind w:firstLine="567"/>
        <w:jc w:val="both"/>
        <w:rPr>
          <w:rFonts w:ascii="Times New Roman" w:hAnsi="Times New Roman" w:cs="Times New Roman"/>
          <w:color w:val="000000"/>
          <w:sz w:val="28"/>
          <w:szCs w:val="28"/>
        </w:rPr>
      </w:pPr>
      <w:r w:rsidRPr="00336DE0">
        <w:rPr>
          <w:rFonts w:ascii="Times New Roman" w:hAnsi="Times New Roman" w:cs="Times New Roman"/>
          <w:color w:val="000000"/>
          <w:sz w:val="28"/>
          <w:szCs w:val="28"/>
        </w:rPr>
        <w:lastRenderedPageBreak/>
        <w:t xml:space="preserve">На торжественном церемонии закрытия </w:t>
      </w:r>
      <w:r w:rsidR="00757E5B" w:rsidRPr="00336DE0">
        <w:rPr>
          <w:rFonts w:ascii="Times New Roman" w:hAnsi="Times New Roman" w:cs="Times New Roman"/>
          <w:color w:val="000000"/>
          <w:sz w:val="28"/>
          <w:szCs w:val="28"/>
        </w:rPr>
        <w:t>жюри и организаторы фестиваля старались отметить не только призовые места, но и работу руководителей за творческое самовыражение, за воплощение авторской идеи, за самые яркие моменты</w:t>
      </w:r>
      <w:r w:rsidR="00A7767D">
        <w:rPr>
          <w:rFonts w:ascii="Times New Roman" w:hAnsi="Times New Roman" w:cs="Times New Roman"/>
          <w:color w:val="000000"/>
          <w:sz w:val="28"/>
          <w:szCs w:val="28"/>
        </w:rPr>
        <w:t>.</w:t>
      </w:r>
    </w:p>
    <w:p w:rsidR="00336DE0" w:rsidRDefault="004110C8" w:rsidP="00336DE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Международный Д</w:t>
      </w:r>
      <w:r w:rsidR="00336DE0" w:rsidRPr="00336DE0">
        <w:rPr>
          <w:rFonts w:ascii="Times New Roman" w:hAnsi="Times New Roman" w:cs="Times New Roman"/>
          <w:color w:val="000000"/>
          <w:sz w:val="28"/>
          <w:szCs w:val="28"/>
        </w:rPr>
        <w:t>ень танца призван объединять все направления танца, стать поводом для чествования этой формы искусства как средство преодоления всех политических, культурных и этнических границ. Показательные выступления танцевальных коллективов культурно – досуговых учреждений района, прошедшие в районном Дворце культуры под названием «</w:t>
      </w:r>
      <w:proofErr w:type="spellStart"/>
      <w:r w:rsidR="00336DE0" w:rsidRPr="00336DE0">
        <w:rPr>
          <w:rFonts w:ascii="Times New Roman" w:hAnsi="Times New Roman" w:cs="Times New Roman"/>
          <w:color w:val="000000"/>
          <w:sz w:val="28"/>
          <w:szCs w:val="28"/>
        </w:rPr>
        <w:t>Биюлэр</w:t>
      </w:r>
      <w:proofErr w:type="spellEnd"/>
      <w:r w:rsidR="00746D0A">
        <w:rPr>
          <w:rFonts w:ascii="Times New Roman" w:hAnsi="Times New Roman" w:cs="Times New Roman"/>
          <w:color w:val="000000"/>
          <w:sz w:val="28"/>
          <w:szCs w:val="28"/>
        </w:rPr>
        <w:t xml:space="preserve"> </w:t>
      </w:r>
      <w:proofErr w:type="spellStart"/>
      <w:r w:rsidR="00336DE0" w:rsidRPr="00336DE0">
        <w:rPr>
          <w:rFonts w:ascii="Times New Roman" w:hAnsi="Times New Roman" w:cs="Times New Roman"/>
          <w:color w:val="000000"/>
          <w:sz w:val="28"/>
          <w:szCs w:val="28"/>
        </w:rPr>
        <w:t>голлэмэмсе</w:t>
      </w:r>
      <w:proofErr w:type="spellEnd"/>
      <w:r w:rsidR="00336DE0" w:rsidRPr="00336DE0">
        <w:rPr>
          <w:rFonts w:ascii="Times New Roman" w:hAnsi="Times New Roman" w:cs="Times New Roman"/>
          <w:color w:val="000000"/>
          <w:sz w:val="28"/>
          <w:szCs w:val="28"/>
        </w:rPr>
        <w:t>», стали своего рода отчетом о проделанной за год работе</w:t>
      </w:r>
      <w:r w:rsidR="00A7767D">
        <w:rPr>
          <w:rFonts w:ascii="Times New Roman" w:hAnsi="Times New Roman" w:cs="Times New Roman"/>
          <w:color w:val="000000"/>
          <w:sz w:val="28"/>
          <w:szCs w:val="28"/>
        </w:rPr>
        <w:t>.</w:t>
      </w:r>
    </w:p>
    <w:p w:rsidR="004B1E72" w:rsidRPr="004B1E72" w:rsidRDefault="00B20AD1" w:rsidP="004B1E72">
      <w:pPr>
        <w:shd w:val="clear" w:color="auto" w:fill="FFFFFF"/>
        <w:spacing w:after="0" w:line="240" w:lineRule="auto"/>
        <w:ind w:firstLine="3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62BA9" w:rsidRPr="007A6B3A">
        <w:rPr>
          <w:rFonts w:ascii="Times New Roman" w:eastAsia="Times New Roman" w:hAnsi="Times New Roman" w:cs="Times New Roman"/>
          <w:color w:val="000000" w:themeColor="text1"/>
          <w:sz w:val="28"/>
          <w:szCs w:val="28"/>
        </w:rPr>
        <w:t xml:space="preserve">В любое время, в каждой эпохе есть авторитеты, на которые ориентируются  другие  люди. </w:t>
      </w:r>
    </w:p>
    <w:p w:rsidR="005B1668" w:rsidRPr="00EF49C1" w:rsidRDefault="00BB6D94" w:rsidP="00EF49C1">
      <w:pPr>
        <w:spacing w:after="0" w:line="240" w:lineRule="auto"/>
        <w:ind w:firstLine="567"/>
        <w:jc w:val="both"/>
        <w:rPr>
          <w:rFonts w:ascii="Times New Roman" w:eastAsia="Times New Roman" w:hAnsi="Times New Roman" w:cs="Times New Roman"/>
          <w:color w:val="000000" w:themeColor="text1"/>
          <w:sz w:val="28"/>
          <w:szCs w:val="28"/>
          <w:lang w:val="tt-RU"/>
        </w:rPr>
      </w:pPr>
      <w:r>
        <w:rPr>
          <w:rFonts w:ascii="Times New Roman" w:eastAsia="Times New Roman" w:hAnsi="Times New Roman" w:cs="Times New Roman"/>
          <w:color w:val="000000" w:themeColor="text1"/>
          <w:sz w:val="28"/>
          <w:szCs w:val="28"/>
        </w:rPr>
        <w:t xml:space="preserve">Именно для того, чтобы на реальном примере воспитывались молодежь </w:t>
      </w:r>
      <w:r w:rsidRPr="00BB6D94">
        <w:rPr>
          <w:rFonts w:ascii="Times New Roman" w:eastAsia="Times New Roman" w:hAnsi="Times New Roman" w:cs="Times New Roman"/>
          <w:color w:val="000000" w:themeColor="text1"/>
          <w:sz w:val="28"/>
          <w:szCs w:val="28"/>
        </w:rPr>
        <w:t>и п</w:t>
      </w:r>
      <w:r w:rsidRPr="004B1E72">
        <w:rPr>
          <w:rFonts w:ascii="Times New Roman" w:eastAsia="Times New Roman" w:hAnsi="Times New Roman" w:cs="Times New Roman"/>
          <w:color w:val="000000" w:themeColor="text1"/>
          <w:sz w:val="28"/>
          <w:szCs w:val="28"/>
        </w:rPr>
        <w:t xml:space="preserve">одрастающее </w:t>
      </w:r>
      <w:r w:rsidRPr="007A6B3A">
        <w:rPr>
          <w:rFonts w:ascii="Times New Roman" w:eastAsia="Times New Roman" w:hAnsi="Times New Roman" w:cs="Times New Roman"/>
          <w:color w:val="000000" w:themeColor="text1"/>
          <w:sz w:val="28"/>
          <w:szCs w:val="28"/>
        </w:rPr>
        <w:t>поколение</w:t>
      </w:r>
      <w:r w:rsidRPr="007A6B3A">
        <w:rPr>
          <w:rFonts w:ascii="Times New Roman" w:eastAsia="Times New Roman" w:hAnsi="Times New Roman" w:cs="Times New Roman"/>
          <w:bCs/>
          <w:color w:val="000000" w:themeColor="text1"/>
          <w:sz w:val="28"/>
          <w:szCs w:val="28"/>
        </w:rPr>
        <w:t xml:space="preserve"> были проведены чествование  юбиляра  </w:t>
      </w:r>
      <w:proofErr w:type="spellStart"/>
      <w:r w:rsidRPr="007A6B3A">
        <w:rPr>
          <w:rFonts w:ascii="Times New Roman" w:eastAsia="Times New Roman" w:hAnsi="Times New Roman" w:cs="Times New Roman"/>
          <w:bCs/>
          <w:color w:val="000000" w:themeColor="text1"/>
          <w:sz w:val="28"/>
          <w:szCs w:val="28"/>
        </w:rPr>
        <w:t>Ф.К.Давлетшина</w:t>
      </w:r>
      <w:proofErr w:type="spellEnd"/>
      <w:r w:rsidRPr="007A6B3A">
        <w:rPr>
          <w:rFonts w:ascii="Times New Roman" w:eastAsia="Times New Roman" w:hAnsi="Times New Roman" w:cs="Times New Roman"/>
          <w:bCs/>
          <w:color w:val="000000" w:themeColor="text1"/>
          <w:sz w:val="28"/>
          <w:szCs w:val="28"/>
        </w:rPr>
        <w:t>,</w:t>
      </w:r>
      <w:r w:rsidR="00635D12">
        <w:rPr>
          <w:rFonts w:ascii="Times New Roman" w:eastAsia="Times New Roman" w:hAnsi="Times New Roman" w:cs="Times New Roman"/>
          <w:bCs/>
          <w:color w:val="000000" w:themeColor="text1"/>
          <w:sz w:val="28"/>
          <w:szCs w:val="28"/>
        </w:rPr>
        <w:t xml:space="preserve"> </w:t>
      </w:r>
      <w:r w:rsidRPr="007A6B3A">
        <w:rPr>
          <w:rFonts w:ascii="Times New Roman" w:eastAsia="Times New Roman" w:hAnsi="Times New Roman" w:cs="Times New Roman"/>
          <w:bCs/>
          <w:color w:val="000000" w:themeColor="text1"/>
          <w:sz w:val="28"/>
          <w:szCs w:val="28"/>
        </w:rPr>
        <w:t xml:space="preserve"> вечер </w:t>
      </w:r>
      <w:proofErr w:type="gramStart"/>
      <w:r w:rsidRPr="007A6B3A">
        <w:rPr>
          <w:rFonts w:ascii="Times New Roman" w:eastAsia="Times New Roman" w:hAnsi="Times New Roman" w:cs="Times New Roman"/>
          <w:bCs/>
          <w:color w:val="000000" w:themeColor="text1"/>
          <w:sz w:val="28"/>
          <w:szCs w:val="28"/>
        </w:rPr>
        <w:t>–п</w:t>
      </w:r>
      <w:proofErr w:type="gramEnd"/>
      <w:r w:rsidRPr="007A6B3A">
        <w:rPr>
          <w:rFonts w:ascii="Times New Roman" w:eastAsia="Times New Roman" w:hAnsi="Times New Roman" w:cs="Times New Roman"/>
          <w:bCs/>
          <w:color w:val="000000" w:themeColor="text1"/>
          <w:sz w:val="28"/>
          <w:szCs w:val="28"/>
        </w:rPr>
        <w:t>амяти</w:t>
      </w:r>
      <w:r w:rsidR="00635D12">
        <w:rPr>
          <w:rFonts w:ascii="Times New Roman" w:eastAsia="Times New Roman" w:hAnsi="Times New Roman" w:cs="Times New Roman"/>
          <w:bCs/>
          <w:color w:val="000000" w:themeColor="text1"/>
          <w:sz w:val="28"/>
          <w:szCs w:val="28"/>
        </w:rPr>
        <w:t xml:space="preserve"> </w:t>
      </w:r>
      <w:proofErr w:type="spellStart"/>
      <w:r w:rsidRPr="007A6B3A">
        <w:rPr>
          <w:rFonts w:ascii="Times New Roman" w:eastAsia="Times New Roman" w:hAnsi="Times New Roman" w:cs="Times New Roman"/>
          <w:bCs/>
          <w:color w:val="000000" w:themeColor="text1"/>
          <w:sz w:val="28"/>
          <w:szCs w:val="28"/>
        </w:rPr>
        <w:t>М.Назирова</w:t>
      </w:r>
      <w:proofErr w:type="spellEnd"/>
      <w:r w:rsidRPr="007A6B3A">
        <w:rPr>
          <w:rFonts w:ascii="Times New Roman" w:eastAsia="Times New Roman" w:hAnsi="Times New Roman" w:cs="Times New Roman"/>
          <w:bCs/>
          <w:color w:val="000000" w:themeColor="text1"/>
          <w:sz w:val="28"/>
          <w:szCs w:val="28"/>
        </w:rPr>
        <w:t>.</w:t>
      </w:r>
    </w:p>
    <w:p w:rsidR="005B1668" w:rsidRDefault="00BB6D94" w:rsidP="00394998">
      <w:pPr>
        <w:spacing w:after="0" w:line="240" w:lineRule="auto"/>
        <w:ind w:firstLine="567"/>
        <w:jc w:val="both"/>
        <w:rPr>
          <w:rFonts w:ascii="Times New Roman" w:hAnsi="Times New Roman" w:cs="Times New Roman"/>
          <w:sz w:val="28"/>
        </w:rPr>
      </w:pPr>
      <w:r w:rsidRPr="00BB6D94">
        <w:rPr>
          <w:rFonts w:ascii="Times New Roman" w:hAnsi="Times New Roman" w:cs="Times New Roman"/>
          <w:color w:val="000000" w:themeColor="text1"/>
          <w:sz w:val="28"/>
          <w:szCs w:val="28"/>
          <w:shd w:val="clear" w:color="auto" w:fill="FFFFFF"/>
        </w:rPr>
        <w:t>З</w:t>
      </w:r>
      <w:r w:rsidR="00823F7A">
        <w:rPr>
          <w:rFonts w:ascii="Times New Roman" w:hAnsi="Times New Roman" w:cs="Times New Roman"/>
          <w:color w:val="000000" w:themeColor="text1"/>
          <w:sz w:val="28"/>
          <w:szCs w:val="28"/>
          <w:shd w:val="clear" w:color="auto" w:fill="FFFFFF"/>
        </w:rPr>
        <w:t xml:space="preserve">начение </w:t>
      </w:r>
      <w:proofErr w:type="spellStart"/>
      <w:r w:rsidR="00823F7A">
        <w:rPr>
          <w:rFonts w:ascii="Times New Roman" w:hAnsi="Times New Roman" w:cs="Times New Roman"/>
          <w:color w:val="000000" w:themeColor="text1"/>
          <w:sz w:val="28"/>
          <w:szCs w:val="28"/>
          <w:shd w:val="clear" w:color="auto" w:fill="FFFFFF"/>
        </w:rPr>
        <w:t>Шежере</w:t>
      </w:r>
      <w:proofErr w:type="spellEnd"/>
      <w:r w:rsidR="00823F7A">
        <w:rPr>
          <w:rFonts w:ascii="Times New Roman" w:hAnsi="Times New Roman" w:cs="Times New Roman"/>
          <w:color w:val="000000" w:themeColor="text1"/>
          <w:sz w:val="28"/>
          <w:szCs w:val="28"/>
          <w:shd w:val="clear" w:color="auto" w:fill="FFFFFF"/>
        </w:rPr>
        <w:t xml:space="preserve"> - байрам огромно. В</w:t>
      </w:r>
      <w:r w:rsidRPr="00BB6D94">
        <w:rPr>
          <w:rFonts w:ascii="Times New Roman" w:hAnsi="Times New Roman" w:cs="Times New Roman"/>
          <w:color w:val="000000" w:themeColor="text1"/>
          <w:sz w:val="28"/>
          <w:szCs w:val="28"/>
          <w:shd w:val="clear" w:color="auto" w:fill="FFFFFF"/>
        </w:rPr>
        <w:t xml:space="preserve">едь это признание родства и укрепление семейно - родственных отношений, это связь поколений, </w:t>
      </w:r>
      <w:r w:rsidR="00823F7A">
        <w:rPr>
          <w:rFonts w:ascii="Times New Roman" w:hAnsi="Times New Roman" w:cs="Times New Roman"/>
          <w:color w:val="000000" w:themeColor="text1"/>
          <w:sz w:val="28"/>
          <w:szCs w:val="28"/>
          <w:shd w:val="clear" w:color="auto" w:fill="FFFFFF"/>
        </w:rPr>
        <w:t>национальная гордость</w:t>
      </w:r>
      <w:r w:rsidRPr="00BB6D94">
        <w:rPr>
          <w:rFonts w:ascii="Times New Roman" w:hAnsi="Times New Roman" w:cs="Times New Roman"/>
          <w:color w:val="000000" w:themeColor="text1"/>
          <w:sz w:val="28"/>
          <w:szCs w:val="28"/>
          <w:shd w:val="clear" w:color="auto" w:fill="FFFFFF"/>
        </w:rPr>
        <w:t xml:space="preserve"> в каждом человеке.</w:t>
      </w:r>
      <w:r w:rsidR="00635D12">
        <w:rPr>
          <w:rFonts w:ascii="Times New Roman" w:hAnsi="Times New Roman" w:cs="Times New Roman"/>
          <w:color w:val="000000" w:themeColor="text1"/>
          <w:sz w:val="28"/>
          <w:szCs w:val="28"/>
          <w:shd w:val="clear" w:color="auto" w:fill="FFFFFF"/>
        </w:rPr>
        <w:t xml:space="preserve"> </w:t>
      </w:r>
      <w:r w:rsidR="0003290B" w:rsidRPr="0003290B">
        <w:rPr>
          <w:rFonts w:ascii="Times New Roman" w:hAnsi="Times New Roman" w:cs="Times New Roman"/>
          <w:sz w:val="28"/>
        </w:rPr>
        <w:t xml:space="preserve">Учреждениями культуры района ведется активная работа по привлечению населения к изучению своего </w:t>
      </w:r>
      <w:proofErr w:type="spellStart"/>
      <w:r w:rsidR="0003290B" w:rsidRPr="0003290B">
        <w:rPr>
          <w:rFonts w:ascii="Times New Roman" w:hAnsi="Times New Roman" w:cs="Times New Roman"/>
          <w:sz w:val="28"/>
        </w:rPr>
        <w:t>шежере</w:t>
      </w:r>
      <w:proofErr w:type="spellEnd"/>
      <w:r w:rsidR="0003290B" w:rsidRPr="0003290B">
        <w:rPr>
          <w:rFonts w:ascii="Times New Roman" w:hAnsi="Times New Roman" w:cs="Times New Roman"/>
          <w:sz w:val="28"/>
        </w:rPr>
        <w:t>, истории родного края. Стало доброй традицией проведение таких мероприятий как «</w:t>
      </w:r>
      <w:proofErr w:type="spellStart"/>
      <w:r w:rsidR="0003290B" w:rsidRPr="0003290B">
        <w:rPr>
          <w:rFonts w:ascii="Times New Roman" w:hAnsi="Times New Roman" w:cs="Times New Roman"/>
          <w:sz w:val="28"/>
        </w:rPr>
        <w:t>Саумысыз</w:t>
      </w:r>
      <w:proofErr w:type="spellEnd"/>
      <w:r w:rsidR="0003290B" w:rsidRPr="0003290B">
        <w:rPr>
          <w:rFonts w:ascii="Times New Roman" w:hAnsi="Times New Roman" w:cs="Times New Roman"/>
          <w:sz w:val="28"/>
        </w:rPr>
        <w:t xml:space="preserve">, </w:t>
      </w:r>
      <w:proofErr w:type="spellStart"/>
      <w:r w:rsidR="0003290B" w:rsidRPr="0003290B">
        <w:rPr>
          <w:rFonts w:ascii="Times New Roman" w:hAnsi="Times New Roman" w:cs="Times New Roman"/>
          <w:sz w:val="28"/>
        </w:rPr>
        <w:t>авылдашлар</w:t>
      </w:r>
      <w:proofErr w:type="spellEnd"/>
      <w:r w:rsidR="0003290B" w:rsidRPr="0003290B">
        <w:rPr>
          <w:rFonts w:ascii="Times New Roman" w:hAnsi="Times New Roman" w:cs="Times New Roman"/>
          <w:sz w:val="28"/>
        </w:rPr>
        <w:t>», «</w:t>
      </w:r>
      <w:proofErr w:type="gramStart"/>
      <w:r w:rsidR="0003290B" w:rsidRPr="0003290B">
        <w:rPr>
          <w:rFonts w:ascii="Times New Roman" w:hAnsi="Times New Roman" w:cs="Times New Roman"/>
          <w:sz w:val="28"/>
        </w:rPr>
        <w:t>Ш</w:t>
      </w:r>
      <w:proofErr w:type="gramEnd"/>
      <w:r w:rsidR="0003290B" w:rsidRPr="0003290B">
        <w:rPr>
          <w:rFonts w:ascii="Times New Roman" w:hAnsi="Times New Roman" w:cs="Times New Roman"/>
          <w:sz w:val="28"/>
        </w:rPr>
        <w:t>әҗәрәбәйрәме», «Авылбәйрәме», «Урамбәйрәме»</w:t>
      </w:r>
      <w:r w:rsidR="00007C19">
        <w:rPr>
          <w:rFonts w:ascii="Times New Roman" w:hAnsi="Times New Roman" w:cs="Times New Roman"/>
          <w:sz w:val="28"/>
        </w:rPr>
        <w:t>, «Сабантуй».</w:t>
      </w:r>
    </w:p>
    <w:p w:rsidR="005B1668" w:rsidRPr="00EF49C1" w:rsidRDefault="00635D12" w:rsidP="001B6274">
      <w:pPr>
        <w:spacing w:after="0" w:line="240" w:lineRule="auto"/>
        <w:jc w:val="both"/>
        <w:rPr>
          <w:rFonts w:ascii="Times New Roman" w:hAnsi="Times New Roman" w:cs="Times New Roman"/>
          <w:color w:val="000000" w:themeColor="text1"/>
          <w:sz w:val="28"/>
          <w:szCs w:val="28"/>
          <w:shd w:val="clear" w:color="auto" w:fill="FFFFFF"/>
          <w:lang w:val="tt-RU"/>
        </w:rPr>
      </w:pPr>
      <w:r>
        <w:rPr>
          <w:rFonts w:ascii="Times New Roman" w:hAnsi="Times New Roman" w:cs="Times New Roman"/>
          <w:color w:val="000000" w:themeColor="text1"/>
          <w:sz w:val="28"/>
          <w:szCs w:val="28"/>
          <w:shd w:val="clear" w:color="auto" w:fill="FFFFFF"/>
        </w:rPr>
        <w:t xml:space="preserve">        </w:t>
      </w:r>
      <w:r w:rsidR="00823F7A">
        <w:rPr>
          <w:rFonts w:ascii="Times New Roman" w:hAnsi="Times New Roman" w:cs="Times New Roman"/>
          <w:color w:val="000000" w:themeColor="text1"/>
          <w:sz w:val="28"/>
          <w:szCs w:val="28"/>
          <w:shd w:val="clear" w:color="auto" w:fill="FFFFFF"/>
        </w:rPr>
        <w:t>Понимая важность работы в этом направлении в районном Доме культуры с. Чекмагуш состоялась презентация книги Р.С.Бакирова «</w:t>
      </w:r>
      <w:proofErr w:type="spellStart"/>
      <w:r w:rsidR="00823F7A">
        <w:rPr>
          <w:rFonts w:ascii="Times New Roman" w:hAnsi="Times New Roman" w:cs="Times New Roman"/>
          <w:color w:val="000000" w:themeColor="text1"/>
          <w:sz w:val="28"/>
          <w:szCs w:val="28"/>
          <w:shd w:val="clear" w:color="auto" w:fill="FFFFFF"/>
        </w:rPr>
        <w:t>Шэжэрэ</w:t>
      </w:r>
      <w:proofErr w:type="spellEnd"/>
      <w:r>
        <w:rPr>
          <w:rFonts w:ascii="Times New Roman" w:hAnsi="Times New Roman" w:cs="Times New Roman"/>
          <w:color w:val="000000" w:themeColor="text1"/>
          <w:sz w:val="28"/>
          <w:szCs w:val="28"/>
          <w:shd w:val="clear" w:color="auto" w:fill="FFFFFF"/>
        </w:rPr>
        <w:t xml:space="preserve"> </w:t>
      </w:r>
      <w:r w:rsidR="00823F7A">
        <w:rPr>
          <w:rFonts w:ascii="Times New Roman" w:hAnsi="Times New Roman" w:cs="Times New Roman"/>
          <w:color w:val="000000" w:themeColor="text1"/>
          <w:sz w:val="28"/>
          <w:szCs w:val="28"/>
          <w:shd w:val="clear" w:color="auto" w:fill="FFFFFF"/>
        </w:rPr>
        <w:t>Бакировых».</w:t>
      </w:r>
      <w:r>
        <w:rPr>
          <w:rFonts w:ascii="Times New Roman" w:hAnsi="Times New Roman" w:cs="Times New Roman"/>
          <w:color w:val="000000" w:themeColor="text1"/>
          <w:sz w:val="28"/>
          <w:szCs w:val="28"/>
          <w:shd w:val="clear" w:color="auto" w:fill="FFFFFF"/>
        </w:rPr>
        <w:t xml:space="preserve"> </w:t>
      </w:r>
      <w:r w:rsidR="001B6274">
        <w:rPr>
          <w:rFonts w:ascii="Times New Roman" w:hAnsi="Times New Roman" w:cs="Times New Roman"/>
          <w:color w:val="000000" w:themeColor="text1"/>
          <w:sz w:val="28"/>
          <w:szCs w:val="28"/>
          <w:shd w:val="clear" w:color="auto" w:fill="FFFFFF"/>
        </w:rPr>
        <w:t>Т</w:t>
      </w:r>
      <w:r w:rsidR="001B6274" w:rsidRPr="00CA1ADF">
        <w:rPr>
          <w:rFonts w:ascii="Times New Roman" w:hAnsi="Times New Roman" w:cs="Times New Roman"/>
          <w:color w:val="000000" w:themeColor="text1"/>
          <w:sz w:val="28"/>
          <w:szCs w:val="28"/>
          <w:shd w:val="clear" w:color="auto" w:fill="FFFFFF"/>
        </w:rPr>
        <w:t>ворческий коллектив районного Дома культуры, основываясь фактическим, историческим материалам</w:t>
      </w:r>
      <w:r>
        <w:rPr>
          <w:rFonts w:ascii="Times New Roman" w:hAnsi="Times New Roman" w:cs="Times New Roman"/>
          <w:color w:val="000000" w:themeColor="text1"/>
          <w:sz w:val="28"/>
          <w:szCs w:val="28"/>
          <w:shd w:val="clear" w:color="auto" w:fill="FFFFFF"/>
        </w:rPr>
        <w:t>и</w:t>
      </w:r>
      <w:r w:rsidR="001B6274">
        <w:rPr>
          <w:rFonts w:ascii="Times New Roman" w:hAnsi="Times New Roman" w:cs="Times New Roman"/>
          <w:color w:val="000000" w:themeColor="text1"/>
          <w:sz w:val="28"/>
          <w:szCs w:val="28"/>
          <w:shd w:val="clear" w:color="auto" w:fill="FFFFFF"/>
        </w:rPr>
        <w:t>,</w:t>
      </w:r>
      <w:r w:rsidR="001B6274" w:rsidRPr="00CA1ADF">
        <w:rPr>
          <w:rFonts w:ascii="Times New Roman" w:hAnsi="Times New Roman" w:cs="Times New Roman"/>
          <w:color w:val="000000" w:themeColor="text1"/>
          <w:sz w:val="28"/>
          <w:szCs w:val="28"/>
          <w:shd w:val="clear" w:color="auto" w:fill="FFFFFF"/>
        </w:rPr>
        <w:t xml:space="preserve"> подготовил театрализованное представление</w:t>
      </w:r>
      <w:r w:rsidR="001B6274">
        <w:rPr>
          <w:rFonts w:ascii="Times New Roman" w:hAnsi="Times New Roman" w:cs="Times New Roman"/>
          <w:color w:val="000000" w:themeColor="text1"/>
          <w:sz w:val="28"/>
          <w:szCs w:val="28"/>
          <w:shd w:val="clear" w:color="auto" w:fill="FFFFFF"/>
        </w:rPr>
        <w:t xml:space="preserve"> «</w:t>
      </w:r>
      <w:proofErr w:type="spellStart"/>
      <w:r w:rsidR="001B6274">
        <w:rPr>
          <w:rFonts w:ascii="Times New Roman" w:hAnsi="Times New Roman" w:cs="Times New Roman"/>
          <w:color w:val="000000" w:themeColor="text1"/>
          <w:sz w:val="28"/>
          <w:szCs w:val="28"/>
          <w:shd w:val="clear" w:color="auto" w:fill="FFFFFF"/>
        </w:rPr>
        <w:t>Ата</w:t>
      </w:r>
      <w:proofErr w:type="spellEnd"/>
      <w:r w:rsidR="001B6274">
        <w:rPr>
          <w:rFonts w:ascii="Times New Roman" w:hAnsi="Times New Roman" w:cs="Times New Roman"/>
          <w:color w:val="000000" w:themeColor="text1"/>
          <w:sz w:val="28"/>
          <w:szCs w:val="28"/>
          <w:shd w:val="clear" w:color="auto" w:fill="FFFFFF"/>
        </w:rPr>
        <w:t xml:space="preserve"> – </w:t>
      </w:r>
      <w:proofErr w:type="spellStart"/>
      <w:r w:rsidR="001B6274">
        <w:rPr>
          <w:rFonts w:ascii="Times New Roman" w:hAnsi="Times New Roman" w:cs="Times New Roman"/>
          <w:color w:val="000000" w:themeColor="text1"/>
          <w:sz w:val="28"/>
          <w:szCs w:val="28"/>
          <w:shd w:val="clear" w:color="auto" w:fill="FFFFFF"/>
        </w:rPr>
        <w:t>бабаларрухын</w:t>
      </w:r>
      <w:proofErr w:type="spellEnd"/>
      <w:r w:rsidR="001B6274">
        <w:rPr>
          <w:rFonts w:ascii="Times New Roman" w:hAnsi="Times New Roman" w:cs="Times New Roman"/>
          <w:color w:val="000000" w:themeColor="text1"/>
          <w:sz w:val="28"/>
          <w:szCs w:val="28"/>
          <w:shd w:val="clear" w:color="auto" w:fill="FFFFFF"/>
        </w:rPr>
        <w:t xml:space="preserve"> - кил</w:t>
      </w:r>
      <w:r w:rsidR="001B6274">
        <w:rPr>
          <w:rFonts w:ascii="Times New Roman" w:hAnsi="Times New Roman" w:cs="Times New Roman"/>
          <w:color w:val="000000" w:themeColor="text1"/>
          <w:sz w:val="28"/>
          <w:szCs w:val="28"/>
          <w:shd w:val="clear" w:color="auto" w:fill="FFFFFF"/>
          <w:lang w:val="tt-RU"/>
        </w:rPr>
        <w:t>ә</w:t>
      </w:r>
      <w:proofErr w:type="gramStart"/>
      <w:r w:rsidR="001B6274">
        <w:rPr>
          <w:rFonts w:ascii="Times New Roman" w:hAnsi="Times New Roman" w:cs="Times New Roman"/>
          <w:color w:val="000000" w:themeColor="text1"/>
          <w:sz w:val="28"/>
          <w:szCs w:val="28"/>
          <w:shd w:val="clear" w:color="auto" w:fill="FFFFFF"/>
        </w:rPr>
        <w:t>ч</w:t>
      </w:r>
      <w:proofErr w:type="gramEnd"/>
      <w:r w:rsidR="001B6274">
        <w:rPr>
          <w:rFonts w:ascii="Times New Roman" w:hAnsi="Times New Roman" w:cs="Times New Roman"/>
          <w:color w:val="000000" w:themeColor="text1"/>
          <w:sz w:val="28"/>
          <w:szCs w:val="28"/>
          <w:shd w:val="clear" w:color="auto" w:fill="FFFFFF"/>
          <w:lang w:val="tt-RU"/>
        </w:rPr>
        <w:t>ә</w:t>
      </w:r>
      <w:proofErr w:type="spellStart"/>
      <w:r w:rsidR="001B6274">
        <w:rPr>
          <w:rFonts w:ascii="Times New Roman" w:hAnsi="Times New Roman" w:cs="Times New Roman"/>
          <w:color w:val="000000" w:themeColor="text1"/>
          <w:sz w:val="28"/>
          <w:szCs w:val="28"/>
          <w:shd w:val="clear" w:color="auto" w:fill="FFFFFF"/>
        </w:rPr>
        <w:t>кк</w:t>
      </w:r>
      <w:proofErr w:type="spellEnd"/>
      <w:r w:rsidR="001B6274">
        <w:rPr>
          <w:rFonts w:ascii="Times New Roman" w:hAnsi="Times New Roman" w:cs="Times New Roman"/>
          <w:color w:val="000000" w:themeColor="text1"/>
          <w:sz w:val="28"/>
          <w:szCs w:val="28"/>
          <w:shd w:val="clear" w:color="auto" w:fill="FFFFFF"/>
          <w:lang w:val="tt-RU"/>
        </w:rPr>
        <w:t>ә</w:t>
      </w:r>
      <w:r w:rsidR="001B6274">
        <w:rPr>
          <w:rFonts w:ascii="Times New Roman" w:hAnsi="Times New Roman" w:cs="Times New Roman"/>
          <w:color w:val="000000" w:themeColor="text1"/>
          <w:sz w:val="28"/>
          <w:szCs w:val="28"/>
          <w:shd w:val="clear" w:color="auto" w:fill="FFFFFF"/>
        </w:rPr>
        <w:t>»</w:t>
      </w:r>
      <w:r w:rsidR="001B6274">
        <w:rPr>
          <w:rFonts w:ascii="Times New Roman" w:hAnsi="Times New Roman" w:cs="Times New Roman"/>
          <w:color w:val="000000" w:themeColor="text1"/>
          <w:sz w:val="28"/>
          <w:szCs w:val="28"/>
          <w:shd w:val="clear" w:color="auto" w:fill="FFFFFF"/>
          <w:lang w:val="tt-RU"/>
        </w:rPr>
        <w:t>.</w:t>
      </w:r>
    </w:p>
    <w:p w:rsidR="002A5DDF" w:rsidRPr="00EF49C1" w:rsidRDefault="0003290B" w:rsidP="00EF49C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tt-RU"/>
        </w:rPr>
      </w:pPr>
      <w:r w:rsidRPr="00471CDD">
        <w:rPr>
          <w:rFonts w:ascii="Times New Roman" w:hAnsi="Times New Roman" w:cs="Times New Roman"/>
          <w:color w:val="000000" w:themeColor="text1"/>
          <w:sz w:val="28"/>
          <w:szCs w:val="28"/>
        </w:rPr>
        <w:t>Масштабным праздником для жителей района, способствующим сохранению и развитию, популяризации и пропаганде музыки среди подрастающего поколения, укреплению творческих связей</w:t>
      </w:r>
      <w:r w:rsidR="00635D12">
        <w:rPr>
          <w:rFonts w:ascii="Times New Roman" w:hAnsi="Times New Roman" w:cs="Times New Roman"/>
          <w:color w:val="000000" w:themeColor="text1"/>
          <w:sz w:val="28"/>
          <w:szCs w:val="28"/>
        </w:rPr>
        <w:t xml:space="preserve"> </w:t>
      </w:r>
      <w:r w:rsidR="00471CDD" w:rsidRPr="00471CDD">
        <w:rPr>
          <w:rFonts w:ascii="Times New Roman" w:hAnsi="Times New Roman" w:cs="Times New Roman"/>
          <w:color w:val="000000" w:themeColor="text1"/>
          <w:sz w:val="28"/>
          <w:szCs w:val="28"/>
        </w:rPr>
        <w:t>стал праздник</w:t>
      </w:r>
      <w:r w:rsidR="00635D12">
        <w:rPr>
          <w:rFonts w:ascii="Times New Roman" w:hAnsi="Times New Roman" w:cs="Times New Roman"/>
          <w:color w:val="000000" w:themeColor="text1"/>
          <w:sz w:val="28"/>
          <w:szCs w:val="28"/>
        </w:rPr>
        <w:t xml:space="preserve"> </w:t>
      </w:r>
      <w:r w:rsidR="00471CDD" w:rsidRPr="00471CDD">
        <w:rPr>
          <w:rFonts w:ascii="Times New Roman" w:hAnsi="Times New Roman" w:cs="Times New Roman"/>
          <w:color w:val="000000" w:themeColor="text1"/>
          <w:sz w:val="28"/>
          <w:szCs w:val="28"/>
        </w:rPr>
        <w:t>гармони</w:t>
      </w:r>
      <w:r w:rsidR="00471CDD" w:rsidRPr="00471CDD">
        <w:rPr>
          <w:color w:val="000000" w:themeColor="text1"/>
          <w:sz w:val="28"/>
          <w:szCs w:val="28"/>
        </w:rPr>
        <w:t>.</w:t>
      </w:r>
      <w:r w:rsidR="00635D12">
        <w:rPr>
          <w:color w:val="000000" w:themeColor="text1"/>
          <w:sz w:val="28"/>
          <w:szCs w:val="28"/>
        </w:rPr>
        <w:t xml:space="preserve"> </w:t>
      </w:r>
      <w:r w:rsidR="00471CDD" w:rsidRPr="00471CDD">
        <w:rPr>
          <w:rFonts w:ascii="Times New Roman" w:hAnsi="Times New Roman" w:cs="Times New Roman"/>
          <w:color w:val="000000" w:themeColor="text1"/>
          <w:sz w:val="28"/>
          <w:szCs w:val="28"/>
        </w:rPr>
        <w:t>На праздник съехались около 30 мастеров и виртуозов самого народного инструмента и коллективы художественной самодеятельности СДК и СК.</w:t>
      </w:r>
      <w:r w:rsidR="00471CDD" w:rsidRPr="00471CDD">
        <w:rPr>
          <w:rFonts w:ascii="Times New Roman" w:eastAsia="Times New Roman" w:hAnsi="Times New Roman" w:cs="Times New Roman"/>
          <w:color w:val="000000" w:themeColor="text1"/>
          <w:sz w:val="28"/>
          <w:szCs w:val="28"/>
        </w:rPr>
        <w:t xml:space="preserve"> В этот день гармонь </w:t>
      </w:r>
      <w:proofErr w:type="gramStart"/>
      <w:r w:rsidR="00471CDD" w:rsidRPr="00471CDD">
        <w:rPr>
          <w:rFonts w:ascii="Times New Roman" w:eastAsia="Times New Roman" w:hAnsi="Times New Roman" w:cs="Times New Roman"/>
          <w:color w:val="000000" w:themeColor="text1"/>
          <w:sz w:val="28"/>
          <w:szCs w:val="28"/>
        </w:rPr>
        <w:t>объединила людей разного возраста и разных профессий и стал</w:t>
      </w:r>
      <w:proofErr w:type="gramEnd"/>
      <w:r w:rsidR="00471CDD" w:rsidRPr="00471CDD">
        <w:rPr>
          <w:rFonts w:ascii="Times New Roman" w:eastAsia="Times New Roman" w:hAnsi="Times New Roman" w:cs="Times New Roman"/>
          <w:color w:val="000000" w:themeColor="text1"/>
          <w:sz w:val="28"/>
          <w:szCs w:val="28"/>
        </w:rPr>
        <w:t xml:space="preserve"> для всех праздником души. Он дал гармонистам возможность показать свои талант, задор и мастерство, а зрителям насладиться мелодиями гармони</w:t>
      </w:r>
      <w:r w:rsidR="005B1668">
        <w:rPr>
          <w:rFonts w:ascii="Times New Roman" w:eastAsia="Times New Roman" w:hAnsi="Times New Roman" w:cs="Times New Roman"/>
          <w:color w:val="000000" w:themeColor="text1"/>
          <w:sz w:val="28"/>
          <w:szCs w:val="28"/>
          <w:lang w:val="tt-RU"/>
        </w:rPr>
        <w:t>.</w:t>
      </w:r>
    </w:p>
    <w:p w:rsidR="002A5DDF" w:rsidRPr="00EF49C1" w:rsidRDefault="00323A2F" w:rsidP="00EF49C1">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323A2F">
        <w:rPr>
          <w:rFonts w:ascii="Times New Roman" w:hAnsi="Times New Roman" w:cs="Times New Roman"/>
          <w:sz w:val="28"/>
          <w:szCs w:val="28"/>
        </w:rPr>
        <w:t>Привлекая</w:t>
      </w:r>
      <w:r>
        <w:rPr>
          <w:rFonts w:ascii="Times New Roman" w:hAnsi="Times New Roman" w:cs="Times New Roman"/>
          <w:sz w:val="28"/>
          <w:szCs w:val="28"/>
        </w:rPr>
        <w:t xml:space="preserve"> население района</w:t>
      </w:r>
      <w:r w:rsidRPr="00323A2F">
        <w:rPr>
          <w:rFonts w:ascii="Times New Roman" w:hAnsi="Times New Roman" w:cs="Times New Roman"/>
          <w:sz w:val="28"/>
          <w:szCs w:val="28"/>
        </w:rPr>
        <w:t xml:space="preserve"> к здоровому образу жизни</w:t>
      </w:r>
      <w:r>
        <w:rPr>
          <w:rFonts w:ascii="Times New Roman" w:hAnsi="Times New Roman" w:cs="Times New Roman"/>
          <w:sz w:val="28"/>
          <w:szCs w:val="28"/>
        </w:rPr>
        <w:t>,</w:t>
      </w:r>
      <w:r w:rsidRPr="00323A2F">
        <w:rPr>
          <w:rFonts w:ascii="Times New Roman" w:hAnsi="Times New Roman" w:cs="Times New Roman"/>
          <w:sz w:val="28"/>
          <w:szCs w:val="28"/>
        </w:rPr>
        <w:t xml:space="preserve"> и поддерживая спортивный дух</w:t>
      </w:r>
      <w:r>
        <w:rPr>
          <w:rFonts w:ascii="Times New Roman" w:hAnsi="Times New Roman" w:cs="Times New Roman"/>
          <w:sz w:val="28"/>
          <w:szCs w:val="28"/>
        </w:rPr>
        <w:t>, масштабно, торжественно провели</w:t>
      </w:r>
      <w:r w:rsidR="00635D12">
        <w:rPr>
          <w:rFonts w:ascii="Times New Roman" w:hAnsi="Times New Roman" w:cs="Times New Roman"/>
          <w:sz w:val="28"/>
          <w:szCs w:val="28"/>
        </w:rPr>
        <w:t xml:space="preserve"> </w:t>
      </w:r>
      <w:r w:rsidR="002369BB" w:rsidRPr="002369BB">
        <w:rPr>
          <w:rFonts w:ascii="Times New Roman" w:hAnsi="Times New Roman" w:cs="Times New Roman"/>
          <w:color w:val="000000" w:themeColor="text1"/>
          <w:sz w:val="28"/>
          <w:szCs w:val="28"/>
          <w:shd w:val="clear" w:color="auto" w:fill="FFFFFF"/>
        </w:rPr>
        <w:t xml:space="preserve">50-летие образования хоккея в </w:t>
      </w:r>
      <w:proofErr w:type="spellStart"/>
      <w:r w:rsidR="002369BB" w:rsidRPr="002369BB">
        <w:rPr>
          <w:rFonts w:ascii="Times New Roman" w:hAnsi="Times New Roman" w:cs="Times New Roman"/>
          <w:color w:val="000000" w:themeColor="text1"/>
          <w:sz w:val="28"/>
          <w:szCs w:val="28"/>
          <w:shd w:val="clear" w:color="auto" w:fill="FFFFFF"/>
        </w:rPr>
        <w:t>Чекмагушевском</w:t>
      </w:r>
      <w:proofErr w:type="spellEnd"/>
      <w:r w:rsidR="002369BB" w:rsidRPr="002369BB">
        <w:rPr>
          <w:rFonts w:ascii="Times New Roman" w:hAnsi="Times New Roman" w:cs="Times New Roman"/>
          <w:color w:val="000000" w:themeColor="text1"/>
          <w:sz w:val="28"/>
          <w:szCs w:val="28"/>
          <w:shd w:val="clear" w:color="auto" w:fill="FFFFFF"/>
        </w:rPr>
        <w:t xml:space="preserve"> районе.</w:t>
      </w:r>
    </w:p>
    <w:p w:rsidR="002369BB" w:rsidRDefault="002369BB" w:rsidP="002369BB">
      <w:pPr>
        <w:spacing w:after="0" w:line="240" w:lineRule="auto"/>
        <w:ind w:firstLine="567"/>
        <w:jc w:val="both"/>
        <w:rPr>
          <w:rFonts w:ascii="Times New Roman" w:hAnsi="Times New Roman"/>
          <w:bCs/>
          <w:color w:val="000000" w:themeColor="text1"/>
          <w:sz w:val="28"/>
          <w:szCs w:val="28"/>
        </w:rPr>
      </w:pPr>
      <w:r w:rsidRPr="00FC4052">
        <w:rPr>
          <w:rFonts w:ascii="Times New Roman" w:hAnsi="Times New Roman"/>
          <w:bCs/>
          <w:color w:val="000000" w:themeColor="text1"/>
          <w:sz w:val="28"/>
          <w:szCs w:val="28"/>
        </w:rPr>
        <w:t xml:space="preserve">Состоялась торжественная встреча и пробег участников российского этапа факельной эстафеты «Бег Мира 2018». Спортсмены и жители </w:t>
      </w:r>
      <w:r>
        <w:rPr>
          <w:rFonts w:ascii="Times New Roman" w:hAnsi="Times New Roman"/>
          <w:bCs/>
          <w:color w:val="000000" w:themeColor="text1"/>
          <w:sz w:val="28"/>
          <w:szCs w:val="28"/>
        </w:rPr>
        <w:t xml:space="preserve">района </w:t>
      </w:r>
      <w:r w:rsidRPr="00FC4052">
        <w:rPr>
          <w:rFonts w:ascii="Times New Roman" w:hAnsi="Times New Roman"/>
          <w:bCs/>
          <w:color w:val="000000" w:themeColor="text1"/>
          <w:sz w:val="28"/>
          <w:szCs w:val="28"/>
        </w:rPr>
        <w:t>получили возможность прикоснуться к факелу Мира и выразить пожелания дружбы, гармонии и единства. В рамках эстафеты состоялись возложение цветов к памятнику участникам Великой Отечественной войны, культурная программа.</w:t>
      </w:r>
    </w:p>
    <w:p w:rsidR="009932F7" w:rsidRPr="00EF49C1" w:rsidRDefault="00EF49C1" w:rsidP="00EF49C1">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54467E" w:rsidRPr="00B04F96">
        <w:rPr>
          <w:rFonts w:ascii="Times New Roman" w:hAnsi="Times New Roman" w:cs="Times New Roman"/>
          <w:color w:val="000000" w:themeColor="text1"/>
          <w:sz w:val="28"/>
          <w:szCs w:val="28"/>
        </w:rPr>
        <w:t xml:space="preserve">В целях подготовки к проведению  Всемирной  </w:t>
      </w:r>
      <w:proofErr w:type="spellStart"/>
      <w:r w:rsidR="0054467E" w:rsidRPr="00B04F96">
        <w:rPr>
          <w:rFonts w:ascii="Times New Roman" w:hAnsi="Times New Roman" w:cs="Times New Roman"/>
          <w:color w:val="000000" w:themeColor="text1"/>
          <w:sz w:val="28"/>
          <w:szCs w:val="28"/>
        </w:rPr>
        <w:t>Фольклориады</w:t>
      </w:r>
      <w:proofErr w:type="spellEnd"/>
      <w:r w:rsidR="0054467E" w:rsidRPr="00B04F96">
        <w:rPr>
          <w:rFonts w:ascii="Times New Roman" w:hAnsi="Times New Roman" w:cs="Times New Roman"/>
          <w:color w:val="000000" w:themeColor="text1"/>
          <w:sz w:val="28"/>
          <w:szCs w:val="28"/>
        </w:rPr>
        <w:t xml:space="preserve"> в 2020 году в Республике Башкортостан в МБУ «</w:t>
      </w:r>
      <w:proofErr w:type="spellStart"/>
      <w:r w:rsidR="0054467E" w:rsidRPr="00B04F96">
        <w:rPr>
          <w:rFonts w:ascii="Times New Roman" w:hAnsi="Times New Roman" w:cs="Times New Roman"/>
          <w:color w:val="000000" w:themeColor="text1"/>
          <w:sz w:val="28"/>
          <w:szCs w:val="28"/>
        </w:rPr>
        <w:t>Чекмагушевский</w:t>
      </w:r>
      <w:proofErr w:type="spellEnd"/>
      <w:r w:rsidR="00635D12">
        <w:rPr>
          <w:rFonts w:ascii="Times New Roman" w:hAnsi="Times New Roman" w:cs="Times New Roman"/>
          <w:color w:val="000000" w:themeColor="text1"/>
          <w:sz w:val="28"/>
          <w:szCs w:val="28"/>
        </w:rPr>
        <w:t xml:space="preserve"> </w:t>
      </w:r>
      <w:proofErr w:type="spellStart"/>
      <w:r w:rsidR="0054467E" w:rsidRPr="00B04F96">
        <w:rPr>
          <w:rFonts w:ascii="Times New Roman" w:hAnsi="Times New Roman" w:cs="Times New Roman"/>
          <w:color w:val="000000" w:themeColor="text1"/>
          <w:sz w:val="28"/>
          <w:szCs w:val="28"/>
        </w:rPr>
        <w:t>историко</w:t>
      </w:r>
      <w:proofErr w:type="spellEnd"/>
      <w:r w:rsidR="0054467E" w:rsidRPr="00B04F96">
        <w:rPr>
          <w:rFonts w:ascii="Times New Roman" w:hAnsi="Times New Roman" w:cs="Times New Roman"/>
          <w:color w:val="000000" w:themeColor="text1"/>
          <w:sz w:val="28"/>
          <w:szCs w:val="28"/>
        </w:rPr>
        <w:t xml:space="preserve"> – краеведческий музей» с. </w:t>
      </w:r>
      <w:r w:rsidR="0054467E">
        <w:rPr>
          <w:rFonts w:ascii="Times New Roman" w:hAnsi="Times New Roman" w:cs="Times New Roman"/>
          <w:color w:val="000000" w:themeColor="text1"/>
          <w:sz w:val="28"/>
          <w:szCs w:val="28"/>
        </w:rPr>
        <w:t>Чекмагуш  с  20 по 22</w:t>
      </w:r>
      <w:r w:rsidR="0054467E" w:rsidRPr="00B04F96">
        <w:rPr>
          <w:rFonts w:ascii="Times New Roman" w:hAnsi="Times New Roman" w:cs="Times New Roman"/>
          <w:color w:val="000000" w:themeColor="text1"/>
          <w:sz w:val="28"/>
          <w:szCs w:val="28"/>
        </w:rPr>
        <w:t xml:space="preserve"> июня была организована  передвижная фотовыставк</w:t>
      </w:r>
      <w:r w:rsidR="0054467E">
        <w:rPr>
          <w:rFonts w:ascii="Times New Roman" w:hAnsi="Times New Roman" w:cs="Times New Roman"/>
          <w:color w:val="000000" w:themeColor="text1"/>
          <w:sz w:val="28"/>
          <w:szCs w:val="28"/>
        </w:rPr>
        <w:t>а «Всемирная Фольклориада-2016».</w:t>
      </w:r>
    </w:p>
    <w:p w:rsidR="000959F0" w:rsidRDefault="000959F0" w:rsidP="00B20AD1">
      <w:pPr>
        <w:spacing w:after="0" w:line="240" w:lineRule="auto"/>
        <w:ind w:firstLine="567"/>
        <w:jc w:val="both"/>
        <w:rPr>
          <w:rFonts w:ascii="Times New Roman" w:hAnsi="Times New Roman" w:cs="Times New Roman"/>
          <w:color w:val="000000"/>
          <w:sz w:val="28"/>
          <w:szCs w:val="28"/>
          <w:shd w:val="clear" w:color="auto" w:fill="F8F8F8"/>
        </w:rPr>
      </w:pPr>
      <w:r>
        <w:rPr>
          <w:rFonts w:ascii="Times New Roman" w:hAnsi="Times New Roman" w:cs="Times New Roman"/>
          <w:color w:val="000000"/>
          <w:sz w:val="28"/>
          <w:szCs w:val="28"/>
          <w:shd w:val="clear" w:color="auto" w:fill="F8F8F8"/>
        </w:rPr>
        <w:t>В</w:t>
      </w:r>
      <w:r w:rsidRPr="000959F0">
        <w:rPr>
          <w:rFonts w:ascii="Times New Roman" w:hAnsi="Times New Roman" w:cs="Times New Roman"/>
          <w:color w:val="000000"/>
          <w:sz w:val="28"/>
          <w:szCs w:val="28"/>
          <w:shd w:val="clear" w:color="auto" w:fill="F8F8F8"/>
        </w:rPr>
        <w:t>оспоминаниями о времени пребывания в комсомольской организации,</w:t>
      </w:r>
      <w:r w:rsidR="00635D12">
        <w:rPr>
          <w:rFonts w:ascii="Times New Roman" w:hAnsi="Times New Roman" w:cs="Times New Roman"/>
          <w:color w:val="000000"/>
          <w:sz w:val="28"/>
          <w:szCs w:val="28"/>
          <w:shd w:val="clear" w:color="auto" w:fill="F8F8F8"/>
        </w:rPr>
        <w:t xml:space="preserve"> </w:t>
      </w:r>
      <w:r w:rsidRPr="000959F0">
        <w:rPr>
          <w:rFonts w:ascii="Times New Roman" w:hAnsi="Times New Roman" w:cs="Times New Roman"/>
          <w:color w:val="000000"/>
          <w:sz w:val="28"/>
          <w:szCs w:val="28"/>
          <w:shd w:val="clear" w:color="auto" w:fill="F8F8F8"/>
        </w:rPr>
        <w:t>поделились </w:t>
      </w:r>
      <w:r>
        <w:rPr>
          <w:rFonts w:ascii="Times New Roman" w:hAnsi="Times New Roman" w:cs="Times New Roman"/>
          <w:color w:val="000000"/>
          <w:sz w:val="28"/>
          <w:szCs w:val="28"/>
          <w:shd w:val="clear" w:color="auto" w:fill="F8F8F8"/>
        </w:rPr>
        <w:t>участники мероприятия,  посвящённого</w:t>
      </w:r>
      <w:r w:rsidR="00635D12">
        <w:rPr>
          <w:rFonts w:ascii="Times New Roman" w:hAnsi="Times New Roman" w:cs="Times New Roman"/>
          <w:color w:val="000000"/>
          <w:sz w:val="28"/>
          <w:szCs w:val="28"/>
          <w:shd w:val="clear" w:color="auto" w:fill="F8F8F8"/>
        </w:rPr>
        <w:t xml:space="preserve"> </w:t>
      </w:r>
      <w:r>
        <w:rPr>
          <w:rFonts w:ascii="Times New Roman" w:hAnsi="Times New Roman" w:cs="Times New Roman"/>
          <w:color w:val="000000"/>
          <w:sz w:val="28"/>
          <w:szCs w:val="28"/>
          <w:shd w:val="clear" w:color="auto" w:fill="F8F8F8"/>
        </w:rPr>
        <w:t xml:space="preserve">100 – летнему </w:t>
      </w:r>
      <w:r w:rsidRPr="000959F0">
        <w:rPr>
          <w:rFonts w:ascii="Times New Roman" w:hAnsi="Times New Roman" w:cs="Times New Roman"/>
          <w:color w:val="000000"/>
          <w:sz w:val="28"/>
          <w:szCs w:val="28"/>
          <w:shd w:val="clear" w:color="auto" w:fill="F8F8F8"/>
        </w:rPr>
        <w:t>ю</w:t>
      </w:r>
      <w:r>
        <w:rPr>
          <w:rFonts w:ascii="Times New Roman" w:hAnsi="Times New Roman" w:cs="Times New Roman"/>
          <w:color w:val="000000"/>
          <w:sz w:val="28"/>
          <w:szCs w:val="28"/>
          <w:shd w:val="clear" w:color="auto" w:fill="F8F8F8"/>
        </w:rPr>
        <w:t>билею ВЛКСМ. Мероприятие организовано с целью ознакомления</w:t>
      </w:r>
      <w:r w:rsidRPr="000959F0">
        <w:rPr>
          <w:rFonts w:ascii="Times New Roman" w:hAnsi="Times New Roman" w:cs="Times New Roman"/>
          <w:color w:val="000000"/>
          <w:sz w:val="28"/>
          <w:szCs w:val="28"/>
          <w:shd w:val="clear" w:color="auto" w:fill="F8F8F8"/>
        </w:rPr>
        <w:t xml:space="preserve"> молодое поколение с историей комсомола, ег</w:t>
      </w:r>
      <w:r>
        <w:rPr>
          <w:rFonts w:ascii="Times New Roman" w:hAnsi="Times New Roman" w:cs="Times New Roman"/>
          <w:color w:val="000000"/>
          <w:sz w:val="28"/>
          <w:szCs w:val="28"/>
          <w:shd w:val="clear" w:color="auto" w:fill="F8F8F8"/>
        </w:rPr>
        <w:t>о трудовыми и ратными подвигами,  воспитания</w:t>
      </w:r>
      <w:r w:rsidRPr="000959F0">
        <w:rPr>
          <w:rFonts w:ascii="Times New Roman" w:hAnsi="Times New Roman" w:cs="Times New Roman"/>
          <w:color w:val="000000"/>
          <w:sz w:val="28"/>
          <w:szCs w:val="28"/>
          <w:shd w:val="clear" w:color="auto" w:fill="F8F8F8"/>
        </w:rPr>
        <w:t xml:space="preserve"> интерес</w:t>
      </w:r>
      <w:r>
        <w:rPr>
          <w:rFonts w:ascii="Times New Roman" w:hAnsi="Times New Roman" w:cs="Times New Roman"/>
          <w:color w:val="000000"/>
          <w:sz w:val="28"/>
          <w:szCs w:val="28"/>
          <w:shd w:val="clear" w:color="auto" w:fill="F8F8F8"/>
        </w:rPr>
        <w:t>а</w:t>
      </w:r>
      <w:r w:rsidRPr="000959F0">
        <w:rPr>
          <w:rFonts w:ascii="Times New Roman" w:hAnsi="Times New Roman" w:cs="Times New Roman"/>
          <w:color w:val="000000"/>
          <w:sz w:val="28"/>
          <w:szCs w:val="28"/>
          <w:shd w:val="clear" w:color="auto" w:fill="F8F8F8"/>
        </w:rPr>
        <w:t xml:space="preserve"> к изучению молодёжного дв</w:t>
      </w:r>
      <w:r>
        <w:rPr>
          <w:rFonts w:ascii="Times New Roman" w:hAnsi="Times New Roman" w:cs="Times New Roman"/>
          <w:color w:val="000000"/>
          <w:sz w:val="28"/>
          <w:szCs w:val="28"/>
          <w:shd w:val="clear" w:color="auto" w:fill="F8F8F8"/>
        </w:rPr>
        <w:t>ижения страны, гражданственности</w:t>
      </w:r>
      <w:r w:rsidRPr="000959F0">
        <w:rPr>
          <w:rFonts w:ascii="Times New Roman" w:hAnsi="Times New Roman" w:cs="Times New Roman"/>
          <w:color w:val="000000"/>
          <w:sz w:val="28"/>
          <w:szCs w:val="28"/>
          <w:shd w:val="clear" w:color="auto" w:fill="F8F8F8"/>
        </w:rPr>
        <w:t xml:space="preserve"> и патриотизм</w:t>
      </w:r>
      <w:r>
        <w:rPr>
          <w:rFonts w:ascii="Times New Roman" w:hAnsi="Times New Roman" w:cs="Times New Roman"/>
          <w:color w:val="000000"/>
          <w:sz w:val="28"/>
          <w:szCs w:val="28"/>
          <w:shd w:val="clear" w:color="auto" w:fill="F8F8F8"/>
        </w:rPr>
        <w:t>а, любви</w:t>
      </w:r>
      <w:r w:rsidRPr="000959F0">
        <w:rPr>
          <w:rFonts w:ascii="Times New Roman" w:hAnsi="Times New Roman" w:cs="Times New Roman"/>
          <w:color w:val="000000"/>
          <w:sz w:val="28"/>
          <w:szCs w:val="28"/>
          <w:shd w:val="clear" w:color="auto" w:fill="F8F8F8"/>
        </w:rPr>
        <w:t xml:space="preserve"> к Р</w:t>
      </w:r>
      <w:r>
        <w:rPr>
          <w:rFonts w:ascii="Times New Roman" w:hAnsi="Times New Roman" w:cs="Times New Roman"/>
          <w:color w:val="000000"/>
          <w:sz w:val="28"/>
          <w:szCs w:val="28"/>
          <w:shd w:val="clear" w:color="auto" w:fill="F8F8F8"/>
        </w:rPr>
        <w:t>одине, формирования</w:t>
      </w:r>
      <w:r w:rsidRPr="000959F0">
        <w:rPr>
          <w:rFonts w:ascii="Times New Roman" w:hAnsi="Times New Roman" w:cs="Times New Roman"/>
          <w:color w:val="000000"/>
          <w:sz w:val="28"/>
          <w:szCs w:val="28"/>
          <w:shd w:val="clear" w:color="auto" w:fill="F8F8F8"/>
        </w:rPr>
        <w:t xml:space="preserve"> нравственных взаимоотношений между людьми.</w:t>
      </w:r>
    </w:p>
    <w:p w:rsidR="009932F7" w:rsidRDefault="00EF49C1" w:rsidP="00EF49C1">
      <w:pPr>
        <w:spacing w:after="0" w:line="240" w:lineRule="auto"/>
        <w:jc w:val="both"/>
        <w:rPr>
          <w:rFonts w:ascii="Times New Roman" w:hAnsi="Times New Roman" w:cs="Times New Roman"/>
          <w:sz w:val="28"/>
          <w:szCs w:val="28"/>
        </w:rPr>
      </w:pPr>
      <w:r>
        <w:rPr>
          <w:rFonts w:ascii="Times New Roman" w:hAnsi="Times New Roman" w:cs="Times New Roman"/>
          <w:color w:val="000000"/>
          <w:sz w:val="16"/>
          <w:szCs w:val="16"/>
          <w:shd w:val="clear" w:color="auto" w:fill="F8F8F8"/>
        </w:rPr>
        <w:t xml:space="preserve">             </w:t>
      </w:r>
      <w:r w:rsidR="00007C19" w:rsidRPr="00007C19">
        <w:rPr>
          <w:rFonts w:ascii="Times New Roman" w:hAnsi="Times New Roman" w:cs="Times New Roman"/>
          <w:sz w:val="28"/>
          <w:szCs w:val="28"/>
        </w:rPr>
        <w:t>Большое внимание, специалистами учреждения</w:t>
      </w:r>
      <w:r w:rsidR="00007C19">
        <w:rPr>
          <w:rFonts w:ascii="Times New Roman" w:hAnsi="Times New Roman" w:cs="Times New Roman"/>
          <w:sz w:val="28"/>
          <w:szCs w:val="28"/>
        </w:rPr>
        <w:t xml:space="preserve"> культуры </w:t>
      </w:r>
      <w:r w:rsidR="00007C19" w:rsidRPr="00007C19">
        <w:rPr>
          <w:rFonts w:ascii="Times New Roman" w:hAnsi="Times New Roman" w:cs="Times New Roman"/>
          <w:sz w:val="28"/>
          <w:szCs w:val="28"/>
        </w:rPr>
        <w:t>уделяется проведению ежегодных знаменательных</w:t>
      </w:r>
      <w:r w:rsidR="00635D12">
        <w:rPr>
          <w:rFonts w:ascii="Times New Roman" w:hAnsi="Times New Roman" w:cs="Times New Roman"/>
          <w:sz w:val="28"/>
          <w:szCs w:val="28"/>
        </w:rPr>
        <w:t xml:space="preserve"> </w:t>
      </w:r>
      <w:r w:rsidR="00007C19" w:rsidRPr="00007C19">
        <w:rPr>
          <w:rFonts w:ascii="Times New Roman" w:hAnsi="Times New Roman" w:cs="Times New Roman"/>
          <w:sz w:val="28"/>
          <w:szCs w:val="28"/>
        </w:rPr>
        <w:t xml:space="preserve">дат, </w:t>
      </w:r>
      <w:r w:rsidR="00007C19">
        <w:rPr>
          <w:rFonts w:ascii="Times New Roman" w:hAnsi="Times New Roman" w:cs="Times New Roman"/>
          <w:sz w:val="28"/>
          <w:szCs w:val="28"/>
        </w:rPr>
        <w:t>таких как «День Республики Башкортостан</w:t>
      </w:r>
      <w:r w:rsidR="00007C19" w:rsidRPr="00007C19">
        <w:rPr>
          <w:rFonts w:ascii="Times New Roman" w:hAnsi="Times New Roman" w:cs="Times New Roman"/>
          <w:sz w:val="28"/>
          <w:szCs w:val="28"/>
        </w:rPr>
        <w:t>», «День</w:t>
      </w:r>
      <w:r w:rsidR="00007C19">
        <w:rPr>
          <w:rFonts w:ascii="Times New Roman" w:hAnsi="Times New Roman" w:cs="Times New Roman"/>
          <w:sz w:val="28"/>
          <w:szCs w:val="28"/>
        </w:rPr>
        <w:t xml:space="preserve"> Конституции РБ</w:t>
      </w:r>
      <w:r w:rsidR="00007C19" w:rsidRPr="00007C19">
        <w:rPr>
          <w:rFonts w:ascii="Times New Roman" w:hAnsi="Times New Roman" w:cs="Times New Roman"/>
          <w:sz w:val="28"/>
          <w:szCs w:val="28"/>
        </w:rPr>
        <w:t xml:space="preserve">», </w:t>
      </w:r>
      <w:r w:rsidR="00B52EEC">
        <w:rPr>
          <w:rFonts w:ascii="Times New Roman" w:hAnsi="Times New Roman" w:cs="Times New Roman"/>
          <w:sz w:val="28"/>
          <w:szCs w:val="28"/>
        </w:rPr>
        <w:t>«День народного единства», «1 мая – праздник весны и труда»</w:t>
      </w:r>
      <w:r w:rsidR="00F857E6">
        <w:rPr>
          <w:rFonts w:ascii="Times New Roman" w:hAnsi="Times New Roman" w:cs="Times New Roman"/>
          <w:sz w:val="28"/>
          <w:szCs w:val="28"/>
        </w:rPr>
        <w:t>, «День защитника Отечества»</w:t>
      </w:r>
      <w:r w:rsidR="00B52EEC">
        <w:rPr>
          <w:rFonts w:ascii="Times New Roman" w:hAnsi="Times New Roman" w:cs="Times New Roman"/>
          <w:sz w:val="28"/>
          <w:szCs w:val="28"/>
        </w:rPr>
        <w:t>.</w:t>
      </w:r>
    </w:p>
    <w:p w:rsidR="009E3AA6" w:rsidRPr="00635D12" w:rsidRDefault="00EF49C1" w:rsidP="00EF49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2EEC" w:rsidRPr="00007C19">
        <w:rPr>
          <w:rFonts w:ascii="Times New Roman" w:hAnsi="Times New Roman" w:cs="Times New Roman"/>
          <w:sz w:val="28"/>
          <w:szCs w:val="28"/>
        </w:rPr>
        <w:t>В эти дни проводятся</w:t>
      </w:r>
      <w:r w:rsidR="00F857E6">
        <w:rPr>
          <w:rFonts w:ascii="Times New Roman" w:hAnsi="Times New Roman" w:cs="Times New Roman"/>
          <w:sz w:val="28"/>
          <w:szCs w:val="28"/>
        </w:rPr>
        <w:t xml:space="preserve"> народные гуляния, концерты,</w:t>
      </w:r>
      <w:r w:rsidR="00B52EEC" w:rsidRPr="00007C19">
        <w:rPr>
          <w:rFonts w:ascii="Times New Roman" w:hAnsi="Times New Roman" w:cs="Times New Roman"/>
          <w:sz w:val="28"/>
          <w:szCs w:val="28"/>
        </w:rPr>
        <w:t xml:space="preserve"> познавательные часы, викторины, тематичес</w:t>
      </w:r>
      <w:r w:rsidR="00B52EEC">
        <w:rPr>
          <w:rFonts w:ascii="Times New Roman" w:hAnsi="Times New Roman" w:cs="Times New Roman"/>
          <w:sz w:val="28"/>
          <w:szCs w:val="28"/>
        </w:rPr>
        <w:t>кие беседы.  Организовываются концерты к профессиональным праздникам: ко Дню учителя, Дню полиции, Дню работников сельского хозяйства.</w:t>
      </w:r>
    </w:p>
    <w:p w:rsidR="00CD3959" w:rsidRPr="00FC4052" w:rsidRDefault="00CD3959" w:rsidP="00CD3959">
      <w:pPr>
        <w:spacing w:after="0" w:line="240" w:lineRule="auto"/>
        <w:ind w:firstLine="567"/>
        <w:jc w:val="both"/>
        <w:rPr>
          <w:rFonts w:ascii="Times New Roman" w:hAnsi="Times New Roman"/>
          <w:sz w:val="28"/>
          <w:szCs w:val="28"/>
        </w:rPr>
      </w:pPr>
      <w:r w:rsidRPr="00FC4052">
        <w:rPr>
          <w:rFonts w:ascii="Times New Roman" w:hAnsi="Times New Roman"/>
          <w:sz w:val="28"/>
          <w:szCs w:val="28"/>
        </w:rPr>
        <w:t>Необычно прошло тожественное мероприятие, посвященное Дню Победы. Творческий коллектив районного Дома культуры подготовил театрализованное представление «45 – не</w:t>
      </w:r>
      <w:r w:rsidR="006A7E53">
        <w:rPr>
          <w:rFonts w:ascii="Times New Roman" w:hAnsi="Times New Roman"/>
          <w:sz w:val="28"/>
          <w:szCs w:val="28"/>
          <w:lang w:val="tt-RU"/>
        </w:rPr>
        <w:t>ң</w:t>
      </w:r>
      <w:r w:rsidR="006A7E53">
        <w:rPr>
          <w:rFonts w:ascii="Times New Roman" w:hAnsi="Times New Roman"/>
          <w:sz w:val="28"/>
          <w:szCs w:val="28"/>
        </w:rPr>
        <w:t xml:space="preserve"> </w:t>
      </w:r>
      <w:proofErr w:type="spellStart"/>
      <w:r w:rsidRPr="00FC4052">
        <w:rPr>
          <w:rFonts w:ascii="Times New Roman" w:hAnsi="Times New Roman"/>
          <w:sz w:val="28"/>
          <w:szCs w:val="28"/>
        </w:rPr>
        <w:t>Жин</w:t>
      </w:r>
      <w:proofErr w:type="spellEnd"/>
      <w:r w:rsidR="006A7E53">
        <w:rPr>
          <w:rFonts w:ascii="Times New Roman" w:hAnsi="Times New Roman"/>
          <w:sz w:val="28"/>
          <w:szCs w:val="28"/>
          <w:lang w:val="tt-RU"/>
        </w:rPr>
        <w:t>ү</w:t>
      </w:r>
      <w:r w:rsidR="006A7E53">
        <w:rPr>
          <w:rFonts w:ascii="Times New Roman" w:hAnsi="Times New Roman"/>
          <w:sz w:val="28"/>
          <w:szCs w:val="28"/>
        </w:rPr>
        <w:t xml:space="preserve"> </w:t>
      </w:r>
      <w:proofErr w:type="gramStart"/>
      <w:r w:rsidRPr="00FC4052">
        <w:rPr>
          <w:rFonts w:ascii="Times New Roman" w:hAnsi="Times New Roman"/>
          <w:sz w:val="28"/>
          <w:szCs w:val="28"/>
        </w:rPr>
        <w:t>к</w:t>
      </w:r>
      <w:proofErr w:type="gramEnd"/>
      <w:r w:rsidR="006A7E53">
        <w:rPr>
          <w:rFonts w:ascii="Times New Roman" w:hAnsi="Times New Roman"/>
          <w:sz w:val="28"/>
          <w:szCs w:val="28"/>
          <w:lang w:val="tt-RU"/>
        </w:rPr>
        <w:t>ө</w:t>
      </w:r>
      <w:r w:rsidRPr="00FC4052">
        <w:rPr>
          <w:rFonts w:ascii="Times New Roman" w:hAnsi="Times New Roman"/>
          <w:sz w:val="28"/>
          <w:szCs w:val="28"/>
        </w:rPr>
        <w:t>не»., которое затронуло сердца каждого присутствующего на празднике.</w:t>
      </w:r>
    </w:p>
    <w:p w:rsidR="00CD3959" w:rsidRDefault="00CD3959" w:rsidP="00CD3959">
      <w:pPr>
        <w:spacing w:after="0" w:line="240" w:lineRule="auto"/>
        <w:ind w:firstLine="567"/>
        <w:jc w:val="both"/>
        <w:rPr>
          <w:rFonts w:ascii="Times New Roman" w:eastAsia="Times New Roman" w:hAnsi="Times New Roman" w:cs="Times New Roman"/>
          <w:color w:val="000000" w:themeColor="text1"/>
          <w:sz w:val="28"/>
          <w:szCs w:val="28"/>
        </w:rPr>
      </w:pPr>
      <w:r w:rsidRPr="00FC4052">
        <w:rPr>
          <w:rFonts w:ascii="Times New Roman" w:hAnsi="Times New Roman"/>
          <w:sz w:val="28"/>
          <w:szCs w:val="28"/>
        </w:rPr>
        <w:t xml:space="preserve">Чтобы донести населению, подрастающему поколению память о бессмертном подвиге нашего народа в период Великой Отечественной войны  работники культуры района использовали разнообразные формы работы. </w:t>
      </w:r>
      <w:proofErr w:type="gramStart"/>
      <w:r w:rsidRPr="00FC4052">
        <w:rPr>
          <w:rFonts w:ascii="Times New Roman" w:hAnsi="Times New Roman"/>
          <w:sz w:val="28"/>
          <w:szCs w:val="28"/>
        </w:rPr>
        <w:t>Это тожественные митинги около памятников ветеранам ВОВ,</w:t>
      </w:r>
      <w:r w:rsidR="006A7E53">
        <w:rPr>
          <w:rFonts w:ascii="Times New Roman" w:hAnsi="Times New Roman"/>
          <w:sz w:val="28"/>
          <w:szCs w:val="28"/>
          <w:lang w:val="tt-RU"/>
        </w:rPr>
        <w:t xml:space="preserve"> </w:t>
      </w:r>
      <w:r w:rsidRPr="00FC4052">
        <w:rPr>
          <w:rFonts w:ascii="Times New Roman" w:hAnsi="Times New Roman"/>
          <w:color w:val="000000"/>
          <w:sz w:val="28"/>
          <w:szCs w:val="28"/>
          <w:shd w:val="clear" w:color="auto" w:fill="FFFFFF"/>
        </w:rPr>
        <w:t>уроки мужества «И в каждом сердце не забыты героев павших имена»</w:t>
      </w:r>
      <w:r w:rsidRPr="00FC4052">
        <w:rPr>
          <w:rFonts w:ascii="Times New Roman" w:hAnsi="Times New Roman"/>
          <w:sz w:val="28"/>
          <w:szCs w:val="28"/>
        </w:rPr>
        <w:t>, встречи с ветеранами ВОВ и работниками тыла, конкурсы рисунков детей «Победный май»</w:t>
      </w:r>
      <w:r w:rsidR="006A7E53">
        <w:rPr>
          <w:rFonts w:ascii="Times New Roman" w:hAnsi="Times New Roman"/>
          <w:sz w:val="28"/>
          <w:szCs w:val="28"/>
          <w:lang w:val="tt-RU"/>
        </w:rPr>
        <w:t>,</w:t>
      </w:r>
      <w:r w:rsidRPr="00FC4052">
        <w:rPr>
          <w:rFonts w:ascii="Times New Roman" w:hAnsi="Times New Roman"/>
          <w:sz w:val="28"/>
          <w:szCs w:val="28"/>
        </w:rPr>
        <w:t xml:space="preserve"> «Мы должны это помнить…», тематические вечера «День Победы – память погибшим, наследство - живым»</w:t>
      </w:r>
      <w:r w:rsidR="006A7E53">
        <w:rPr>
          <w:rFonts w:ascii="Times New Roman" w:hAnsi="Times New Roman"/>
          <w:sz w:val="28"/>
          <w:szCs w:val="28"/>
          <w:lang w:val="tt-RU"/>
        </w:rPr>
        <w:t>,</w:t>
      </w:r>
      <w:r w:rsidRPr="00FC4052">
        <w:rPr>
          <w:rFonts w:ascii="Times New Roman" w:hAnsi="Times New Roman"/>
          <w:color w:val="000000"/>
          <w:sz w:val="28"/>
          <w:szCs w:val="28"/>
          <w:shd w:val="clear" w:color="auto" w:fill="FFFFFF"/>
        </w:rPr>
        <w:t xml:space="preserve"> «Подвигу народа жить в веках»,  праздничные концерты </w:t>
      </w:r>
      <w:r w:rsidRPr="00FC4052">
        <w:rPr>
          <w:rFonts w:ascii="Times New Roman" w:hAnsi="Times New Roman"/>
          <w:color w:val="000000"/>
          <w:sz w:val="28"/>
          <w:szCs w:val="28"/>
          <w:shd w:val="clear" w:color="auto" w:fill="F5F5F5"/>
        </w:rPr>
        <w:t>«Этот день мы приближали, как могли»,</w:t>
      </w:r>
      <w:r w:rsidRPr="00FC4052">
        <w:rPr>
          <w:rFonts w:ascii="Times New Roman" w:hAnsi="Times New Roman"/>
          <w:color w:val="000000"/>
          <w:sz w:val="28"/>
          <w:szCs w:val="28"/>
          <w:shd w:val="clear" w:color="auto" w:fill="FFFFFF"/>
        </w:rPr>
        <w:t xml:space="preserve"> «Не стареют душой ветераны», </w:t>
      </w:r>
      <w:r w:rsidRPr="00FC4052">
        <w:rPr>
          <w:rFonts w:ascii="Times New Roman" w:hAnsi="Times New Roman"/>
          <w:sz w:val="28"/>
          <w:szCs w:val="28"/>
        </w:rPr>
        <w:t>музыкально-литературные</w:t>
      </w:r>
      <w:proofErr w:type="gramEnd"/>
      <w:r w:rsidRPr="00FC4052">
        <w:rPr>
          <w:rFonts w:ascii="Times New Roman" w:hAnsi="Times New Roman"/>
          <w:sz w:val="28"/>
          <w:szCs w:val="28"/>
        </w:rPr>
        <w:t xml:space="preserve"> композиции </w:t>
      </w:r>
      <w:r>
        <w:rPr>
          <w:rFonts w:ascii="Times New Roman" w:hAnsi="Times New Roman"/>
          <w:sz w:val="28"/>
          <w:szCs w:val="28"/>
        </w:rPr>
        <w:t xml:space="preserve">«Памяти </w:t>
      </w:r>
      <w:proofErr w:type="gramStart"/>
      <w:r>
        <w:rPr>
          <w:rFonts w:ascii="Times New Roman" w:hAnsi="Times New Roman"/>
          <w:sz w:val="28"/>
          <w:szCs w:val="28"/>
        </w:rPr>
        <w:t>павших</w:t>
      </w:r>
      <w:proofErr w:type="gramEnd"/>
      <w:r>
        <w:rPr>
          <w:rFonts w:ascii="Times New Roman" w:hAnsi="Times New Roman"/>
          <w:sz w:val="28"/>
          <w:szCs w:val="28"/>
        </w:rPr>
        <w:t xml:space="preserve"> будьте дос</w:t>
      </w:r>
      <w:r w:rsidR="00F857E6">
        <w:rPr>
          <w:rFonts w:ascii="Times New Roman" w:hAnsi="Times New Roman"/>
          <w:sz w:val="28"/>
          <w:szCs w:val="28"/>
        </w:rPr>
        <w:t>тойны», акции</w:t>
      </w:r>
      <w:r>
        <w:rPr>
          <w:rFonts w:ascii="Times New Roman" w:hAnsi="Times New Roman"/>
          <w:sz w:val="28"/>
          <w:szCs w:val="28"/>
        </w:rPr>
        <w:t xml:space="preserve"> «Бессмертный полк».</w:t>
      </w:r>
    </w:p>
    <w:p w:rsidR="008372B9" w:rsidRDefault="00EF49C1" w:rsidP="00EF49C1">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sidR="00411A73" w:rsidRPr="008372B9">
        <w:rPr>
          <w:rFonts w:ascii="Times New Roman" w:hAnsi="Times New Roman" w:cs="Times New Roman"/>
          <w:sz w:val="28"/>
          <w:szCs w:val="28"/>
        </w:rPr>
        <w:t>Занятость детей и подростков - это одно из приоритетных направлений деятельности учреждений культуры района. Ежегодно в соответствии с планами РДК, СДК и СК района, по устранению причин и условий, способствующих детской безнадзорности проводится работа по организации досуга и привлечения к социально</w:t>
      </w:r>
      <w:r w:rsidR="008372B9" w:rsidRPr="008372B9">
        <w:rPr>
          <w:rFonts w:ascii="Times New Roman" w:hAnsi="Times New Roman" w:cs="Times New Roman"/>
          <w:sz w:val="28"/>
          <w:szCs w:val="28"/>
        </w:rPr>
        <w:t xml:space="preserve"> -</w:t>
      </w:r>
      <w:r w:rsidR="00411A73" w:rsidRPr="008372B9">
        <w:rPr>
          <w:rFonts w:ascii="Times New Roman" w:hAnsi="Times New Roman" w:cs="Times New Roman"/>
          <w:sz w:val="28"/>
          <w:szCs w:val="28"/>
        </w:rPr>
        <w:t xml:space="preserve"> полезной деятельности всех несовершеннолетних</w:t>
      </w:r>
      <w:r w:rsidR="00970BB1">
        <w:rPr>
          <w:rFonts w:ascii="Times New Roman" w:hAnsi="Times New Roman" w:cs="Times New Roman"/>
          <w:sz w:val="28"/>
          <w:szCs w:val="28"/>
        </w:rPr>
        <w:t xml:space="preserve">. </w:t>
      </w:r>
      <w:r w:rsidR="00411A73" w:rsidRPr="008372B9">
        <w:rPr>
          <w:rFonts w:ascii="Times New Roman" w:hAnsi="Times New Roman" w:cs="Times New Roman"/>
          <w:sz w:val="28"/>
          <w:szCs w:val="28"/>
        </w:rPr>
        <w:t xml:space="preserve">Принимаются все исчерпывающие меры по привлечению детей и подростков во все мероприятия, организованные и проводимые </w:t>
      </w:r>
      <w:r w:rsidR="008372B9" w:rsidRPr="008372B9">
        <w:rPr>
          <w:rFonts w:ascii="Times New Roman" w:hAnsi="Times New Roman" w:cs="Times New Roman"/>
          <w:sz w:val="28"/>
          <w:szCs w:val="28"/>
        </w:rPr>
        <w:t>в учреждениях культуры.</w:t>
      </w:r>
    </w:p>
    <w:p w:rsidR="00AC2DFB" w:rsidRDefault="00AC2DFB" w:rsidP="00B96FA1">
      <w:pPr>
        <w:pStyle w:val="page-mainlead"/>
        <w:pBdr>
          <w:bottom w:val="single" w:sz="6" w:space="4" w:color="EEEEEE"/>
        </w:pBdr>
        <w:shd w:val="clear" w:color="auto" w:fill="FFFFFF"/>
        <w:spacing w:before="0" w:beforeAutospacing="0" w:after="0" w:afterAutospacing="0"/>
        <w:ind w:firstLine="567"/>
        <w:jc w:val="both"/>
        <w:rPr>
          <w:color w:val="000000" w:themeColor="text1"/>
          <w:sz w:val="28"/>
          <w:szCs w:val="28"/>
        </w:rPr>
      </w:pPr>
      <w:r w:rsidRPr="008E38D3">
        <w:rPr>
          <w:color w:val="000000"/>
          <w:sz w:val="28"/>
          <w:szCs w:val="28"/>
        </w:rPr>
        <w:t xml:space="preserve">С целью воспитания чувства патриотизма у детей,  уважения и гордости своей Родиной, популяризации государственных  символов РФ  в каждом КДУ района </w:t>
      </w:r>
      <w:r w:rsidRPr="008E38D3">
        <w:rPr>
          <w:color w:val="333333"/>
          <w:sz w:val="28"/>
          <w:szCs w:val="28"/>
        </w:rPr>
        <w:t> </w:t>
      </w:r>
      <w:r w:rsidRPr="008E38D3">
        <w:rPr>
          <w:color w:val="000000"/>
          <w:sz w:val="28"/>
          <w:szCs w:val="28"/>
        </w:rPr>
        <w:t xml:space="preserve">прошли мероприятия,     посвящённые самому главному </w:t>
      </w:r>
      <w:r w:rsidRPr="008E38D3">
        <w:rPr>
          <w:color w:val="000000"/>
          <w:sz w:val="28"/>
          <w:szCs w:val="28"/>
        </w:rPr>
        <w:lastRenderedPageBreak/>
        <w:t xml:space="preserve">государственному празднику - Дню России. </w:t>
      </w:r>
      <w:proofErr w:type="gramStart"/>
      <w:r w:rsidRPr="008E38D3">
        <w:rPr>
          <w:color w:val="000000"/>
          <w:sz w:val="28"/>
          <w:szCs w:val="28"/>
        </w:rPr>
        <w:t>Такие</w:t>
      </w:r>
      <w:proofErr w:type="gramEnd"/>
      <w:r w:rsidRPr="008E38D3">
        <w:rPr>
          <w:color w:val="000000"/>
          <w:sz w:val="28"/>
          <w:szCs w:val="28"/>
        </w:rPr>
        <w:t xml:space="preserve"> как, «Что я знаю о России», «Я горжусь  тобой, Россия», «Отечеству нашему посвящается» и др.</w:t>
      </w:r>
    </w:p>
    <w:p w:rsidR="002E157B" w:rsidRDefault="00EF49C1" w:rsidP="00EF49C1">
      <w:pPr>
        <w:pStyle w:val="page-mainlead"/>
        <w:pBdr>
          <w:bottom w:val="single" w:sz="6" w:space="4" w:color="EEEEEE"/>
        </w:pBdr>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00AC2DFB" w:rsidRPr="008E38D3">
        <w:rPr>
          <w:color w:val="000000"/>
          <w:sz w:val="28"/>
          <w:szCs w:val="28"/>
        </w:rPr>
        <w:t>Специалисты клубных учреждений прекрасно понимают, что работу с детьми надо построить так, чтобы дети не только развлекались, но и продолжали полноценно развиваться умственно, творчески и физически.</w:t>
      </w:r>
      <w:r w:rsidR="006A7E53">
        <w:rPr>
          <w:color w:val="000000"/>
          <w:sz w:val="28"/>
          <w:szCs w:val="28"/>
          <w:lang w:val="tt-RU"/>
        </w:rPr>
        <w:t xml:space="preserve"> </w:t>
      </w:r>
      <w:r w:rsidR="00AC2DFB" w:rsidRPr="008E38D3">
        <w:rPr>
          <w:color w:val="000000"/>
          <w:sz w:val="28"/>
          <w:szCs w:val="28"/>
        </w:rPr>
        <w:t xml:space="preserve">Проводились различные по формам мероприятия:  беседы </w:t>
      </w:r>
      <w:r w:rsidR="00AC2DFB" w:rsidRPr="008E38D3">
        <w:rPr>
          <w:sz w:val="28"/>
          <w:szCs w:val="28"/>
        </w:rPr>
        <w:t>«Я горжусь своей семьей», конкурсы рисунков «Я и моя семья»,  конкурсы стихов и песен «Наш семейный очаг» - были посвящены Году семьи.</w:t>
      </w:r>
    </w:p>
    <w:p w:rsidR="00C635BE" w:rsidRPr="00C635BE" w:rsidRDefault="00C635BE" w:rsidP="00C635BE">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C635BE">
        <w:rPr>
          <w:rFonts w:ascii="Times New Roman" w:eastAsia="Times New Roman" w:hAnsi="Times New Roman" w:cs="Times New Roman"/>
          <w:color w:val="000000" w:themeColor="text1"/>
          <w:sz w:val="28"/>
          <w:szCs w:val="28"/>
        </w:rPr>
        <w:t xml:space="preserve">Употребление несовершеннолетними алкоголя, наркотических и других </w:t>
      </w:r>
      <w:proofErr w:type="spellStart"/>
      <w:r w:rsidRPr="00C635BE">
        <w:rPr>
          <w:rFonts w:ascii="Times New Roman" w:eastAsia="Times New Roman" w:hAnsi="Times New Roman" w:cs="Times New Roman"/>
          <w:color w:val="000000" w:themeColor="text1"/>
          <w:sz w:val="28"/>
          <w:szCs w:val="28"/>
        </w:rPr>
        <w:t>психоактивных</w:t>
      </w:r>
      <w:proofErr w:type="spellEnd"/>
      <w:r w:rsidRPr="00C635BE">
        <w:rPr>
          <w:rFonts w:ascii="Times New Roman" w:eastAsia="Times New Roman" w:hAnsi="Times New Roman" w:cs="Times New Roman"/>
          <w:color w:val="000000" w:themeColor="text1"/>
          <w:sz w:val="28"/>
          <w:szCs w:val="28"/>
        </w:rPr>
        <w:t xml:space="preserve"> средств, превратилось в проблему, которая </w:t>
      </w:r>
      <w:r w:rsidR="006A7E53">
        <w:rPr>
          <w:rFonts w:ascii="Times New Roman" w:eastAsia="Times New Roman" w:hAnsi="Times New Roman" w:cs="Times New Roman"/>
          <w:color w:val="000000" w:themeColor="text1"/>
          <w:sz w:val="28"/>
          <w:szCs w:val="28"/>
          <w:lang w:val="tt-RU"/>
        </w:rPr>
        <w:t>представляет</w:t>
      </w:r>
      <w:r w:rsidRPr="00C635BE">
        <w:rPr>
          <w:rFonts w:ascii="Times New Roman" w:eastAsia="Times New Roman" w:hAnsi="Times New Roman" w:cs="Times New Roman"/>
          <w:color w:val="000000" w:themeColor="text1"/>
          <w:sz w:val="28"/>
          <w:szCs w:val="28"/>
        </w:rPr>
        <w:t xml:space="preserve"> серьезную угрозу для жизни и здоровья не только отдельного человека, но и всего общества.</w:t>
      </w:r>
    </w:p>
    <w:p w:rsidR="00EF49C1" w:rsidRDefault="00C635BE" w:rsidP="00EF49C1">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C635BE">
        <w:rPr>
          <w:rFonts w:ascii="Times New Roman" w:eastAsia="Times New Roman" w:hAnsi="Times New Roman" w:cs="Times New Roman"/>
          <w:color w:val="000000" w:themeColor="text1"/>
          <w:sz w:val="28"/>
          <w:szCs w:val="28"/>
        </w:rPr>
        <w:t xml:space="preserve">Отдел культуры не остается в стороне от такой общественной проблемы. В соответствии с подпрограммой «Противодействие злоупотреблению наркотиками и их незаконному обороту в муниципальном районе </w:t>
      </w:r>
      <w:proofErr w:type="spellStart"/>
      <w:r w:rsidRPr="00C635BE">
        <w:rPr>
          <w:rFonts w:ascii="Times New Roman" w:eastAsia="Times New Roman" w:hAnsi="Times New Roman" w:cs="Times New Roman"/>
          <w:color w:val="000000" w:themeColor="text1"/>
          <w:sz w:val="28"/>
          <w:szCs w:val="28"/>
        </w:rPr>
        <w:t>Чекмагушевский</w:t>
      </w:r>
      <w:proofErr w:type="spellEnd"/>
      <w:r w:rsidRPr="00C635BE">
        <w:rPr>
          <w:rFonts w:ascii="Times New Roman" w:eastAsia="Times New Roman" w:hAnsi="Times New Roman" w:cs="Times New Roman"/>
          <w:color w:val="000000" w:themeColor="text1"/>
          <w:sz w:val="28"/>
          <w:szCs w:val="28"/>
        </w:rPr>
        <w:t xml:space="preserve"> район РБ на 2017-2020 годы»</w:t>
      </w:r>
      <w:r>
        <w:rPr>
          <w:rFonts w:ascii="Times New Roman" w:eastAsia="Times New Roman" w:hAnsi="Times New Roman" w:cs="Times New Roman"/>
          <w:color w:val="000000" w:themeColor="text1"/>
          <w:sz w:val="28"/>
          <w:szCs w:val="28"/>
        </w:rPr>
        <w:t>,</w:t>
      </w:r>
      <w:r w:rsidRPr="00C635BE">
        <w:rPr>
          <w:rFonts w:ascii="Times New Roman" w:eastAsia="Times New Roman" w:hAnsi="Times New Roman" w:cs="Times New Roman"/>
          <w:color w:val="000000" w:themeColor="text1"/>
          <w:sz w:val="28"/>
          <w:szCs w:val="28"/>
        </w:rPr>
        <w:t xml:space="preserve"> Муниципальной программы «Обеспечение общественной безопасности в  муниципальном районе </w:t>
      </w:r>
      <w:proofErr w:type="spellStart"/>
      <w:r w:rsidRPr="00C635BE">
        <w:rPr>
          <w:rFonts w:ascii="Times New Roman" w:eastAsia="Times New Roman" w:hAnsi="Times New Roman" w:cs="Times New Roman"/>
          <w:color w:val="000000" w:themeColor="text1"/>
          <w:sz w:val="28"/>
          <w:szCs w:val="28"/>
        </w:rPr>
        <w:t>Чекмагушевский</w:t>
      </w:r>
      <w:proofErr w:type="spellEnd"/>
      <w:r w:rsidRPr="00C635BE">
        <w:rPr>
          <w:rFonts w:ascii="Times New Roman" w:eastAsia="Times New Roman" w:hAnsi="Times New Roman" w:cs="Times New Roman"/>
          <w:color w:val="000000" w:themeColor="text1"/>
          <w:sz w:val="28"/>
          <w:szCs w:val="28"/>
        </w:rPr>
        <w:t xml:space="preserve"> район Республики Башкортостан на 2017-2020 годы в районном Доме культуры с</w:t>
      </w:r>
      <w:proofErr w:type="gramStart"/>
      <w:r w:rsidRPr="00C635BE">
        <w:rPr>
          <w:rFonts w:ascii="Times New Roman" w:eastAsia="Times New Roman" w:hAnsi="Times New Roman" w:cs="Times New Roman"/>
          <w:color w:val="000000" w:themeColor="text1"/>
          <w:sz w:val="28"/>
          <w:szCs w:val="28"/>
        </w:rPr>
        <w:t>.Ч</w:t>
      </w:r>
      <w:proofErr w:type="gramEnd"/>
      <w:r w:rsidRPr="00C635BE">
        <w:rPr>
          <w:rFonts w:ascii="Times New Roman" w:eastAsia="Times New Roman" w:hAnsi="Times New Roman" w:cs="Times New Roman"/>
          <w:color w:val="000000" w:themeColor="text1"/>
          <w:sz w:val="28"/>
          <w:szCs w:val="28"/>
        </w:rPr>
        <w:t>екмагуш  состоялось открытие месячника по здоровому образу жизни под девизом «Живи стильно, но не рискуй по глупости». Мероприятие было подготовлено и проведено с ребятами  школьного во</w:t>
      </w:r>
      <w:r w:rsidR="005C4FD7">
        <w:rPr>
          <w:rFonts w:ascii="Times New Roman" w:eastAsia="Times New Roman" w:hAnsi="Times New Roman" w:cs="Times New Roman"/>
          <w:color w:val="000000" w:themeColor="text1"/>
          <w:sz w:val="28"/>
          <w:szCs w:val="28"/>
        </w:rPr>
        <w:t>зраста. Целью мероприятия являл</w:t>
      </w:r>
      <w:r w:rsidRPr="00C635BE">
        <w:rPr>
          <w:rFonts w:ascii="Times New Roman" w:eastAsia="Times New Roman" w:hAnsi="Times New Roman" w:cs="Times New Roman"/>
          <w:color w:val="000000" w:themeColor="text1"/>
          <w:sz w:val="28"/>
          <w:szCs w:val="28"/>
        </w:rPr>
        <w:t xml:space="preserve">ся –  пропаганда здорового образа жизни, ознакомление с последствиями употребления наркотиков, формирование негативного отношения к пробе наркотических и других </w:t>
      </w:r>
      <w:proofErr w:type="spellStart"/>
      <w:r w:rsidRPr="00C635BE">
        <w:rPr>
          <w:rFonts w:ascii="Times New Roman" w:eastAsia="Times New Roman" w:hAnsi="Times New Roman" w:cs="Times New Roman"/>
          <w:color w:val="000000" w:themeColor="text1"/>
          <w:sz w:val="28"/>
          <w:szCs w:val="28"/>
        </w:rPr>
        <w:t>психоактивных</w:t>
      </w:r>
      <w:proofErr w:type="spellEnd"/>
      <w:r w:rsidRPr="00C635BE">
        <w:rPr>
          <w:rFonts w:ascii="Times New Roman" w:eastAsia="Times New Roman" w:hAnsi="Times New Roman" w:cs="Times New Roman"/>
          <w:color w:val="000000" w:themeColor="text1"/>
          <w:sz w:val="28"/>
          <w:szCs w:val="28"/>
        </w:rPr>
        <w:t xml:space="preserve"> веществ</w:t>
      </w:r>
      <w:r w:rsidR="005C4FD7">
        <w:rPr>
          <w:rFonts w:ascii="Times New Roman" w:eastAsia="Times New Roman" w:hAnsi="Times New Roman" w:cs="Times New Roman"/>
          <w:color w:val="000000" w:themeColor="text1"/>
          <w:sz w:val="28"/>
          <w:szCs w:val="28"/>
        </w:rPr>
        <w:t>.</w:t>
      </w:r>
      <w:r w:rsidRPr="00C635BE">
        <w:rPr>
          <w:rFonts w:ascii="Times New Roman" w:eastAsia="Times New Roman" w:hAnsi="Times New Roman" w:cs="Times New Roman"/>
          <w:color w:val="000000" w:themeColor="text1"/>
          <w:sz w:val="28"/>
          <w:szCs w:val="28"/>
        </w:rPr>
        <w:t> </w:t>
      </w:r>
    </w:p>
    <w:p w:rsidR="00AC2DFB" w:rsidRDefault="00AC2DFB" w:rsidP="00EF49C1">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6A6C34">
        <w:rPr>
          <w:rFonts w:ascii="Times New Roman" w:hAnsi="Times New Roman" w:cs="Times New Roman"/>
          <w:color w:val="000000"/>
          <w:sz w:val="28"/>
          <w:szCs w:val="28"/>
          <w:shd w:val="clear" w:color="auto" w:fill="FFFFFF"/>
        </w:rPr>
        <w:t>Мероприятия в форме профилактических бесед «Умей сказать -  НЕТ!», «Береги свое здоровье смолоду»</w:t>
      </w:r>
      <w:r w:rsidR="008D334D">
        <w:rPr>
          <w:rFonts w:ascii="Times New Roman" w:hAnsi="Times New Roman" w:cs="Times New Roman"/>
          <w:color w:val="000000"/>
          <w:sz w:val="28"/>
          <w:szCs w:val="28"/>
          <w:shd w:val="clear" w:color="auto" w:fill="FFFFFF"/>
          <w:lang w:val="tt-RU"/>
        </w:rPr>
        <w:t>,</w:t>
      </w:r>
      <w:r w:rsidRPr="006A6C34">
        <w:rPr>
          <w:rFonts w:ascii="Times New Roman" w:hAnsi="Times New Roman" w:cs="Times New Roman"/>
          <w:color w:val="000000"/>
          <w:sz w:val="28"/>
          <w:szCs w:val="28"/>
        </w:rPr>
        <w:t xml:space="preserve"> «Сделай правильный выбор!», «Не прикасайся к безумию!», </w:t>
      </w:r>
      <w:r w:rsidRPr="006A6C34">
        <w:rPr>
          <w:rFonts w:ascii="Times New Roman" w:hAnsi="Times New Roman" w:cs="Times New Roman"/>
          <w:sz w:val="28"/>
          <w:szCs w:val="28"/>
        </w:rPr>
        <w:t>«Берегись бед, пока их нет» проведены</w:t>
      </w:r>
      <w:r w:rsidR="005C4FD7">
        <w:rPr>
          <w:rFonts w:ascii="Times New Roman" w:hAnsi="Times New Roman" w:cs="Times New Roman"/>
          <w:sz w:val="28"/>
          <w:szCs w:val="28"/>
        </w:rPr>
        <w:t xml:space="preserve"> в СДК, СК</w:t>
      </w:r>
      <w:r w:rsidR="008D334D">
        <w:rPr>
          <w:rFonts w:ascii="Times New Roman" w:hAnsi="Times New Roman" w:cs="Times New Roman"/>
          <w:sz w:val="28"/>
          <w:szCs w:val="28"/>
          <w:lang w:val="tt-RU"/>
        </w:rPr>
        <w:t>,</w:t>
      </w:r>
      <w:r w:rsidRPr="006A6C34">
        <w:rPr>
          <w:rFonts w:ascii="Times New Roman" w:hAnsi="Times New Roman" w:cs="Times New Roman"/>
          <w:sz w:val="28"/>
          <w:szCs w:val="28"/>
        </w:rPr>
        <w:t xml:space="preserve"> с целью </w:t>
      </w:r>
      <w:r w:rsidRPr="006A6C34">
        <w:rPr>
          <w:rFonts w:ascii="Times New Roman" w:hAnsi="Times New Roman" w:cs="Times New Roman"/>
          <w:color w:val="000000"/>
          <w:sz w:val="28"/>
          <w:szCs w:val="28"/>
        </w:rPr>
        <w:t>побуждения  у детей сопротивления к вредным привычкам.</w:t>
      </w:r>
    </w:p>
    <w:p w:rsidR="007B1C76" w:rsidRDefault="008D334D" w:rsidP="00341F5B">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lang w:val="tt-RU"/>
        </w:rPr>
        <w:t xml:space="preserve">         </w:t>
      </w:r>
      <w:r w:rsidR="00AC2DFB" w:rsidRPr="007B1C76">
        <w:rPr>
          <w:rFonts w:ascii="Times New Roman" w:hAnsi="Times New Roman" w:cs="Times New Roman"/>
          <w:color w:val="000000"/>
          <w:sz w:val="28"/>
          <w:szCs w:val="28"/>
        </w:rPr>
        <w:t>С целью популяризации спорта, вовлечения в спортивное движение, объединения  и сплочения общих идей проводились спортивно – развлекательные мероприятия «У спорта нет каникул», «Кто не курит и не пьет – тот рекорды в спорте бьет»,</w:t>
      </w:r>
      <w:r w:rsidR="00AC2DFB" w:rsidRPr="007B1C76">
        <w:rPr>
          <w:rFonts w:ascii="Times New Roman" w:hAnsi="Times New Roman" w:cs="Times New Roman"/>
          <w:color w:val="000000"/>
          <w:sz w:val="28"/>
          <w:szCs w:val="28"/>
          <w:lang w:eastAsia="en-US"/>
        </w:rPr>
        <w:t xml:space="preserve"> «</w:t>
      </w:r>
      <w:r w:rsidR="001E2572" w:rsidRPr="007B1C76">
        <w:rPr>
          <w:rFonts w:ascii="Times New Roman" w:hAnsi="Times New Roman" w:cs="Times New Roman"/>
          <w:color w:val="000000"/>
          <w:sz w:val="28"/>
          <w:szCs w:val="28"/>
          <w:lang w:eastAsia="en-US"/>
        </w:rPr>
        <w:t>В</w:t>
      </w:r>
      <w:r w:rsidR="00AC2DFB" w:rsidRPr="007B1C76">
        <w:rPr>
          <w:rFonts w:ascii="Times New Roman" w:hAnsi="Times New Roman" w:cs="Times New Roman"/>
          <w:color w:val="000000"/>
          <w:sz w:val="28"/>
          <w:szCs w:val="28"/>
          <w:lang w:eastAsia="en-US"/>
        </w:rPr>
        <w:t>ремя не теряй</w:t>
      </w:r>
      <w:r w:rsidR="001E2572" w:rsidRPr="007B1C76">
        <w:rPr>
          <w:rFonts w:ascii="Times New Roman" w:hAnsi="Times New Roman" w:cs="Times New Roman"/>
          <w:color w:val="000000"/>
          <w:sz w:val="28"/>
          <w:szCs w:val="28"/>
          <w:lang w:eastAsia="en-US"/>
        </w:rPr>
        <w:t xml:space="preserve"> -</w:t>
      </w:r>
      <w:r w:rsidR="00AC2DFB" w:rsidRPr="007B1C76">
        <w:rPr>
          <w:rFonts w:ascii="Times New Roman" w:hAnsi="Times New Roman" w:cs="Times New Roman"/>
          <w:color w:val="000000"/>
          <w:sz w:val="28"/>
          <w:szCs w:val="28"/>
          <w:lang w:eastAsia="en-US"/>
        </w:rPr>
        <w:t xml:space="preserve"> сил, здоровья прибавляй», «</w:t>
      </w:r>
      <w:r w:rsidR="00AC2DFB" w:rsidRPr="007B1C76">
        <w:rPr>
          <w:rFonts w:ascii="Times New Roman" w:hAnsi="Times New Roman" w:cs="Times New Roman"/>
          <w:color w:val="000000"/>
          <w:sz w:val="28"/>
          <w:szCs w:val="28"/>
        </w:rPr>
        <w:t>Я выбираю спорт».</w:t>
      </w:r>
    </w:p>
    <w:p w:rsidR="00AC2DFB" w:rsidRDefault="00EF49C1" w:rsidP="00EF49C1">
      <w:pPr>
        <w:spacing w:after="0" w:line="240" w:lineRule="auto"/>
        <w:jc w:val="both"/>
        <w:rPr>
          <w:rFonts w:ascii="Times New Roman" w:hAnsi="Times New Roman" w:cs="Times New Roman"/>
          <w:sz w:val="28"/>
          <w:szCs w:val="28"/>
        </w:rPr>
      </w:pPr>
      <w:r>
        <w:rPr>
          <w:rFonts w:ascii="Monotype Corsiva" w:hAnsi="Monotype Corsiva" w:cs="Times New Roman"/>
          <w:b/>
          <w:color w:val="C00000"/>
          <w:sz w:val="28"/>
          <w:szCs w:val="28"/>
        </w:rPr>
        <w:t xml:space="preserve">           </w:t>
      </w:r>
      <w:r w:rsidR="007B1C76" w:rsidRPr="007B1C76">
        <w:rPr>
          <w:rFonts w:ascii="Times New Roman" w:hAnsi="Times New Roman" w:cs="Times New Roman"/>
          <w:sz w:val="28"/>
          <w:szCs w:val="28"/>
        </w:rPr>
        <w:t xml:space="preserve">В сельском поселении </w:t>
      </w:r>
      <w:proofErr w:type="spellStart"/>
      <w:r w:rsidR="007B1C76" w:rsidRPr="007B1C76">
        <w:rPr>
          <w:rFonts w:ascii="Times New Roman" w:hAnsi="Times New Roman" w:cs="Times New Roman"/>
          <w:sz w:val="28"/>
          <w:szCs w:val="28"/>
        </w:rPr>
        <w:t>Калмашбашевский</w:t>
      </w:r>
      <w:proofErr w:type="spellEnd"/>
      <w:r w:rsidR="007B1C76" w:rsidRPr="007B1C76">
        <w:rPr>
          <w:rFonts w:ascii="Times New Roman" w:hAnsi="Times New Roman" w:cs="Times New Roman"/>
          <w:sz w:val="28"/>
          <w:szCs w:val="28"/>
        </w:rPr>
        <w:t xml:space="preserve"> сельсовет состоялось </w:t>
      </w:r>
      <w:r w:rsidR="007B1C76" w:rsidRPr="007B1C76">
        <w:rPr>
          <w:rFonts w:ascii="Times New Roman" w:hAnsi="Times New Roman" w:cs="Times New Roman"/>
          <w:sz w:val="28"/>
          <w:szCs w:val="28"/>
          <w:lang w:val="en-US"/>
        </w:rPr>
        <w:t>V</w:t>
      </w:r>
      <w:r w:rsidR="007B1C76" w:rsidRPr="007B1C76">
        <w:rPr>
          <w:rFonts w:ascii="Times New Roman" w:hAnsi="Times New Roman" w:cs="Times New Roman"/>
          <w:sz w:val="28"/>
          <w:szCs w:val="28"/>
        </w:rPr>
        <w:t xml:space="preserve"> Республиканское соревнование по лыжным гонкам, посвященное памяти мастера спорта России по </w:t>
      </w:r>
      <w:proofErr w:type="spellStart"/>
      <w:r w:rsidR="007B1C76" w:rsidRPr="007B1C76">
        <w:rPr>
          <w:rFonts w:ascii="Times New Roman" w:hAnsi="Times New Roman" w:cs="Times New Roman"/>
          <w:sz w:val="28"/>
          <w:szCs w:val="28"/>
        </w:rPr>
        <w:t>ачер</w:t>
      </w:r>
      <w:proofErr w:type="gramStart"/>
      <w:r w:rsidR="007B1C76" w:rsidRPr="007B1C76">
        <w:rPr>
          <w:rFonts w:ascii="Times New Roman" w:hAnsi="Times New Roman" w:cs="Times New Roman"/>
          <w:sz w:val="28"/>
          <w:szCs w:val="28"/>
        </w:rPr>
        <w:t>и</w:t>
      </w:r>
      <w:proofErr w:type="spellEnd"/>
      <w:r w:rsidR="007B1C76" w:rsidRPr="007B1C76">
        <w:rPr>
          <w:rFonts w:ascii="Times New Roman" w:hAnsi="Times New Roman" w:cs="Times New Roman"/>
          <w:sz w:val="28"/>
          <w:szCs w:val="28"/>
        </w:rPr>
        <w:t>-</w:t>
      </w:r>
      <w:proofErr w:type="gramEnd"/>
      <w:r w:rsidR="007B1C76" w:rsidRPr="007B1C76">
        <w:rPr>
          <w:rFonts w:ascii="Times New Roman" w:hAnsi="Times New Roman" w:cs="Times New Roman"/>
          <w:sz w:val="28"/>
          <w:szCs w:val="28"/>
        </w:rPr>
        <w:t xml:space="preserve"> биатлону </w:t>
      </w:r>
      <w:proofErr w:type="spellStart"/>
      <w:r w:rsidR="007B1C76" w:rsidRPr="007B1C76">
        <w:rPr>
          <w:rFonts w:ascii="Times New Roman" w:hAnsi="Times New Roman" w:cs="Times New Roman"/>
          <w:sz w:val="28"/>
          <w:szCs w:val="28"/>
        </w:rPr>
        <w:t>А.Рамазанова</w:t>
      </w:r>
      <w:proofErr w:type="spellEnd"/>
      <w:r w:rsidR="007B1C76" w:rsidRPr="007B1C76">
        <w:rPr>
          <w:rFonts w:ascii="Times New Roman" w:hAnsi="Times New Roman" w:cs="Times New Roman"/>
          <w:sz w:val="28"/>
          <w:szCs w:val="28"/>
        </w:rPr>
        <w:t>.</w:t>
      </w:r>
    </w:p>
    <w:p w:rsidR="00562685" w:rsidRDefault="00EF49C1" w:rsidP="00B96FA1">
      <w:pPr>
        <w:pStyle w:val="page-mainlead"/>
        <w:pBdr>
          <w:bottom w:val="single" w:sz="6" w:space="4" w:color="EEEEEE"/>
        </w:pBdr>
        <w:shd w:val="clear" w:color="auto" w:fill="FFFFFF"/>
        <w:spacing w:before="0" w:beforeAutospacing="0" w:after="0" w:afterAutospacing="0"/>
        <w:ind w:firstLine="567"/>
        <w:jc w:val="both"/>
        <w:rPr>
          <w:sz w:val="28"/>
          <w:szCs w:val="28"/>
        </w:rPr>
      </w:pPr>
      <w:r>
        <w:rPr>
          <w:sz w:val="28"/>
          <w:szCs w:val="28"/>
        </w:rPr>
        <w:t xml:space="preserve">  </w:t>
      </w:r>
      <w:r w:rsidR="00AC2DFB" w:rsidRPr="008E38D3">
        <w:rPr>
          <w:sz w:val="28"/>
          <w:szCs w:val="28"/>
        </w:rPr>
        <w:t>Вовлечение ребят в волонтерское движение, участие  в его деятельности имеет огромное значение. Способствует самореализации и самосовершенствованию, дает возможность получить новые знания и опыт, что особенно важно для подрастающего поколения.  Прошли акции «</w:t>
      </w:r>
      <w:proofErr w:type="spellStart"/>
      <w:r w:rsidR="00AC2DFB" w:rsidRPr="008E38D3">
        <w:rPr>
          <w:sz w:val="28"/>
          <w:szCs w:val="28"/>
        </w:rPr>
        <w:t>Яшелле</w:t>
      </w:r>
      <w:proofErr w:type="spellEnd"/>
      <w:r w:rsidR="008D334D">
        <w:rPr>
          <w:sz w:val="28"/>
          <w:szCs w:val="28"/>
          <w:lang w:val="tt-RU"/>
        </w:rPr>
        <w:t xml:space="preserve"> </w:t>
      </w:r>
      <w:proofErr w:type="spellStart"/>
      <w:r w:rsidR="00AC2DFB" w:rsidRPr="008E38D3">
        <w:rPr>
          <w:sz w:val="28"/>
          <w:szCs w:val="28"/>
        </w:rPr>
        <w:t>кочен</w:t>
      </w:r>
      <w:proofErr w:type="spellEnd"/>
      <w:r w:rsidR="00230451">
        <w:rPr>
          <w:sz w:val="28"/>
          <w:szCs w:val="28"/>
          <w:lang w:val="tt-RU"/>
        </w:rPr>
        <w:t xml:space="preserve"> </w:t>
      </w:r>
      <w:proofErr w:type="spellStart"/>
      <w:r w:rsidR="00AC2DFB" w:rsidRPr="008E38D3">
        <w:rPr>
          <w:sz w:val="28"/>
          <w:szCs w:val="28"/>
        </w:rPr>
        <w:t>корэ</w:t>
      </w:r>
      <w:r w:rsidR="00562685">
        <w:rPr>
          <w:sz w:val="28"/>
          <w:szCs w:val="28"/>
        </w:rPr>
        <w:t>ш</w:t>
      </w:r>
      <w:proofErr w:type="spellEnd"/>
      <w:r w:rsidR="00562685">
        <w:rPr>
          <w:sz w:val="28"/>
          <w:szCs w:val="28"/>
        </w:rPr>
        <w:t>»,</w:t>
      </w:r>
      <w:r w:rsidR="00230451">
        <w:rPr>
          <w:sz w:val="28"/>
          <w:szCs w:val="28"/>
          <w:lang w:val="tt-RU"/>
        </w:rPr>
        <w:t xml:space="preserve"> </w:t>
      </w:r>
      <w:r w:rsidR="00562685">
        <w:rPr>
          <w:sz w:val="28"/>
          <w:szCs w:val="28"/>
        </w:rPr>
        <w:t xml:space="preserve"> «Марафон добрых дел».</w:t>
      </w:r>
    </w:p>
    <w:p w:rsidR="00B96FA1" w:rsidRPr="00B96FA1" w:rsidRDefault="00B96FA1" w:rsidP="00B96FA1">
      <w:pPr>
        <w:pStyle w:val="a3"/>
        <w:shd w:val="clear" w:color="auto" w:fill="FFFFFF"/>
        <w:spacing w:after="0"/>
        <w:jc w:val="both"/>
        <w:textAlignment w:val="baseline"/>
        <w:rPr>
          <w:color w:val="000000"/>
          <w:sz w:val="28"/>
          <w:szCs w:val="28"/>
        </w:rPr>
      </w:pPr>
      <w:r w:rsidRPr="00B96FA1">
        <w:rPr>
          <w:color w:val="000000"/>
          <w:sz w:val="28"/>
          <w:szCs w:val="28"/>
        </w:rPr>
        <w:t>Главными целями летней кампании 201</w:t>
      </w:r>
      <w:r>
        <w:rPr>
          <w:color w:val="000000"/>
          <w:sz w:val="28"/>
          <w:szCs w:val="28"/>
        </w:rPr>
        <w:t>8</w:t>
      </w:r>
      <w:r w:rsidRPr="00B96FA1">
        <w:rPr>
          <w:color w:val="000000"/>
          <w:sz w:val="28"/>
          <w:szCs w:val="28"/>
        </w:rPr>
        <w:t xml:space="preserve"> года являются реализация традиционных и поиск новых форм организации отдыха, оздоровления, занятости детей и подростков </w:t>
      </w:r>
      <w:r>
        <w:rPr>
          <w:color w:val="000000"/>
          <w:sz w:val="28"/>
          <w:szCs w:val="28"/>
        </w:rPr>
        <w:t xml:space="preserve">Чекмагушевского </w:t>
      </w:r>
      <w:r w:rsidRPr="00B96FA1">
        <w:rPr>
          <w:color w:val="000000"/>
          <w:sz w:val="28"/>
          <w:szCs w:val="28"/>
        </w:rPr>
        <w:t>района.</w:t>
      </w:r>
    </w:p>
    <w:p w:rsidR="00562685" w:rsidRPr="00B96FA1" w:rsidRDefault="00562685" w:rsidP="002C7D89">
      <w:pPr>
        <w:pStyle w:val="page-mainlead"/>
        <w:pBdr>
          <w:bottom w:val="single" w:sz="6" w:space="2" w:color="EEEEEE"/>
        </w:pBdr>
        <w:shd w:val="clear" w:color="auto" w:fill="FFFFFF"/>
        <w:spacing w:before="0" w:beforeAutospacing="0" w:after="0" w:afterAutospacing="0"/>
        <w:ind w:firstLine="567"/>
        <w:jc w:val="both"/>
        <w:rPr>
          <w:color w:val="000000"/>
          <w:sz w:val="28"/>
          <w:szCs w:val="28"/>
        </w:rPr>
      </w:pPr>
      <w:r w:rsidRPr="008E38D3">
        <w:rPr>
          <w:color w:val="000000"/>
          <w:sz w:val="28"/>
          <w:szCs w:val="28"/>
        </w:rPr>
        <w:lastRenderedPageBreak/>
        <w:t xml:space="preserve">Во исполнение постановления  Администрации муниципального района </w:t>
      </w:r>
      <w:proofErr w:type="spellStart"/>
      <w:r w:rsidRPr="008E38D3">
        <w:rPr>
          <w:color w:val="000000"/>
          <w:sz w:val="28"/>
          <w:szCs w:val="28"/>
        </w:rPr>
        <w:t>Чекмагушевский</w:t>
      </w:r>
      <w:proofErr w:type="spellEnd"/>
      <w:r w:rsidRPr="008E38D3">
        <w:rPr>
          <w:color w:val="000000"/>
          <w:sz w:val="28"/>
          <w:szCs w:val="28"/>
        </w:rPr>
        <w:t xml:space="preserve"> район РБ № 181 от 12 апреля 2018г. </w:t>
      </w:r>
      <w:proofErr w:type="gramStart"/>
      <w:r w:rsidRPr="008E38D3">
        <w:rPr>
          <w:color w:val="000000"/>
          <w:sz w:val="28"/>
          <w:szCs w:val="28"/>
        </w:rPr>
        <w:t xml:space="preserve">“Об организации в 2018 году отдыха, оздоровления, занятости детей и подростков на территории муниципального района </w:t>
      </w:r>
      <w:proofErr w:type="spellStart"/>
      <w:r w:rsidRPr="008E38D3">
        <w:rPr>
          <w:color w:val="000000"/>
          <w:sz w:val="28"/>
          <w:szCs w:val="28"/>
        </w:rPr>
        <w:t>Чекмагушевский</w:t>
      </w:r>
      <w:proofErr w:type="spellEnd"/>
      <w:r w:rsidRPr="008E38D3">
        <w:rPr>
          <w:color w:val="000000"/>
          <w:sz w:val="28"/>
          <w:szCs w:val="28"/>
        </w:rPr>
        <w:t xml:space="preserve"> район Республики Башкортостан”, для достижения более эффективных результатов в работе по организации отдыха, качественного оздоровления, занятости, интеллектуального и творческого развития, формирования культуры здорового образа жизни и привлечения детей и подростков к активной творческой деятельности, был разработан  план мероприятий по организации досуга детей в летний</w:t>
      </w:r>
      <w:proofErr w:type="gramEnd"/>
      <w:r w:rsidRPr="008E38D3">
        <w:rPr>
          <w:color w:val="000000"/>
          <w:sz w:val="28"/>
          <w:szCs w:val="28"/>
        </w:rPr>
        <w:t xml:space="preserve"> период </w:t>
      </w:r>
      <w:r w:rsidRPr="00B96FA1">
        <w:rPr>
          <w:color w:val="000000"/>
          <w:sz w:val="28"/>
          <w:szCs w:val="28"/>
        </w:rPr>
        <w:t xml:space="preserve">времени. </w:t>
      </w:r>
    </w:p>
    <w:p w:rsidR="00B96FA1" w:rsidRDefault="00B96FA1" w:rsidP="002C7D89">
      <w:pPr>
        <w:pStyle w:val="page-mainlead"/>
        <w:pBdr>
          <w:bottom w:val="single" w:sz="6" w:space="2" w:color="EEEEEE"/>
        </w:pBdr>
        <w:shd w:val="clear" w:color="auto" w:fill="FFFFFF"/>
        <w:spacing w:before="0" w:beforeAutospacing="0" w:after="0" w:afterAutospacing="0"/>
        <w:ind w:firstLine="567"/>
        <w:jc w:val="both"/>
        <w:rPr>
          <w:rFonts w:ascii="Arial" w:hAnsi="Arial" w:cs="Arial"/>
          <w:color w:val="000000"/>
          <w:sz w:val="21"/>
          <w:szCs w:val="21"/>
        </w:rPr>
      </w:pPr>
      <w:r w:rsidRPr="00B96FA1">
        <w:rPr>
          <w:color w:val="000000"/>
          <w:sz w:val="28"/>
          <w:szCs w:val="28"/>
        </w:rPr>
        <w:t xml:space="preserve">Грамотно организованный досуг – это в первую очередь профилактика правонарушений и </w:t>
      </w:r>
      <w:proofErr w:type="spellStart"/>
      <w:r w:rsidRPr="00B96FA1">
        <w:rPr>
          <w:color w:val="000000"/>
          <w:sz w:val="28"/>
          <w:szCs w:val="28"/>
        </w:rPr>
        <w:t>бездуховности</w:t>
      </w:r>
      <w:proofErr w:type="spellEnd"/>
      <w:r w:rsidRPr="00B96FA1">
        <w:rPr>
          <w:color w:val="000000"/>
          <w:sz w:val="28"/>
          <w:szCs w:val="28"/>
        </w:rPr>
        <w:t>, эмоциональной бедности и интеллектуальной ограниченности</w:t>
      </w:r>
      <w:r>
        <w:rPr>
          <w:rFonts w:ascii="Arial" w:hAnsi="Arial" w:cs="Arial"/>
          <w:color w:val="000000"/>
          <w:sz w:val="21"/>
          <w:szCs w:val="21"/>
        </w:rPr>
        <w:t>.</w:t>
      </w:r>
    </w:p>
    <w:p w:rsidR="00EF49C1" w:rsidRDefault="000A2BB7" w:rsidP="00EF49C1">
      <w:pPr>
        <w:pStyle w:val="page-mainlead"/>
        <w:pBdr>
          <w:bottom w:val="single" w:sz="6" w:space="4" w:color="EEEEEE"/>
        </w:pBdr>
        <w:shd w:val="clear" w:color="auto" w:fill="FFFFFF"/>
        <w:spacing w:before="0" w:beforeAutospacing="0" w:after="0" w:afterAutospacing="0"/>
        <w:ind w:firstLine="567"/>
        <w:jc w:val="both"/>
        <w:rPr>
          <w:color w:val="000000" w:themeColor="text1"/>
          <w:sz w:val="28"/>
          <w:szCs w:val="28"/>
        </w:rPr>
      </w:pPr>
      <w:r w:rsidRPr="000A2BB7">
        <w:rPr>
          <w:color w:val="000000"/>
          <w:sz w:val="28"/>
          <w:szCs w:val="28"/>
          <w:shd w:val="clear" w:color="auto" w:fill="FFFFFF"/>
        </w:rPr>
        <w:t>Первый день лета знаменателен тем, что он объявлен Международным днём защиты детей. В этот день</w:t>
      </w:r>
      <w:r w:rsidRPr="000A2BB7">
        <w:rPr>
          <w:color w:val="000000" w:themeColor="text1"/>
          <w:sz w:val="28"/>
          <w:szCs w:val="28"/>
        </w:rPr>
        <w:t xml:space="preserve"> во всех культурно-досуговых учреждениях</w:t>
      </w:r>
      <w:r>
        <w:rPr>
          <w:color w:val="000000" w:themeColor="text1"/>
          <w:sz w:val="28"/>
          <w:szCs w:val="28"/>
        </w:rPr>
        <w:t xml:space="preserve"> района</w:t>
      </w:r>
      <w:r w:rsidRPr="000A2BB7">
        <w:rPr>
          <w:color w:val="000000" w:themeColor="text1"/>
          <w:sz w:val="28"/>
          <w:szCs w:val="28"/>
        </w:rPr>
        <w:t xml:space="preserve"> прошли праздничные мероприятия. </w:t>
      </w:r>
      <w:r>
        <w:rPr>
          <w:color w:val="000000" w:themeColor="text1"/>
          <w:sz w:val="28"/>
          <w:szCs w:val="28"/>
        </w:rPr>
        <w:t xml:space="preserve">Особенно </w:t>
      </w:r>
      <w:r w:rsidRPr="000A2BB7">
        <w:rPr>
          <w:color w:val="000000" w:themeColor="text1"/>
          <w:sz w:val="28"/>
          <w:szCs w:val="28"/>
        </w:rPr>
        <w:t>ярко</w:t>
      </w:r>
      <w:r>
        <w:rPr>
          <w:color w:val="000000" w:themeColor="text1"/>
          <w:sz w:val="28"/>
          <w:szCs w:val="28"/>
        </w:rPr>
        <w:t>, красочно</w:t>
      </w:r>
      <w:r w:rsidRPr="000A2BB7">
        <w:rPr>
          <w:color w:val="000000" w:themeColor="text1"/>
          <w:sz w:val="28"/>
          <w:szCs w:val="28"/>
        </w:rPr>
        <w:t xml:space="preserve"> он прошел в районном Дворце культуры</w:t>
      </w:r>
      <w:r w:rsidR="00230451">
        <w:rPr>
          <w:color w:val="000000" w:themeColor="text1"/>
          <w:sz w:val="28"/>
          <w:szCs w:val="28"/>
          <w:lang w:val="tt-RU"/>
        </w:rPr>
        <w:t xml:space="preserve"> </w:t>
      </w:r>
      <w:r w:rsidRPr="000A2BB7">
        <w:rPr>
          <w:color w:val="000000" w:themeColor="text1"/>
          <w:sz w:val="28"/>
          <w:szCs w:val="28"/>
        </w:rPr>
        <w:t>«</w:t>
      </w:r>
      <w:r>
        <w:rPr>
          <w:color w:val="000000" w:themeColor="text1"/>
          <w:sz w:val="28"/>
          <w:szCs w:val="28"/>
        </w:rPr>
        <w:t>1 июня – День д</w:t>
      </w:r>
      <w:r w:rsidRPr="000A2BB7">
        <w:rPr>
          <w:color w:val="000000" w:themeColor="text1"/>
          <w:sz w:val="28"/>
          <w:szCs w:val="28"/>
        </w:rPr>
        <w:t xml:space="preserve">етства!». Была подготовлена не только концертная программа, но и множество других форм досуга, которые понравились юному населению района – это многочисленные интерактивные игры, </w:t>
      </w:r>
      <w:proofErr w:type="spellStart"/>
      <w:r w:rsidRPr="000A2BB7">
        <w:rPr>
          <w:color w:val="000000" w:themeColor="text1"/>
          <w:sz w:val="28"/>
          <w:szCs w:val="28"/>
        </w:rPr>
        <w:t>флешмобы</w:t>
      </w:r>
      <w:proofErr w:type="spellEnd"/>
      <w:r w:rsidRPr="000A2BB7">
        <w:rPr>
          <w:color w:val="000000" w:themeColor="text1"/>
          <w:sz w:val="28"/>
          <w:szCs w:val="28"/>
        </w:rPr>
        <w:t xml:space="preserve"> различной направленности</w:t>
      </w:r>
      <w:r>
        <w:rPr>
          <w:color w:val="000000" w:themeColor="text1"/>
          <w:sz w:val="28"/>
          <w:szCs w:val="28"/>
        </w:rPr>
        <w:t>.</w:t>
      </w:r>
      <w:r w:rsidRPr="000A2BB7">
        <w:rPr>
          <w:color w:val="000000" w:themeColor="text1"/>
          <w:sz w:val="28"/>
          <w:szCs w:val="28"/>
        </w:rPr>
        <w:t xml:space="preserve"> Также на территории праздника были оказаны развлекательные услуги: катание на электромобилях, батуты, аттракционы. Для детей были подготовлены кружки по оригами, лепке из пластилина, </w:t>
      </w:r>
      <w:proofErr w:type="spellStart"/>
      <w:r w:rsidRPr="000A2BB7">
        <w:rPr>
          <w:color w:val="000000" w:themeColor="text1"/>
          <w:sz w:val="28"/>
          <w:szCs w:val="28"/>
        </w:rPr>
        <w:t>аквагриму</w:t>
      </w:r>
      <w:proofErr w:type="spellEnd"/>
      <w:r w:rsidRPr="000A2BB7">
        <w:rPr>
          <w:color w:val="000000" w:themeColor="text1"/>
          <w:sz w:val="28"/>
          <w:szCs w:val="28"/>
        </w:rPr>
        <w:t>. На протяжении всего дня работал летний читальный зал, где были представлены различные детские книги и журналы. Было сделано многое для спортивного, творческого, умственного развития детей.</w:t>
      </w:r>
    </w:p>
    <w:p w:rsidR="00DC1954" w:rsidRPr="00EF49C1" w:rsidRDefault="00DC1954" w:rsidP="00EF49C1">
      <w:pPr>
        <w:pStyle w:val="page-mainlead"/>
        <w:pBdr>
          <w:bottom w:val="single" w:sz="6" w:space="4" w:color="EEEEEE"/>
        </w:pBdr>
        <w:shd w:val="clear" w:color="auto" w:fill="FFFFFF"/>
        <w:spacing w:before="0" w:beforeAutospacing="0" w:after="0" w:afterAutospacing="0"/>
        <w:ind w:firstLine="567"/>
        <w:jc w:val="both"/>
        <w:rPr>
          <w:color w:val="000000" w:themeColor="text1"/>
          <w:sz w:val="28"/>
          <w:szCs w:val="28"/>
        </w:rPr>
      </w:pPr>
      <w:r w:rsidRPr="00E3070A">
        <w:rPr>
          <w:color w:val="000000" w:themeColor="text1"/>
          <w:sz w:val="28"/>
          <w:szCs w:val="28"/>
        </w:rPr>
        <w:t>Для создания  разнообразного,   полноценного отдыха детей в летний период</w:t>
      </w:r>
      <w:r w:rsidR="00E3070A" w:rsidRPr="00E3070A">
        <w:rPr>
          <w:color w:val="000000" w:themeColor="text1"/>
          <w:sz w:val="28"/>
          <w:szCs w:val="28"/>
        </w:rPr>
        <w:t>,</w:t>
      </w:r>
      <w:r w:rsidR="00230451">
        <w:rPr>
          <w:color w:val="000000" w:themeColor="text1"/>
          <w:sz w:val="28"/>
          <w:szCs w:val="28"/>
          <w:lang w:val="tt-RU"/>
        </w:rPr>
        <w:t xml:space="preserve"> </w:t>
      </w:r>
      <w:proofErr w:type="gramStart"/>
      <w:r w:rsidR="000A2BB7" w:rsidRPr="00E3070A">
        <w:rPr>
          <w:color w:val="000000" w:themeColor="text1"/>
          <w:sz w:val="28"/>
          <w:szCs w:val="28"/>
        </w:rPr>
        <w:t xml:space="preserve">используя всевозможные интересные </w:t>
      </w:r>
      <w:proofErr w:type="spellStart"/>
      <w:r w:rsidR="000A2BB7" w:rsidRPr="00E3070A">
        <w:rPr>
          <w:color w:val="000000" w:themeColor="text1"/>
          <w:sz w:val="28"/>
          <w:szCs w:val="28"/>
        </w:rPr>
        <w:t>формы</w:t>
      </w:r>
      <w:r w:rsidRPr="00E3070A">
        <w:rPr>
          <w:color w:val="000000" w:themeColor="text1"/>
          <w:sz w:val="28"/>
          <w:szCs w:val="28"/>
        </w:rPr>
        <w:t>дети</w:t>
      </w:r>
      <w:proofErr w:type="spellEnd"/>
      <w:r w:rsidRPr="00E3070A">
        <w:rPr>
          <w:color w:val="000000" w:themeColor="text1"/>
          <w:sz w:val="28"/>
          <w:szCs w:val="28"/>
        </w:rPr>
        <w:t xml:space="preserve"> были </w:t>
      </w:r>
      <w:r w:rsidR="00E3070A">
        <w:rPr>
          <w:color w:val="000000" w:themeColor="text1"/>
          <w:sz w:val="28"/>
          <w:szCs w:val="28"/>
        </w:rPr>
        <w:t>привлечены</w:t>
      </w:r>
      <w:r w:rsidRPr="00E3070A">
        <w:rPr>
          <w:color w:val="000000" w:themeColor="text1"/>
          <w:sz w:val="28"/>
          <w:szCs w:val="28"/>
        </w:rPr>
        <w:t xml:space="preserve"> к</w:t>
      </w:r>
      <w:proofErr w:type="gramEnd"/>
      <w:r w:rsidRPr="00E3070A">
        <w:rPr>
          <w:color w:val="000000" w:themeColor="text1"/>
          <w:sz w:val="28"/>
          <w:szCs w:val="28"/>
        </w:rPr>
        <w:t xml:space="preserve"> изучению истории своего села. </w:t>
      </w:r>
      <w:r w:rsidR="00970BB1" w:rsidRPr="00E3070A">
        <w:rPr>
          <w:color w:val="000000" w:themeColor="text1"/>
          <w:sz w:val="28"/>
          <w:szCs w:val="28"/>
        </w:rPr>
        <w:t>Были организованы мероприятия</w:t>
      </w:r>
      <w:r w:rsidRPr="00E3070A">
        <w:rPr>
          <w:color w:val="000000" w:themeColor="text1"/>
          <w:sz w:val="28"/>
          <w:szCs w:val="28"/>
        </w:rPr>
        <w:t xml:space="preserve"> по возрождению и сохранению традиций, п</w:t>
      </w:r>
      <w:r w:rsidR="00970BB1" w:rsidRPr="00E3070A">
        <w:rPr>
          <w:color w:val="000000" w:themeColor="text1"/>
          <w:sz w:val="28"/>
          <w:szCs w:val="28"/>
        </w:rPr>
        <w:t xml:space="preserve">раздников и обрядов </w:t>
      </w:r>
      <w:r w:rsidR="00E3070A">
        <w:rPr>
          <w:color w:val="000000" w:themeColor="text1"/>
          <w:sz w:val="28"/>
          <w:szCs w:val="28"/>
        </w:rPr>
        <w:t>родного края (детские сабантуи, фольклорные праздники, экскурси</w:t>
      </w:r>
      <w:r w:rsidR="00B315DA">
        <w:rPr>
          <w:color w:val="000000" w:themeColor="text1"/>
          <w:sz w:val="28"/>
          <w:szCs w:val="28"/>
        </w:rPr>
        <w:t>и в краеведческий музей района)</w:t>
      </w:r>
      <w:r w:rsidR="00230451">
        <w:rPr>
          <w:color w:val="000000" w:themeColor="text1"/>
          <w:sz w:val="28"/>
          <w:szCs w:val="28"/>
          <w:lang w:val="tt-RU"/>
        </w:rPr>
        <w:t>.</w:t>
      </w:r>
    </w:p>
    <w:p w:rsidR="00EF49C1" w:rsidRDefault="002E157B" w:rsidP="00EF49C1">
      <w:pPr>
        <w:pStyle w:val="page-mainlead"/>
        <w:pBdr>
          <w:bottom w:val="single" w:sz="6" w:space="4" w:color="EEEEEE"/>
        </w:pBdr>
        <w:shd w:val="clear" w:color="auto" w:fill="FFFFFF"/>
        <w:spacing w:before="0" w:beforeAutospacing="0" w:after="0" w:afterAutospacing="0"/>
        <w:ind w:firstLine="567"/>
        <w:jc w:val="both"/>
        <w:rPr>
          <w:color w:val="000000"/>
          <w:sz w:val="28"/>
          <w:szCs w:val="28"/>
          <w:shd w:val="clear" w:color="auto" w:fill="FFFFFF"/>
        </w:rPr>
      </w:pPr>
      <w:r w:rsidRPr="008E38D3">
        <w:rPr>
          <w:color w:val="000000"/>
          <w:sz w:val="28"/>
          <w:szCs w:val="28"/>
        </w:rPr>
        <w:t>Познавательные часы – «</w:t>
      </w:r>
      <w:r w:rsidRPr="008E38D3">
        <w:rPr>
          <w:sz w:val="28"/>
          <w:szCs w:val="28"/>
        </w:rPr>
        <w:t>Природа, мы твои друзья</w:t>
      </w:r>
      <w:r w:rsidRPr="008E38D3">
        <w:rPr>
          <w:color w:val="000000"/>
          <w:sz w:val="28"/>
          <w:szCs w:val="28"/>
        </w:rPr>
        <w:t>», «</w:t>
      </w:r>
      <w:r w:rsidRPr="008E38D3">
        <w:rPr>
          <w:sz w:val="28"/>
          <w:szCs w:val="28"/>
        </w:rPr>
        <w:t>Животные – герои детских книг»,</w:t>
      </w:r>
      <w:r w:rsidRPr="008E38D3">
        <w:rPr>
          <w:color w:val="000000"/>
          <w:sz w:val="28"/>
          <w:szCs w:val="28"/>
        </w:rPr>
        <w:t xml:space="preserve"> «Мы юные экологи», «</w:t>
      </w:r>
      <w:r w:rsidRPr="008E38D3">
        <w:rPr>
          <w:sz w:val="28"/>
          <w:szCs w:val="28"/>
        </w:rPr>
        <w:t>По лесной тропе родного края», экологические экскурсии, акции «Чистый берег»</w:t>
      </w:r>
      <w:r w:rsidR="00230451">
        <w:rPr>
          <w:sz w:val="28"/>
          <w:szCs w:val="28"/>
          <w:lang w:val="tt-RU"/>
        </w:rPr>
        <w:t xml:space="preserve"> </w:t>
      </w:r>
      <w:r w:rsidRPr="008E38D3">
        <w:rPr>
          <w:color w:val="000000"/>
          <w:sz w:val="28"/>
          <w:szCs w:val="28"/>
          <w:lang w:val="tt-RU"/>
        </w:rPr>
        <w:t xml:space="preserve">были направлены на формирование </w:t>
      </w:r>
      <w:r w:rsidRPr="008E38D3">
        <w:rPr>
          <w:color w:val="000000"/>
          <w:sz w:val="28"/>
          <w:szCs w:val="28"/>
          <w:shd w:val="clear" w:color="auto" w:fill="FFFFFF"/>
        </w:rPr>
        <w:t>экологического сознания и чувства уважения к природе, бережного отношения и любви к окружающему миру.</w:t>
      </w:r>
    </w:p>
    <w:p w:rsidR="00EF49C1" w:rsidRDefault="00914612" w:rsidP="00EF49C1">
      <w:pPr>
        <w:pStyle w:val="page-mainlead"/>
        <w:pBdr>
          <w:bottom w:val="single" w:sz="6" w:space="4" w:color="EEEEEE"/>
        </w:pBdr>
        <w:shd w:val="clear" w:color="auto" w:fill="FFFFFF"/>
        <w:spacing w:before="0" w:beforeAutospacing="0" w:after="0" w:afterAutospacing="0"/>
        <w:ind w:firstLine="567"/>
        <w:jc w:val="both"/>
        <w:rPr>
          <w:color w:val="000000"/>
          <w:sz w:val="28"/>
          <w:szCs w:val="28"/>
          <w:shd w:val="clear" w:color="auto" w:fill="FFFFFF"/>
        </w:rPr>
      </w:pPr>
      <w:r w:rsidRPr="00865297">
        <w:rPr>
          <w:sz w:val="28"/>
          <w:szCs w:val="28"/>
        </w:rPr>
        <w:t>В целях профилактики дорожно-транспортного травматизма и пожарной безопасности  проведены многочисленные беседы</w:t>
      </w:r>
      <w:r w:rsidR="007B1C76" w:rsidRPr="00865297">
        <w:rPr>
          <w:sz w:val="28"/>
          <w:szCs w:val="28"/>
        </w:rPr>
        <w:t>, конкурсы, викторины, игровые программы</w:t>
      </w:r>
      <w:r w:rsidR="00BE6471" w:rsidRPr="00BE6471">
        <w:rPr>
          <w:sz w:val="28"/>
          <w:szCs w:val="28"/>
        </w:rPr>
        <w:t>: «Соблюдай правила дорожного движения!»</w:t>
      </w:r>
      <w:r w:rsidR="00BE6471">
        <w:rPr>
          <w:sz w:val="28"/>
          <w:szCs w:val="28"/>
        </w:rPr>
        <w:t>,</w:t>
      </w:r>
      <w:r w:rsidR="00230451">
        <w:rPr>
          <w:sz w:val="28"/>
          <w:szCs w:val="28"/>
          <w:lang w:val="tt-RU"/>
        </w:rPr>
        <w:t xml:space="preserve"> </w:t>
      </w:r>
      <w:r w:rsidR="00BE6471" w:rsidRPr="00BE6471">
        <w:rPr>
          <w:sz w:val="28"/>
          <w:szCs w:val="28"/>
        </w:rPr>
        <w:t>« В гостях у дяди Степы»</w:t>
      </w:r>
      <w:proofErr w:type="gramStart"/>
      <w:r w:rsidR="00BE6471" w:rsidRPr="00BE6471">
        <w:rPr>
          <w:sz w:val="28"/>
          <w:szCs w:val="28"/>
        </w:rPr>
        <w:t>,</w:t>
      </w:r>
      <w:r w:rsidR="00BE6471">
        <w:rPr>
          <w:b/>
          <w:bCs/>
          <w:color w:val="000000"/>
          <w:sz w:val="28"/>
          <w:szCs w:val="28"/>
          <w:shd w:val="clear" w:color="auto" w:fill="FFFFFF"/>
        </w:rPr>
        <w:t>«</w:t>
      </w:r>
      <w:proofErr w:type="gramEnd"/>
      <w:r w:rsidR="00BE6471" w:rsidRPr="00BE6471">
        <w:rPr>
          <w:bCs/>
          <w:color w:val="000000"/>
          <w:sz w:val="28"/>
          <w:szCs w:val="28"/>
          <w:shd w:val="clear" w:color="auto" w:fill="FFFFFF"/>
        </w:rPr>
        <w:t>Огонь – друг и враг человека»</w:t>
      </w:r>
      <w:r w:rsidR="00BE6471" w:rsidRPr="00BE6471">
        <w:rPr>
          <w:color w:val="000000"/>
          <w:sz w:val="28"/>
          <w:szCs w:val="28"/>
          <w:shd w:val="clear" w:color="auto" w:fill="FFFFFF"/>
        </w:rPr>
        <w:t xml:space="preserve">, </w:t>
      </w:r>
      <w:r w:rsidR="00BE6471">
        <w:rPr>
          <w:color w:val="000000"/>
          <w:sz w:val="28"/>
          <w:szCs w:val="28"/>
          <w:shd w:val="clear" w:color="auto" w:fill="FFFFFF"/>
        </w:rPr>
        <w:t>«</w:t>
      </w:r>
      <w:r w:rsidR="00BE6471" w:rsidRPr="00BE6471">
        <w:rPr>
          <w:color w:val="000000"/>
          <w:sz w:val="28"/>
          <w:szCs w:val="28"/>
          <w:shd w:val="clear" w:color="auto" w:fill="FFFFFF"/>
        </w:rPr>
        <w:t xml:space="preserve">Готовность </w:t>
      </w:r>
      <w:r w:rsidR="00BE6471">
        <w:rPr>
          <w:color w:val="000000"/>
          <w:sz w:val="28"/>
          <w:szCs w:val="28"/>
          <w:shd w:val="clear" w:color="auto" w:fill="FFFFFF"/>
        </w:rPr>
        <w:t>–</w:t>
      </w:r>
      <w:r w:rsidR="00BE6471" w:rsidRPr="00BE6471">
        <w:rPr>
          <w:color w:val="000000"/>
          <w:sz w:val="28"/>
          <w:szCs w:val="28"/>
          <w:shd w:val="clear" w:color="auto" w:fill="FFFFFF"/>
        </w:rPr>
        <w:t xml:space="preserve"> 01</w:t>
      </w:r>
      <w:r w:rsidR="00BE6471">
        <w:rPr>
          <w:color w:val="000000"/>
          <w:sz w:val="28"/>
          <w:szCs w:val="28"/>
          <w:shd w:val="clear" w:color="auto" w:fill="FFFFFF"/>
        </w:rPr>
        <w:t>»</w:t>
      </w:r>
      <w:r w:rsidR="00865297">
        <w:rPr>
          <w:color w:val="000000"/>
          <w:sz w:val="28"/>
          <w:szCs w:val="28"/>
          <w:shd w:val="clear" w:color="auto" w:fill="FFFFFF"/>
        </w:rPr>
        <w:t xml:space="preserve"> и другие.</w:t>
      </w:r>
    </w:p>
    <w:p w:rsidR="00EF49C1" w:rsidRDefault="00BE6471" w:rsidP="00EF49C1">
      <w:pPr>
        <w:pStyle w:val="page-mainlead"/>
        <w:pBdr>
          <w:bottom w:val="single" w:sz="6" w:space="4" w:color="EEEEEE"/>
        </w:pBdr>
        <w:shd w:val="clear" w:color="auto" w:fill="FFFFFF"/>
        <w:spacing w:before="0" w:beforeAutospacing="0" w:after="0" w:afterAutospacing="0"/>
        <w:ind w:firstLine="567"/>
        <w:jc w:val="both"/>
        <w:rPr>
          <w:sz w:val="28"/>
          <w:szCs w:val="28"/>
        </w:rPr>
      </w:pPr>
      <w:r>
        <w:rPr>
          <w:sz w:val="28"/>
          <w:szCs w:val="28"/>
        </w:rPr>
        <w:t>В</w:t>
      </w:r>
      <w:r w:rsidR="00DA2778" w:rsidRPr="00B97494">
        <w:rPr>
          <w:color w:val="000000" w:themeColor="text1"/>
          <w:sz w:val="28"/>
          <w:szCs w:val="28"/>
        </w:rPr>
        <w:t xml:space="preserve"> целях воспитания  подростков и молодежи истинными </w:t>
      </w:r>
      <w:r w:rsidR="00DA2778" w:rsidRPr="00B97494">
        <w:rPr>
          <w:bCs/>
          <w:color w:val="000000" w:themeColor="text1"/>
          <w:sz w:val="28"/>
          <w:szCs w:val="28"/>
        </w:rPr>
        <w:t xml:space="preserve">патриотами и достойными гражданами, </w:t>
      </w:r>
      <w:r w:rsidR="00DA2778" w:rsidRPr="00B97494">
        <w:rPr>
          <w:color w:val="000000"/>
          <w:sz w:val="28"/>
          <w:szCs w:val="28"/>
        </w:rPr>
        <w:t xml:space="preserve">формирования глубокого патриотического сознания, идей служения Отечеству, уважения к истории своей страны, сохранения и приумножения славных патриотических традиций направлены такие мероприятия как  </w:t>
      </w:r>
      <w:proofErr w:type="spellStart"/>
      <w:r w:rsidR="00DA2778" w:rsidRPr="00B97494">
        <w:rPr>
          <w:sz w:val="28"/>
          <w:szCs w:val="28"/>
        </w:rPr>
        <w:t>историко</w:t>
      </w:r>
      <w:proofErr w:type="spellEnd"/>
      <w:r w:rsidR="00DA2778" w:rsidRPr="00B97494">
        <w:rPr>
          <w:sz w:val="28"/>
          <w:szCs w:val="28"/>
        </w:rPr>
        <w:t xml:space="preserve"> – патриотические часы  «Русская земля – </w:t>
      </w:r>
      <w:r w:rsidR="00DA2778" w:rsidRPr="00B97494">
        <w:rPr>
          <w:sz w:val="28"/>
          <w:szCs w:val="28"/>
        </w:rPr>
        <w:lastRenderedPageBreak/>
        <w:t>Отечество героев»,  уроки мужества «Спасибо  тебе  безымянный  солдат»,</w:t>
      </w:r>
      <w:r w:rsidR="00230451">
        <w:rPr>
          <w:sz w:val="28"/>
          <w:szCs w:val="28"/>
          <w:lang w:val="tt-RU"/>
        </w:rPr>
        <w:t xml:space="preserve"> </w:t>
      </w:r>
      <w:r w:rsidR="00DA2778" w:rsidRPr="00B97494">
        <w:rPr>
          <w:sz w:val="28"/>
          <w:szCs w:val="28"/>
        </w:rPr>
        <w:t xml:space="preserve">«200 дней и ночей </w:t>
      </w:r>
      <w:proofErr w:type="spellStart"/>
      <w:r w:rsidR="00DA2778" w:rsidRPr="00B97494">
        <w:rPr>
          <w:sz w:val="28"/>
          <w:szCs w:val="28"/>
        </w:rPr>
        <w:t>Сталининграда</w:t>
      </w:r>
      <w:proofErr w:type="spellEnd"/>
      <w:r w:rsidR="00DA2778" w:rsidRPr="00B97494">
        <w:rPr>
          <w:sz w:val="28"/>
          <w:szCs w:val="28"/>
        </w:rPr>
        <w:t>»</w:t>
      </w:r>
      <w:proofErr w:type="gramStart"/>
      <w:r w:rsidR="00DA2778" w:rsidRPr="00B97494">
        <w:rPr>
          <w:sz w:val="28"/>
          <w:szCs w:val="28"/>
        </w:rPr>
        <w:t>,«</w:t>
      </w:r>
      <w:proofErr w:type="gramEnd"/>
      <w:r w:rsidR="00DA2778" w:rsidRPr="00B97494">
        <w:rPr>
          <w:sz w:val="28"/>
          <w:szCs w:val="28"/>
        </w:rPr>
        <w:t>Мы- правнуки твои, Победа!», устные журналы: «Горькая память войны: цифры и факты»,</w:t>
      </w:r>
      <w:r w:rsidR="001A1E8E" w:rsidRPr="00B97494">
        <w:rPr>
          <w:sz w:val="28"/>
          <w:szCs w:val="28"/>
        </w:rPr>
        <w:t xml:space="preserve"> уроки мужества  «</w:t>
      </w:r>
      <w:proofErr w:type="spellStart"/>
      <w:r w:rsidR="001A1E8E" w:rsidRPr="00B97494">
        <w:rPr>
          <w:sz w:val="28"/>
          <w:szCs w:val="28"/>
        </w:rPr>
        <w:t>Унсигез</w:t>
      </w:r>
      <w:proofErr w:type="spellEnd"/>
      <w:r w:rsidR="00230451">
        <w:rPr>
          <w:sz w:val="28"/>
          <w:szCs w:val="28"/>
          <w:lang w:val="tt-RU"/>
        </w:rPr>
        <w:t xml:space="preserve"> </w:t>
      </w:r>
      <w:proofErr w:type="spellStart"/>
      <w:r w:rsidR="001A1E8E" w:rsidRPr="00B97494">
        <w:rPr>
          <w:sz w:val="28"/>
          <w:szCs w:val="28"/>
        </w:rPr>
        <w:t>яшьлек</w:t>
      </w:r>
      <w:proofErr w:type="spellEnd"/>
      <w:r w:rsidR="001A1E8E" w:rsidRPr="00B97494">
        <w:rPr>
          <w:sz w:val="28"/>
          <w:szCs w:val="28"/>
        </w:rPr>
        <w:t xml:space="preserve"> </w:t>
      </w:r>
      <w:proofErr w:type="spellStart"/>
      <w:r w:rsidR="001A1E8E" w:rsidRPr="00B97494">
        <w:rPr>
          <w:sz w:val="28"/>
          <w:szCs w:val="28"/>
        </w:rPr>
        <w:t>ка</w:t>
      </w:r>
      <w:proofErr w:type="spellEnd"/>
      <w:r w:rsidR="001A1E8E" w:rsidRPr="00B97494">
        <w:rPr>
          <w:sz w:val="28"/>
          <w:szCs w:val="28"/>
          <w:lang w:val="tt-RU"/>
        </w:rPr>
        <w:t>һарман-интерна</w:t>
      </w:r>
      <w:proofErr w:type="spellStart"/>
      <w:r w:rsidR="001A1E8E" w:rsidRPr="00B97494">
        <w:rPr>
          <w:sz w:val="28"/>
          <w:szCs w:val="28"/>
        </w:rPr>
        <w:t>ционалистлар</w:t>
      </w:r>
      <w:proofErr w:type="spellEnd"/>
      <w:r w:rsidR="001A1E8E" w:rsidRPr="00B97494">
        <w:rPr>
          <w:sz w:val="28"/>
          <w:szCs w:val="28"/>
        </w:rPr>
        <w:t>»,</w:t>
      </w:r>
      <w:r w:rsidR="001A1E8E" w:rsidRPr="00B97494">
        <w:rPr>
          <w:bCs/>
          <w:sz w:val="28"/>
          <w:szCs w:val="28"/>
          <w:shd w:val="clear" w:color="auto" w:fill="FFFFFF"/>
        </w:rPr>
        <w:t xml:space="preserve"> поэтические часы "Салават </w:t>
      </w:r>
      <w:proofErr w:type="spellStart"/>
      <w:r w:rsidR="001A1E8E" w:rsidRPr="00B97494">
        <w:rPr>
          <w:bCs/>
          <w:sz w:val="28"/>
          <w:szCs w:val="28"/>
          <w:shd w:val="clear" w:color="auto" w:fill="FFFFFF"/>
        </w:rPr>
        <w:t>Юлаев-славный</w:t>
      </w:r>
      <w:proofErr w:type="spellEnd"/>
      <w:r w:rsidR="001A1E8E" w:rsidRPr="00B97494">
        <w:rPr>
          <w:bCs/>
          <w:sz w:val="28"/>
          <w:szCs w:val="28"/>
          <w:shd w:val="clear" w:color="auto" w:fill="FFFFFF"/>
        </w:rPr>
        <w:t xml:space="preserve"> сын башкир </w:t>
      </w:r>
      <w:proofErr w:type="spellStart"/>
      <w:r w:rsidR="001A1E8E" w:rsidRPr="00B97494">
        <w:rPr>
          <w:bCs/>
          <w:sz w:val="28"/>
          <w:szCs w:val="28"/>
          <w:shd w:val="clear" w:color="auto" w:fill="FFFFFF"/>
        </w:rPr>
        <w:t>ского</w:t>
      </w:r>
      <w:proofErr w:type="spellEnd"/>
      <w:r w:rsidR="001A1E8E" w:rsidRPr="00B97494">
        <w:rPr>
          <w:bCs/>
          <w:sz w:val="28"/>
          <w:szCs w:val="28"/>
          <w:shd w:val="clear" w:color="auto" w:fill="FFFFFF"/>
        </w:rPr>
        <w:t xml:space="preserve"> народа</w:t>
      </w:r>
      <w:r w:rsidR="001A1E8E" w:rsidRPr="00B97494">
        <w:rPr>
          <w:b/>
          <w:bCs/>
          <w:sz w:val="28"/>
          <w:szCs w:val="28"/>
          <w:shd w:val="clear" w:color="auto" w:fill="FFFFFF"/>
        </w:rPr>
        <w:t>",</w:t>
      </w:r>
      <w:r w:rsidR="00B20AD1">
        <w:rPr>
          <w:b/>
          <w:bCs/>
          <w:sz w:val="28"/>
          <w:szCs w:val="28"/>
          <w:shd w:val="clear" w:color="auto" w:fill="FFFFFF"/>
        </w:rPr>
        <w:t xml:space="preserve"> </w:t>
      </w:r>
      <w:r w:rsidR="001A1E8E" w:rsidRPr="00B97494">
        <w:rPr>
          <w:rStyle w:val="ab"/>
          <w:b w:val="0"/>
          <w:sz w:val="28"/>
          <w:szCs w:val="28"/>
        </w:rPr>
        <w:t>«</w:t>
      </w:r>
      <w:proofErr w:type="spellStart"/>
      <w:r w:rsidR="001A1E8E" w:rsidRPr="00B97494">
        <w:rPr>
          <w:rStyle w:val="ab"/>
          <w:b w:val="0"/>
          <w:sz w:val="28"/>
          <w:szCs w:val="28"/>
        </w:rPr>
        <w:t>Безнен</w:t>
      </w:r>
      <w:proofErr w:type="spellEnd"/>
      <w:r w:rsidR="00230451">
        <w:rPr>
          <w:rStyle w:val="ab"/>
          <w:b w:val="0"/>
          <w:sz w:val="28"/>
          <w:szCs w:val="28"/>
          <w:lang w:val="tt-RU"/>
        </w:rPr>
        <w:t xml:space="preserve"> </w:t>
      </w:r>
      <w:proofErr w:type="spellStart"/>
      <w:r w:rsidR="001A1E8E" w:rsidRPr="00B97494">
        <w:rPr>
          <w:rStyle w:val="ab"/>
          <w:b w:val="0"/>
          <w:sz w:val="28"/>
          <w:szCs w:val="28"/>
        </w:rPr>
        <w:t>яшьлек</w:t>
      </w:r>
      <w:proofErr w:type="spellEnd"/>
      <w:r w:rsidR="00230451">
        <w:rPr>
          <w:rStyle w:val="ab"/>
          <w:b w:val="0"/>
          <w:sz w:val="28"/>
          <w:szCs w:val="28"/>
          <w:lang w:val="tt-RU"/>
        </w:rPr>
        <w:t xml:space="preserve"> </w:t>
      </w:r>
      <w:proofErr w:type="spellStart"/>
      <w:r w:rsidR="001A1E8E" w:rsidRPr="00B97494">
        <w:rPr>
          <w:rStyle w:val="ab"/>
          <w:b w:val="0"/>
          <w:sz w:val="28"/>
          <w:szCs w:val="28"/>
        </w:rPr>
        <w:t>утта</w:t>
      </w:r>
      <w:proofErr w:type="spellEnd"/>
      <w:r w:rsidR="00230451">
        <w:rPr>
          <w:rStyle w:val="ab"/>
          <w:b w:val="0"/>
          <w:sz w:val="28"/>
          <w:szCs w:val="28"/>
          <w:lang w:val="tt-RU"/>
        </w:rPr>
        <w:t xml:space="preserve"> </w:t>
      </w:r>
      <w:proofErr w:type="spellStart"/>
      <w:r w:rsidR="001A1E8E" w:rsidRPr="00B97494">
        <w:rPr>
          <w:rStyle w:val="ab"/>
          <w:b w:val="0"/>
          <w:sz w:val="28"/>
          <w:szCs w:val="28"/>
        </w:rPr>
        <w:t>чыныкты</w:t>
      </w:r>
      <w:proofErr w:type="spellEnd"/>
      <w:r w:rsidR="001A1E8E" w:rsidRPr="00B97494">
        <w:rPr>
          <w:rStyle w:val="ab"/>
          <w:b w:val="0"/>
          <w:sz w:val="28"/>
          <w:szCs w:val="28"/>
        </w:rPr>
        <w:t xml:space="preserve">», </w:t>
      </w:r>
      <w:r w:rsidR="001A1E8E" w:rsidRPr="00B97494">
        <w:rPr>
          <w:sz w:val="28"/>
          <w:szCs w:val="28"/>
        </w:rPr>
        <w:t xml:space="preserve"> музыкально-исторические вечера «Дружный народ – крепкая держава», «В единстве наша сила»</w:t>
      </w:r>
      <w:proofErr w:type="gramStart"/>
      <w:r w:rsidR="001A1E8E" w:rsidRPr="00B97494">
        <w:rPr>
          <w:sz w:val="28"/>
          <w:szCs w:val="28"/>
        </w:rPr>
        <w:t>,</w:t>
      </w:r>
      <w:r w:rsidR="00B97494">
        <w:rPr>
          <w:sz w:val="28"/>
          <w:szCs w:val="28"/>
        </w:rPr>
        <w:t>п</w:t>
      </w:r>
      <w:proofErr w:type="gramEnd"/>
      <w:r w:rsidR="00B97494">
        <w:rPr>
          <w:sz w:val="28"/>
          <w:szCs w:val="28"/>
        </w:rPr>
        <w:t>атриотические</w:t>
      </w:r>
      <w:r w:rsidR="00B97494" w:rsidRPr="00B97494">
        <w:rPr>
          <w:sz w:val="28"/>
          <w:szCs w:val="28"/>
        </w:rPr>
        <w:t xml:space="preserve"> час</w:t>
      </w:r>
      <w:r w:rsidR="00B97494">
        <w:rPr>
          <w:sz w:val="28"/>
          <w:szCs w:val="28"/>
        </w:rPr>
        <w:t xml:space="preserve">ы </w:t>
      </w:r>
      <w:r w:rsidR="00B97494" w:rsidRPr="00B97494">
        <w:rPr>
          <w:sz w:val="28"/>
          <w:szCs w:val="28"/>
        </w:rPr>
        <w:t>«Мы – будущие солдаты»</w:t>
      </w:r>
      <w:r w:rsidR="00B97494">
        <w:rPr>
          <w:sz w:val="28"/>
          <w:szCs w:val="28"/>
        </w:rPr>
        <w:t>,</w:t>
      </w:r>
      <w:r w:rsidR="00230451">
        <w:rPr>
          <w:sz w:val="28"/>
          <w:szCs w:val="28"/>
          <w:lang w:val="tt-RU"/>
        </w:rPr>
        <w:t xml:space="preserve"> </w:t>
      </w:r>
      <w:r w:rsidR="00B97494" w:rsidRPr="00B97494">
        <w:rPr>
          <w:sz w:val="28"/>
          <w:szCs w:val="28"/>
        </w:rPr>
        <w:t>«Сделать выбор – мой долг и моё право»</w:t>
      </w:r>
      <w:r w:rsidR="00B97494">
        <w:rPr>
          <w:sz w:val="28"/>
          <w:szCs w:val="28"/>
        </w:rPr>
        <w:t>.</w:t>
      </w:r>
    </w:p>
    <w:p w:rsidR="00EF49C1" w:rsidRDefault="009F4453" w:rsidP="00EF49C1">
      <w:pPr>
        <w:pStyle w:val="page-mainlead"/>
        <w:pBdr>
          <w:bottom w:val="single" w:sz="6" w:space="4" w:color="EEEEEE"/>
        </w:pBdr>
        <w:shd w:val="clear" w:color="auto" w:fill="FFFFFF"/>
        <w:spacing w:before="0" w:beforeAutospacing="0" w:after="0" w:afterAutospacing="0"/>
        <w:ind w:firstLine="567"/>
        <w:jc w:val="both"/>
        <w:rPr>
          <w:sz w:val="28"/>
          <w:szCs w:val="28"/>
        </w:rPr>
      </w:pPr>
      <w:r w:rsidRPr="009F4453">
        <w:rPr>
          <w:sz w:val="28"/>
          <w:szCs w:val="28"/>
        </w:rPr>
        <w:t>Важным направлением деятельности учреждений культуры является работа с пожилыми, инвалидами и людьми с ограниченными возможностями здоровья. Для этой категории людей важно включение их в общественно-полезную деятельность, повышение культурно-образовательного уровня, повышение психологической устойчивости и улучшение качества жизни, преодоление информационно-познавательного «голода», т.е. все то, что может влиять на независимую жизнь пожилых и инвалидов.</w:t>
      </w:r>
    </w:p>
    <w:p w:rsidR="00EF49C1" w:rsidRDefault="009F4453" w:rsidP="00EF49C1">
      <w:pPr>
        <w:pStyle w:val="page-mainlead"/>
        <w:pBdr>
          <w:bottom w:val="single" w:sz="6" w:space="4" w:color="EEEEEE"/>
        </w:pBdr>
        <w:shd w:val="clear" w:color="auto" w:fill="FFFFFF"/>
        <w:spacing w:before="0" w:beforeAutospacing="0" w:after="0" w:afterAutospacing="0"/>
        <w:ind w:firstLine="567"/>
        <w:jc w:val="both"/>
        <w:rPr>
          <w:sz w:val="28"/>
          <w:szCs w:val="28"/>
        </w:rPr>
      </w:pPr>
      <w:r w:rsidRPr="00D12BF7">
        <w:rPr>
          <w:sz w:val="28"/>
          <w:szCs w:val="28"/>
        </w:rPr>
        <w:t>Огромное, позитивное настроение дарит</w:t>
      </w:r>
      <w:r w:rsidR="00230451">
        <w:rPr>
          <w:sz w:val="28"/>
          <w:szCs w:val="28"/>
          <w:lang w:val="tt-RU"/>
        </w:rPr>
        <w:t xml:space="preserve"> </w:t>
      </w:r>
      <w:proofErr w:type="spellStart"/>
      <w:r w:rsidRPr="009F4453">
        <w:rPr>
          <w:sz w:val="28"/>
          <w:szCs w:val="28"/>
        </w:rPr>
        <w:t>агиткультбригада</w:t>
      </w:r>
      <w:proofErr w:type="spellEnd"/>
      <w:r w:rsidRPr="009F4453">
        <w:rPr>
          <w:sz w:val="28"/>
          <w:szCs w:val="28"/>
        </w:rPr>
        <w:t xml:space="preserve"> «</w:t>
      </w:r>
      <w:proofErr w:type="spellStart"/>
      <w:r w:rsidRPr="009F4453">
        <w:rPr>
          <w:sz w:val="28"/>
          <w:szCs w:val="28"/>
        </w:rPr>
        <w:t>Чаткылар</w:t>
      </w:r>
      <w:proofErr w:type="spellEnd"/>
      <w:r w:rsidRPr="009F4453">
        <w:rPr>
          <w:sz w:val="28"/>
          <w:szCs w:val="28"/>
        </w:rPr>
        <w:t>» районного Дома культуры  пациентам ГУСОН «</w:t>
      </w:r>
      <w:proofErr w:type="spellStart"/>
      <w:r w:rsidRPr="009F4453">
        <w:rPr>
          <w:sz w:val="28"/>
          <w:szCs w:val="28"/>
        </w:rPr>
        <w:t>Резяповский</w:t>
      </w:r>
      <w:proofErr w:type="spellEnd"/>
      <w:r w:rsidRPr="009F4453">
        <w:rPr>
          <w:sz w:val="28"/>
          <w:szCs w:val="28"/>
        </w:rPr>
        <w:t xml:space="preserve"> Дом интернат для </w:t>
      </w:r>
      <w:proofErr w:type="gramStart"/>
      <w:r w:rsidRPr="009F4453">
        <w:rPr>
          <w:sz w:val="28"/>
          <w:szCs w:val="28"/>
        </w:rPr>
        <w:t>престарелых</w:t>
      </w:r>
      <w:proofErr w:type="gramEnd"/>
      <w:r w:rsidRPr="009F4453">
        <w:rPr>
          <w:sz w:val="28"/>
          <w:szCs w:val="28"/>
        </w:rPr>
        <w:t xml:space="preserve">» и пациентам филиала </w:t>
      </w:r>
      <w:proofErr w:type="spellStart"/>
      <w:r w:rsidRPr="009F4453">
        <w:rPr>
          <w:sz w:val="28"/>
          <w:szCs w:val="28"/>
        </w:rPr>
        <w:t>Бакалинского</w:t>
      </w:r>
      <w:proofErr w:type="spellEnd"/>
      <w:r w:rsidRPr="009F4453">
        <w:rPr>
          <w:sz w:val="28"/>
          <w:szCs w:val="28"/>
        </w:rPr>
        <w:t xml:space="preserve"> ПНИ в </w:t>
      </w:r>
      <w:proofErr w:type="spellStart"/>
      <w:r w:rsidRPr="009F4453">
        <w:rPr>
          <w:sz w:val="28"/>
          <w:szCs w:val="28"/>
        </w:rPr>
        <w:t>Чекмагушевском</w:t>
      </w:r>
      <w:proofErr w:type="spellEnd"/>
      <w:r w:rsidRPr="009F4453">
        <w:rPr>
          <w:sz w:val="28"/>
          <w:szCs w:val="28"/>
        </w:rPr>
        <w:t xml:space="preserve"> районе РБ с. </w:t>
      </w:r>
      <w:proofErr w:type="spellStart"/>
      <w:r w:rsidRPr="009F4453">
        <w:rPr>
          <w:sz w:val="28"/>
          <w:szCs w:val="28"/>
        </w:rPr>
        <w:t>Новобалтачево</w:t>
      </w:r>
      <w:proofErr w:type="spellEnd"/>
    </w:p>
    <w:p w:rsidR="00EF49C1" w:rsidRDefault="009F4453" w:rsidP="00EF49C1">
      <w:pPr>
        <w:pStyle w:val="page-mainlead"/>
        <w:pBdr>
          <w:bottom w:val="single" w:sz="6" w:space="4" w:color="EEEEEE"/>
        </w:pBdr>
        <w:shd w:val="clear" w:color="auto" w:fill="FFFFFF"/>
        <w:spacing w:before="0" w:beforeAutospacing="0" w:after="0" w:afterAutospacing="0"/>
        <w:ind w:firstLine="567"/>
        <w:jc w:val="both"/>
        <w:rPr>
          <w:sz w:val="28"/>
          <w:szCs w:val="28"/>
        </w:rPr>
      </w:pPr>
      <w:r w:rsidRPr="009F4453">
        <w:rPr>
          <w:sz w:val="28"/>
          <w:szCs w:val="28"/>
        </w:rPr>
        <w:t>Есть среди пожилых, инвалидов и людей с ограниченными возможностями здоровья талантливые люди, и они являются активными участниками мероприятий.</w:t>
      </w:r>
    </w:p>
    <w:p w:rsidR="00EF49C1" w:rsidRDefault="009F4453" w:rsidP="00EF49C1">
      <w:pPr>
        <w:pStyle w:val="page-mainlead"/>
        <w:pBdr>
          <w:bottom w:val="single" w:sz="6" w:space="4" w:color="EEEEEE"/>
        </w:pBdr>
        <w:shd w:val="clear" w:color="auto" w:fill="FFFFFF"/>
        <w:spacing w:before="0" w:beforeAutospacing="0" w:after="0" w:afterAutospacing="0"/>
        <w:ind w:firstLine="567"/>
        <w:jc w:val="both"/>
        <w:rPr>
          <w:sz w:val="28"/>
          <w:szCs w:val="28"/>
        </w:rPr>
      </w:pPr>
      <w:r w:rsidRPr="009F4453">
        <w:rPr>
          <w:sz w:val="28"/>
          <w:szCs w:val="28"/>
        </w:rPr>
        <w:t>В районном Доме культуры прошел концерт «</w:t>
      </w:r>
      <w:proofErr w:type="spellStart"/>
      <w:r w:rsidRPr="009F4453">
        <w:rPr>
          <w:sz w:val="28"/>
          <w:szCs w:val="28"/>
        </w:rPr>
        <w:t>Уткэннэрне</w:t>
      </w:r>
      <w:proofErr w:type="spellEnd"/>
      <w:r w:rsidR="00230451">
        <w:rPr>
          <w:sz w:val="28"/>
          <w:szCs w:val="28"/>
          <w:lang w:val="tt-RU"/>
        </w:rPr>
        <w:t xml:space="preserve"> </w:t>
      </w:r>
      <w:proofErr w:type="spellStart"/>
      <w:r w:rsidRPr="009F4453">
        <w:rPr>
          <w:sz w:val="28"/>
          <w:szCs w:val="28"/>
        </w:rPr>
        <w:t>сагынып</w:t>
      </w:r>
      <w:proofErr w:type="spellEnd"/>
      <w:r w:rsidRPr="009F4453">
        <w:rPr>
          <w:sz w:val="28"/>
          <w:szCs w:val="28"/>
        </w:rPr>
        <w:t xml:space="preserve">», где именно люди пожилого возраста, инвалиды </w:t>
      </w:r>
      <w:r w:rsidR="00230451">
        <w:rPr>
          <w:sz w:val="28"/>
          <w:szCs w:val="28"/>
        </w:rPr>
        <w:t xml:space="preserve"> смогли показать зрителям </w:t>
      </w:r>
      <w:proofErr w:type="spellStart"/>
      <w:r w:rsidR="00230451">
        <w:rPr>
          <w:sz w:val="28"/>
          <w:szCs w:val="28"/>
        </w:rPr>
        <w:t>сво</w:t>
      </w:r>
      <w:proofErr w:type="spellEnd"/>
      <w:r w:rsidR="00230451">
        <w:rPr>
          <w:sz w:val="28"/>
          <w:szCs w:val="28"/>
          <w:lang w:val="tt-RU"/>
        </w:rPr>
        <w:t xml:space="preserve">и </w:t>
      </w:r>
      <w:r w:rsidRPr="009F4453">
        <w:rPr>
          <w:sz w:val="28"/>
          <w:szCs w:val="28"/>
        </w:rPr>
        <w:t xml:space="preserve">талант. Ежегодно ко Дню инвалидов проводятся мероприятия во всех СДК и СК. </w:t>
      </w:r>
    </w:p>
    <w:p w:rsidR="00EF49C1" w:rsidRDefault="009F4453" w:rsidP="00EF49C1">
      <w:pPr>
        <w:pStyle w:val="page-mainlead"/>
        <w:pBdr>
          <w:bottom w:val="single" w:sz="6" w:space="4" w:color="EEEEEE"/>
        </w:pBdr>
        <w:shd w:val="clear" w:color="auto" w:fill="FFFFFF"/>
        <w:spacing w:before="0" w:beforeAutospacing="0" w:after="0" w:afterAutospacing="0"/>
        <w:ind w:firstLine="567"/>
        <w:jc w:val="both"/>
        <w:rPr>
          <w:color w:val="000000" w:themeColor="text1"/>
          <w:sz w:val="28"/>
          <w:szCs w:val="28"/>
        </w:rPr>
      </w:pPr>
      <w:r w:rsidRPr="009F4453">
        <w:rPr>
          <w:sz w:val="28"/>
          <w:szCs w:val="28"/>
        </w:rPr>
        <w:t>В районе в Детско-юношеской спортивной школе проходят спортивные состязания именно для этой категории людей, творческий коллект</w:t>
      </w:r>
      <w:r w:rsidR="00D12BF7">
        <w:rPr>
          <w:sz w:val="28"/>
          <w:szCs w:val="28"/>
        </w:rPr>
        <w:t>ив районного Дома культуры  дари</w:t>
      </w:r>
      <w:r w:rsidRPr="009F4453">
        <w:rPr>
          <w:sz w:val="28"/>
          <w:szCs w:val="28"/>
        </w:rPr>
        <w:t>т им позитив своими яркими, задорными выступлениями.</w:t>
      </w:r>
    </w:p>
    <w:p w:rsidR="009F4453" w:rsidRPr="00EF49C1" w:rsidRDefault="009F4453" w:rsidP="00EF49C1">
      <w:pPr>
        <w:pStyle w:val="page-mainlead"/>
        <w:pBdr>
          <w:bottom w:val="single" w:sz="6" w:space="4" w:color="EEEEEE"/>
        </w:pBdr>
        <w:shd w:val="clear" w:color="auto" w:fill="FFFFFF"/>
        <w:spacing w:before="0" w:beforeAutospacing="0" w:after="0" w:afterAutospacing="0"/>
        <w:ind w:firstLine="567"/>
        <w:jc w:val="both"/>
        <w:rPr>
          <w:color w:val="000000" w:themeColor="text1"/>
          <w:sz w:val="28"/>
          <w:szCs w:val="28"/>
        </w:rPr>
      </w:pPr>
      <w:r w:rsidRPr="009F4453">
        <w:rPr>
          <w:sz w:val="28"/>
          <w:szCs w:val="28"/>
        </w:rPr>
        <w:t>Радует тот факт, что инвалиды и люди с ограниченными возможностями здоровья посещают все массовые мероприятия, концерты, активные члены клубных формирований  и любительских объединений. Участники народного фольклорного ансамбля народных инструментов «Идел» ежегодно участвуют на республиканском фестивале «Я люблю тебя жизнь» и становятся победителями. Выступления народного русского вокального ансамбля «Березка», народного хора ветеранов районного</w:t>
      </w:r>
      <w:r w:rsidR="00230451">
        <w:rPr>
          <w:sz w:val="28"/>
          <w:szCs w:val="28"/>
        </w:rPr>
        <w:t xml:space="preserve"> Дома культуры зрители ждут с </w:t>
      </w:r>
      <w:r w:rsidRPr="009F4453">
        <w:rPr>
          <w:sz w:val="28"/>
          <w:szCs w:val="28"/>
        </w:rPr>
        <w:t xml:space="preserve"> нетерпением.</w:t>
      </w:r>
    </w:p>
    <w:p w:rsidR="00EF49C1" w:rsidRDefault="009F4453" w:rsidP="00EF49C1">
      <w:pPr>
        <w:pStyle w:val="page-mainlead"/>
        <w:pBdr>
          <w:bottom w:val="single" w:sz="6" w:space="1" w:color="EEEEEE"/>
        </w:pBdr>
        <w:shd w:val="clear" w:color="auto" w:fill="FFFFFF"/>
        <w:spacing w:before="0" w:beforeAutospacing="0" w:after="0" w:afterAutospacing="0"/>
        <w:ind w:firstLine="567"/>
        <w:jc w:val="both"/>
        <w:rPr>
          <w:sz w:val="28"/>
          <w:szCs w:val="28"/>
        </w:rPr>
      </w:pPr>
      <w:r w:rsidRPr="009F4453">
        <w:rPr>
          <w:sz w:val="28"/>
          <w:szCs w:val="28"/>
        </w:rPr>
        <w:t xml:space="preserve">Для детей - инвалидов проводятся игровые программы и новогодние </w:t>
      </w:r>
      <w:r w:rsidRPr="009F4453">
        <w:rPr>
          <w:color w:val="000000" w:themeColor="text1"/>
          <w:sz w:val="28"/>
          <w:szCs w:val="28"/>
        </w:rPr>
        <w:t xml:space="preserve">мероприятия, акции </w:t>
      </w:r>
      <w:r w:rsidRPr="009F4453">
        <w:rPr>
          <w:color w:val="000000" w:themeColor="text1"/>
          <w:sz w:val="28"/>
          <w:szCs w:val="28"/>
          <w:shd w:val="clear" w:color="auto" w:fill="FFFFFF"/>
        </w:rPr>
        <w:t>к Всемирному Дню доброты «Частичка доброты», волонтерское движение проводит благотворительную акцию «Игрушка к празднику», организовывают эстафету добрых дел в рамках Дня инвалидов «Улыбка доброты и надежды».</w:t>
      </w:r>
      <w:r w:rsidRPr="009F4453">
        <w:rPr>
          <w:sz w:val="28"/>
          <w:szCs w:val="28"/>
        </w:rPr>
        <w:t xml:space="preserve"> Участники клубных формирований организовыв</w:t>
      </w:r>
      <w:r w:rsidR="000623DB">
        <w:rPr>
          <w:sz w:val="28"/>
          <w:szCs w:val="28"/>
        </w:rPr>
        <w:t>ают выставки поделок и рисунков</w:t>
      </w:r>
    </w:p>
    <w:p w:rsidR="00EF49C1" w:rsidRDefault="00230451" w:rsidP="00EF49C1">
      <w:pPr>
        <w:pStyle w:val="page-mainlead"/>
        <w:pBdr>
          <w:bottom w:val="single" w:sz="6" w:space="1" w:color="EEEEEE"/>
        </w:pBdr>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9F4453" w:rsidRPr="007A6B3A">
        <w:rPr>
          <w:color w:val="000000"/>
          <w:sz w:val="28"/>
          <w:szCs w:val="28"/>
        </w:rPr>
        <w:t xml:space="preserve">Специалисты учреждений культуры района в течение всего года посещают </w:t>
      </w:r>
      <w:r w:rsidR="009F4453" w:rsidRPr="007A6B3A">
        <w:rPr>
          <w:sz w:val="28"/>
          <w:szCs w:val="28"/>
        </w:rPr>
        <w:t xml:space="preserve">инвалидов и людей с ограниченными возможностями здоровья </w:t>
      </w:r>
      <w:r w:rsidR="009F4453" w:rsidRPr="007A6B3A">
        <w:rPr>
          <w:color w:val="000000"/>
          <w:sz w:val="28"/>
          <w:szCs w:val="28"/>
        </w:rPr>
        <w:t xml:space="preserve">на </w:t>
      </w:r>
      <w:r w:rsidR="009F4453" w:rsidRPr="007A6B3A">
        <w:rPr>
          <w:color w:val="000000"/>
          <w:sz w:val="28"/>
          <w:szCs w:val="28"/>
        </w:rPr>
        <w:lastRenderedPageBreak/>
        <w:t>дому, поздравляют с праздниками и днем рождения, приглашают стать участниками различных программ, проводимых в учреждениях  культуры.</w:t>
      </w:r>
    </w:p>
    <w:p w:rsidR="00EF49C1" w:rsidRDefault="00075D22" w:rsidP="00EF49C1">
      <w:pPr>
        <w:pStyle w:val="page-mainlead"/>
        <w:pBdr>
          <w:bottom w:val="single" w:sz="6" w:space="1" w:color="EEEEEE"/>
        </w:pBdr>
        <w:shd w:val="clear" w:color="auto" w:fill="FFFFFF"/>
        <w:spacing w:before="0" w:beforeAutospacing="0" w:after="0" w:afterAutospacing="0"/>
        <w:ind w:firstLine="567"/>
        <w:jc w:val="both"/>
        <w:rPr>
          <w:sz w:val="28"/>
          <w:szCs w:val="28"/>
          <w:lang w:val="tt-RU"/>
        </w:rPr>
      </w:pPr>
      <w:r w:rsidRPr="00075D22">
        <w:rPr>
          <w:sz w:val="28"/>
          <w:szCs w:val="28"/>
        </w:rPr>
        <w:t xml:space="preserve">Ярким праздником  коллективов народного творчества закончился </w:t>
      </w:r>
      <w:r w:rsidRPr="00E16D8D">
        <w:rPr>
          <w:sz w:val="28"/>
          <w:szCs w:val="28"/>
        </w:rPr>
        <w:t>2018</w:t>
      </w:r>
      <w:r w:rsidRPr="00075D22">
        <w:rPr>
          <w:sz w:val="28"/>
          <w:szCs w:val="28"/>
        </w:rPr>
        <w:t xml:space="preserve"> год. В районном Доме культуры состоялось торжественное закрытие Года семьи</w:t>
      </w:r>
      <w:proofErr w:type="gramStart"/>
      <w:r w:rsidRPr="00075D22">
        <w:rPr>
          <w:sz w:val="28"/>
          <w:szCs w:val="28"/>
        </w:rPr>
        <w:t xml:space="preserve"> Г</w:t>
      </w:r>
      <w:proofErr w:type="gramEnd"/>
      <w:r w:rsidRPr="00075D22">
        <w:rPr>
          <w:sz w:val="28"/>
          <w:szCs w:val="28"/>
        </w:rPr>
        <w:t xml:space="preserve">ала – концертом районного фестиваля народного творчества «Тату гаилә – ил </w:t>
      </w:r>
      <w:r w:rsidRPr="00075D22">
        <w:rPr>
          <w:sz w:val="28"/>
          <w:szCs w:val="28"/>
          <w:lang w:val="tt-RU"/>
        </w:rPr>
        <w:t>күрке</w:t>
      </w:r>
      <w:r w:rsidRPr="00075D22">
        <w:rPr>
          <w:sz w:val="28"/>
          <w:szCs w:val="28"/>
        </w:rPr>
        <w:t>»</w:t>
      </w:r>
      <w:r w:rsidRPr="00075D22">
        <w:rPr>
          <w:sz w:val="28"/>
          <w:szCs w:val="28"/>
          <w:lang w:val="tt-RU"/>
        </w:rPr>
        <w:t xml:space="preserve">. </w:t>
      </w:r>
    </w:p>
    <w:p w:rsidR="00EF49C1" w:rsidRPr="00EF49C1" w:rsidRDefault="00075D22" w:rsidP="00EF49C1">
      <w:pPr>
        <w:pStyle w:val="page-mainlead"/>
        <w:pBdr>
          <w:bottom w:val="single" w:sz="6" w:space="1" w:color="EEEEEE"/>
        </w:pBdr>
        <w:shd w:val="clear" w:color="auto" w:fill="FFFFFF"/>
        <w:spacing w:before="0" w:beforeAutospacing="0" w:after="0" w:afterAutospacing="0"/>
        <w:ind w:firstLine="567"/>
        <w:jc w:val="both"/>
        <w:rPr>
          <w:sz w:val="28"/>
          <w:szCs w:val="28"/>
          <w:lang w:val="tt-RU"/>
        </w:rPr>
      </w:pPr>
      <w:r w:rsidRPr="00075D22">
        <w:rPr>
          <w:sz w:val="28"/>
          <w:szCs w:val="28"/>
        </w:rPr>
        <w:t xml:space="preserve">На основании постановления  Администрации муниципального района </w:t>
      </w:r>
      <w:proofErr w:type="spellStart"/>
      <w:r w:rsidRPr="00075D22">
        <w:rPr>
          <w:sz w:val="28"/>
          <w:szCs w:val="28"/>
        </w:rPr>
        <w:t>Чекмагушевский</w:t>
      </w:r>
      <w:proofErr w:type="spellEnd"/>
      <w:r w:rsidRPr="00075D22">
        <w:rPr>
          <w:sz w:val="28"/>
          <w:szCs w:val="28"/>
        </w:rPr>
        <w:t xml:space="preserve"> район  Республики Башкортостан от 19 октября 2018 года № 541 «О проведении районного смотра художественной самодеятельности, посвященного Году семьи «Тату </w:t>
      </w:r>
      <w:proofErr w:type="spellStart"/>
      <w:r w:rsidRPr="00075D22">
        <w:rPr>
          <w:sz w:val="28"/>
          <w:szCs w:val="28"/>
        </w:rPr>
        <w:t>гаилэ</w:t>
      </w:r>
      <w:proofErr w:type="spellEnd"/>
      <w:r w:rsidRPr="00075D22">
        <w:rPr>
          <w:sz w:val="28"/>
          <w:szCs w:val="28"/>
        </w:rPr>
        <w:t xml:space="preserve"> – ил курке» в Республике Башкортостан и 25 – </w:t>
      </w:r>
      <w:proofErr w:type="spellStart"/>
      <w:r w:rsidRPr="00075D22">
        <w:rPr>
          <w:sz w:val="28"/>
          <w:szCs w:val="28"/>
        </w:rPr>
        <w:t>летию</w:t>
      </w:r>
      <w:proofErr w:type="spellEnd"/>
      <w:r w:rsidRPr="00075D22">
        <w:rPr>
          <w:sz w:val="28"/>
          <w:szCs w:val="28"/>
        </w:rPr>
        <w:t xml:space="preserve"> со дня принятия Конституции РБ в декабре месяце прошел смотр  художественной самодеятельности. </w:t>
      </w:r>
      <w:r w:rsidRPr="00075D22">
        <w:rPr>
          <w:sz w:val="28"/>
          <w:szCs w:val="28"/>
          <w:lang w:val="tt-RU"/>
        </w:rPr>
        <w:t>Обладателями дипломов стали:  сельское поселение Тузлукушевский сельсовет (лауреат 1 степени), сельские поселения Калмашбашевский, Новокутовский сельсовет (лауреаты 2 степени), сельские поселения Рапатовский, Урнякский  сельсовет (лауреаты 3 степени). Семейный ансамбль Хамадияровых (СП Юмашевский сельсовет) стал победителем в номинации “Укрепление семейных ценностей”.  Определены номинанты и награждены Почетными грамотами</w:t>
      </w:r>
      <w:r w:rsidR="00EF49C1">
        <w:rPr>
          <w:sz w:val="28"/>
          <w:szCs w:val="28"/>
          <w:lang w:val="tt-RU"/>
        </w:rPr>
        <w:t>.</w:t>
      </w:r>
    </w:p>
    <w:p w:rsidR="000623DB" w:rsidRDefault="006026EE" w:rsidP="00075D22">
      <w:pPr>
        <w:spacing w:after="0" w:line="240" w:lineRule="auto"/>
        <w:ind w:right="-185" w:firstLine="567"/>
        <w:jc w:val="both"/>
        <w:rPr>
          <w:rFonts w:ascii="Times New Roman" w:hAnsi="Times New Roman" w:cs="Times New Roman"/>
          <w:sz w:val="28"/>
          <w:szCs w:val="28"/>
        </w:rPr>
      </w:pPr>
      <w:r w:rsidRPr="00304D63">
        <w:rPr>
          <w:rFonts w:ascii="Times New Roman" w:hAnsi="Times New Roman" w:cs="Times New Roman"/>
          <w:sz w:val="28"/>
          <w:szCs w:val="28"/>
        </w:rPr>
        <w:t>Талантливые и самобытные художес</w:t>
      </w:r>
      <w:r w:rsidR="00304D63">
        <w:rPr>
          <w:rFonts w:ascii="Times New Roman" w:hAnsi="Times New Roman" w:cs="Times New Roman"/>
          <w:sz w:val="28"/>
          <w:szCs w:val="28"/>
        </w:rPr>
        <w:t>твенные коллективы нашего района</w:t>
      </w:r>
      <w:r w:rsidRPr="00304D63">
        <w:rPr>
          <w:rFonts w:ascii="Times New Roman" w:hAnsi="Times New Roman" w:cs="Times New Roman"/>
          <w:sz w:val="28"/>
          <w:szCs w:val="28"/>
        </w:rPr>
        <w:t xml:space="preserve"> из</w:t>
      </w:r>
      <w:r w:rsidR="00304D63">
        <w:rPr>
          <w:rFonts w:ascii="Times New Roman" w:hAnsi="Times New Roman" w:cs="Times New Roman"/>
          <w:sz w:val="28"/>
          <w:szCs w:val="28"/>
        </w:rPr>
        <w:t xml:space="preserve"> года в год успешно участвуют во В</w:t>
      </w:r>
      <w:r w:rsidRPr="00304D63">
        <w:rPr>
          <w:rFonts w:ascii="Times New Roman" w:hAnsi="Times New Roman" w:cs="Times New Roman"/>
          <w:sz w:val="28"/>
          <w:szCs w:val="28"/>
        </w:rPr>
        <w:t>сероссийских, межрегио</w:t>
      </w:r>
      <w:r w:rsidR="00BC47BE">
        <w:rPr>
          <w:rFonts w:ascii="Times New Roman" w:hAnsi="Times New Roman" w:cs="Times New Roman"/>
          <w:sz w:val="28"/>
          <w:szCs w:val="28"/>
        </w:rPr>
        <w:t>нальных</w:t>
      </w:r>
      <w:r w:rsidR="00871A64">
        <w:rPr>
          <w:rFonts w:ascii="Times New Roman" w:hAnsi="Times New Roman" w:cs="Times New Roman"/>
          <w:sz w:val="28"/>
          <w:szCs w:val="28"/>
        </w:rPr>
        <w:t xml:space="preserve">, республиканских </w:t>
      </w:r>
      <w:r w:rsidR="00304D63">
        <w:rPr>
          <w:rFonts w:ascii="Times New Roman" w:hAnsi="Times New Roman" w:cs="Times New Roman"/>
          <w:sz w:val="28"/>
          <w:szCs w:val="28"/>
        </w:rPr>
        <w:t xml:space="preserve">творческих мероприятиях. </w:t>
      </w:r>
      <w:r w:rsidRPr="00304D63">
        <w:rPr>
          <w:rFonts w:ascii="Times New Roman" w:hAnsi="Times New Roman" w:cs="Times New Roman"/>
          <w:sz w:val="28"/>
          <w:szCs w:val="28"/>
        </w:rPr>
        <w:t>Выезжая за пределы</w:t>
      </w:r>
      <w:r w:rsidR="00304D63">
        <w:rPr>
          <w:rFonts w:ascii="Times New Roman" w:hAnsi="Times New Roman" w:cs="Times New Roman"/>
          <w:sz w:val="28"/>
          <w:szCs w:val="28"/>
        </w:rPr>
        <w:t xml:space="preserve"> района</w:t>
      </w:r>
      <w:r w:rsidRPr="00304D63">
        <w:rPr>
          <w:rFonts w:ascii="Times New Roman" w:hAnsi="Times New Roman" w:cs="Times New Roman"/>
          <w:sz w:val="28"/>
          <w:szCs w:val="28"/>
        </w:rPr>
        <w:t>, они достойно представляют её культуру и традиции.</w:t>
      </w:r>
    </w:p>
    <w:p w:rsidR="00060D75" w:rsidRPr="00060D75" w:rsidRDefault="00060D75" w:rsidP="00060D75">
      <w:pPr>
        <w:tabs>
          <w:tab w:val="left" w:pos="0"/>
        </w:tabs>
        <w:spacing w:after="0" w:line="240" w:lineRule="auto"/>
        <w:ind w:right="-187"/>
        <w:jc w:val="both"/>
        <w:rPr>
          <w:rFonts w:ascii="Times New Roman" w:hAnsi="Times New Roman" w:cs="Times New Roman"/>
          <w:sz w:val="28"/>
          <w:szCs w:val="28"/>
        </w:rPr>
      </w:pPr>
      <w:r w:rsidRPr="00060D75">
        <w:rPr>
          <w:rFonts w:ascii="Times New Roman" w:hAnsi="Times New Roman" w:cs="Times New Roman"/>
          <w:sz w:val="28"/>
          <w:szCs w:val="28"/>
          <w:lang w:val="tt-RU"/>
        </w:rPr>
        <w:t xml:space="preserve">-  женский  вокальный ансамбль районного Дома культуры “Чулпан йолдыз” (рук. Табишева Г.А.) выступил на </w:t>
      </w:r>
      <w:r w:rsidRPr="00060D75">
        <w:rPr>
          <w:rFonts w:ascii="Times New Roman" w:hAnsi="Times New Roman" w:cs="Times New Roman"/>
          <w:sz w:val="28"/>
          <w:szCs w:val="28"/>
          <w:lang w:val="en-US"/>
        </w:rPr>
        <w:t>V</w:t>
      </w:r>
      <w:r w:rsidRPr="00060D75">
        <w:rPr>
          <w:rFonts w:ascii="Times New Roman" w:hAnsi="Times New Roman" w:cs="Times New Roman"/>
          <w:sz w:val="28"/>
          <w:szCs w:val="28"/>
        </w:rPr>
        <w:t xml:space="preserve"> Межрегиональном конкурсе «Цвети, мой край Башкортостан»г. Стерлитамак и стал  лауреатом  </w:t>
      </w:r>
      <w:r w:rsidRPr="00060D75">
        <w:rPr>
          <w:rFonts w:ascii="Times New Roman" w:hAnsi="Times New Roman" w:cs="Times New Roman"/>
          <w:sz w:val="28"/>
          <w:szCs w:val="28"/>
          <w:lang w:val="en-US"/>
        </w:rPr>
        <w:t>III</w:t>
      </w:r>
      <w:r w:rsidRPr="00060D75">
        <w:rPr>
          <w:rFonts w:ascii="Times New Roman" w:hAnsi="Times New Roman" w:cs="Times New Roman"/>
          <w:sz w:val="28"/>
          <w:szCs w:val="28"/>
        </w:rPr>
        <w:t xml:space="preserve"> степени;</w:t>
      </w:r>
    </w:p>
    <w:p w:rsidR="00060D75" w:rsidRDefault="00060D75" w:rsidP="00060D75">
      <w:pPr>
        <w:pStyle w:val="1"/>
        <w:tabs>
          <w:tab w:val="left" w:pos="0"/>
        </w:tabs>
        <w:ind w:left="0" w:right="-185"/>
        <w:jc w:val="both"/>
        <w:rPr>
          <w:color w:val="000000"/>
          <w:sz w:val="28"/>
          <w:szCs w:val="28"/>
          <w:lang w:val="tt-RU"/>
        </w:rPr>
      </w:pPr>
      <w:r>
        <w:rPr>
          <w:color w:val="000000"/>
          <w:sz w:val="28"/>
          <w:szCs w:val="28"/>
          <w:lang w:val="tt-RU"/>
        </w:rPr>
        <w:t>-  во  Всероссийском  конкурсе “Үзем  уйныйм, үзем  җырлыйм” г.Казань Табишева Г.А.. и  Гареев С.М. Стали  дипломантами;</w:t>
      </w:r>
    </w:p>
    <w:p w:rsidR="00060D75" w:rsidRDefault="00060D75" w:rsidP="00060D75">
      <w:pPr>
        <w:pStyle w:val="1"/>
        <w:tabs>
          <w:tab w:val="left" w:pos="0"/>
        </w:tabs>
        <w:ind w:left="0" w:right="-185"/>
        <w:jc w:val="both"/>
        <w:rPr>
          <w:color w:val="000000"/>
          <w:sz w:val="28"/>
          <w:szCs w:val="28"/>
        </w:rPr>
      </w:pPr>
      <w:r>
        <w:rPr>
          <w:color w:val="000000"/>
          <w:sz w:val="28"/>
          <w:szCs w:val="28"/>
          <w:lang w:val="tt-RU"/>
        </w:rPr>
        <w:t xml:space="preserve">-   Мансуров Д.И.  стал  лауреатом  </w:t>
      </w:r>
      <w:r>
        <w:rPr>
          <w:color w:val="000000"/>
          <w:sz w:val="28"/>
          <w:szCs w:val="28"/>
          <w:lang w:val="en-US"/>
        </w:rPr>
        <w:t>II</w:t>
      </w:r>
      <w:r>
        <w:rPr>
          <w:color w:val="000000"/>
          <w:sz w:val="28"/>
          <w:szCs w:val="28"/>
        </w:rPr>
        <w:t xml:space="preserve"> степени   Республиканского конкурса  чтецов «Глаголом  жги  сердца  людей» (г.Стерлитамак) также, приняв  участие в Межрегиональном  литературно-поэтическом  фестиваль-конкурсе  устного творчества « Зов  предков» (Николо-Берёзовка), получил диплом  в  номинации « Чтецы исполнители»</w:t>
      </w:r>
    </w:p>
    <w:p w:rsidR="00E16D8D" w:rsidRDefault="00060D75" w:rsidP="00060D75">
      <w:pPr>
        <w:pStyle w:val="1"/>
        <w:tabs>
          <w:tab w:val="left" w:pos="0"/>
        </w:tabs>
        <w:ind w:left="0" w:right="-185"/>
        <w:jc w:val="both"/>
        <w:rPr>
          <w:sz w:val="28"/>
          <w:szCs w:val="28"/>
        </w:rPr>
      </w:pPr>
      <w:r>
        <w:rPr>
          <w:color w:val="000000"/>
          <w:sz w:val="28"/>
          <w:szCs w:val="28"/>
        </w:rPr>
        <w:t xml:space="preserve">- </w:t>
      </w:r>
      <w:r>
        <w:rPr>
          <w:color w:val="000000"/>
          <w:sz w:val="28"/>
          <w:szCs w:val="28"/>
          <w:lang w:val="tt-RU"/>
        </w:rPr>
        <w:t>народный  фольклорный ансамбль народных  инструментов “Идел</w:t>
      </w:r>
      <w:proofErr w:type="gramStart"/>
      <w:r>
        <w:rPr>
          <w:color w:val="000000"/>
          <w:sz w:val="28"/>
          <w:szCs w:val="28"/>
          <w:lang w:val="tt-RU"/>
        </w:rPr>
        <w:t>”р</w:t>
      </w:r>
      <w:proofErr w:type="gramEnd"/>
      <w:r>
        <w:rPr>
          <w:color w:val="000000"/>
          <w:sz w:val="28"/>
          <w:szCs w:val="28"/>
          <w:lang w:val="tt-RU"/>
        </w:rPr>
        <w:t>айонного Дома культуры  (рук.</w:t>
      </w:r>
      <w:r w:rsidR="00E16D8D">
        <w:rPr>
          <w:color w:val="000000"/>
          <w:sz w:val="28"/>
          <w:szCs w:val="28"/>
          <w:lang w:val="tt-RU"/>
        </w:rPr>
        <w:t xml:space="preserve"> </w:t>
      </w:r>
      <w:r>
        <w:rPr>
          <w:color w:val="000000"/>
          <w:sz w:val="28"/>
          <w:szCs w:val="28"/>
          <w:lang w:val="tt-RU"/>
        </w:rPr>
        <w:t>Каримов Р.</w:t>
      </w:r>
      <w:r w:rsidR="00E16D8D">
        <w:rPr>
          <w:color w:val="000000"/>
          <w:sz w:val="28"/>
          <w:szCs w:val="28"/>
          <w:lang w:val="tt-RU"/>
        </w:rPr>
        <w:t>В.</w:t>
      </w:r>
      <w:r>
        <w:rPr>
          <w:color w:val="000000"/>
          <w:sz w:val="28"/>
          <w:szCs w:val="28"/>
          <w:lang w:val="tt-RU"/>
        </w:rPr>
        <w:t xml:space="preserve">) стал  лауреатом </w:t>
      </w:r>
      <w:r>
        <w:rPr>
          <w:color w:val="000000"/>
          <w:sz w:val="28"/>
          <w:szCs w:val="28"/>
          <w:lang w:val="en-US"/>
        </w:rPr>
        <w:t>I</w:t>
      </w:r>
      <w:r w:rsidR="00E16D8D">
        <w:rPr>
          <w:color w:val="000000"/>
          <w:sz w:val="28"/>
          <w:szCs w:val="28"/>
        </w:rPr>
        <w:t xml:space="preserve"> </w:t>
      </w:r>
      <w:r>
        <w:rPr>
          <w:color w:val="000000"/>
          <w:sz w:val="28"/>
          <w:szCs w:val="28"/>
        </w:rPr>
        <w:t>степени</w:t>
      </w:r>
      <w:r w:rsidR="00E16D8D">
        <w:rPr>
          <w:color w:val="000000"/>
          <w:sz w:val="28"/>
          <w:szCs w:val="28"/>
        </w:rPr>
        <w:t xml:space="preserve"> </w:t>
      </w:r>
      <w:proofErr w:type="spellStart"/>
      <w:r>
        <w:rPr>
          <w:sz w:val="28"/>
          <w:szCs w:val="28"/>
        </w:rPr>
        <w:t>Республиканск</w:t>
      </w:r>
      <w:proofErr w:type="spellEnd"/>
      <w:r>
        <w:rPr>
          <w:sz w:val="28"/>
          <w:szCs w:val="28"/>
          <w:lang w:val="tt-RU"/>
        </w:rPr>
        <w:t xml:space="preserve">ого </w:t>
      </w:r>
      <w:proofErr w:type="spellStart"/>
      <w:r>
        <w:rPr>
          <w:sz w:val="28"/>
          <w:szCs w:val="28"/>
        </w:rPr>
        <w:t>фестивал</w:t>
      </w:r>
      <w:proofErr w:type="spellEnd"/>
      <w:r>
        <w:rPr>
          <w:sz w:val="28"/>
          <w:szCs w:val="28"/>
          <w:lang w:val="tt-RU"/>
        </w:rPr>
        <w:t>я</w:t>
      </w:r>
      <w:r w:rsidRPr="004369EB">
        <w:rPr>
          <w:sz w:val="28"/>
          <w:szCs w:val="28"/>
        </w:rPr>
        <w:t xml:space="preserve"> художественного самодеятельного творчества людей старшего поколения «Я лю</w:t>
      </w:r>
      <w:r>
        <w:rPr>
          <w:sz w:val="28"/>
          <w:szCs w:val="28"/>
        </w:rPr>
        <w:t>блю тебя, жизнь!», (г</w:t>
      </w:r>
      <w:proofErr w:type="gramStart"/>
      <w:r>
        <w:rPr>
          <w:sz w:val="28"/>
          <w:szCs w:val="28"/>
        </w:rPr>
        <w:t>.У</w:t>
      </w:r>
      <w:proofErr w:type="gramEnd"/>
      <w:r>
        <w:rPr>
          <w:sz w:val="28"/>
          <w:szCs w:val="28"/>
        </w:rPr>
        <w:t>фа)</w:t>
      </w:r>
      <w:r>
        <w:rPr>
          <w:sz w:val="28"/>
          <w:szCs w:val="28"/>
          <w:lang w:val="tt-RU"/>
        </w:rPr>
        <w:t>;</w:t>
      </w:r>
      <w:r w:rsidR="00E16D8D">
        <w:rPr>
          <w:sz w:val="28"/>
          <w:szCs w:val="28"/>
          <w:lang w:val="tt-RU"/>
        </w:rPr>
        <w:t xml:space="preserve"> </w:t>
      </w:r>
    </w:p>
    <w:p w:rsidR="00060D75" w:rsidRDefault="00060D75" w:rsidP="00060D75">
      <w:pPr>
        <w:pStyle w:val="1"/>
        <w:tabs>
          <w:tab w:val="left" w:pos="0"/>
        </w:tabs>
        <w:ind w:left="0" w:right="-185"/>
        <w:jc w:val="both"/>
        <w:rPr>
          <w:sz w:val="28"/>
          <w:szCs w:val="28"/>
        </w:rPr>
      </w:pPr>
      <w:r>
        <w:rPr>
          <w:sz w:val="28"/>
          <w:szCs w:val="28"/>
        </w:rPr>
        <w:t>- а</w:t>
      </w:r>
      <w:r w:rsidRPr="000F7000">
        <w:rPr>
          <w:sz w:val="28"/>
          <w:szCs w:val="28"/>
        </w:rPr>
        <w:t>гитбригада «</w:t>
      </w:r>
      <w:proofErr w:type="spellStart"/>
      <w:r w:rsidRPr="000F7000">
        <w:rPr>
          <w:sz w:val="28"/>
          <w:szCs w:val="28"/>
        </w:rPr>
        <w:t>Чаткылар</w:t>
      </w:r>
      <w:proofErr w:type="spellEnd"/>
      <w:r w:rsidRPr="000F7000">
        <w:rPr>
          <w:sz w:val="28"/>
          <w:szCs w:val="28"/>
        </w:rPr>
        <w:t>»</w:t>
      </w:r>
      <w:r w:rsidR="00B20AD1">
        <w:rPr>
          <w:sz w:val="28"/>
          <w:szCs w:val="28"/>
        </w:rPr>
        <w:t xml:space="preserve"> </w:t>
      </w:r>
      <w:r>
        <w:rPr>
          <w:color w:val="000000"/>
          <w:sz w:val="28"/>
          <w:szCs w:val="28"/>
          <w:lang w:val="tt-RU"/>
        </w:rPr>
        <w:t xml:space="preserve">районного Дома культуры  </w:t>
      </w:r>
      <w:r w:rsidRPr="000F7000">
        <w:rPr>
          <w:sz w:val="28"/>
          <w:szCs w:val="28"/>
        </w:rPr>
        <w:t xml:space="preserve">(зав. АКБ </w:t>
      </w:r>
      <w:proofErr w:type="spellStart"/>
      <w:r w:rsidRPr="000F7000">
        <w:rPr>
          <w:sz w:val="28"/>
          <w:szCs w:val="28"/>
        </w:rPr>
        <w:t>Салимова</w:t>
      </w:r>
      <w:proofErr w:type="spellEnd"/>
      <w:r w:rsidRPr="000F7000">
        <w:rPr>
          <w:sz w:val="28"/>
          <w:szCs w:val="28"/>
        </w:rPr>
        <w:t xml:space="preserve"> Г.Ф.)на </w:t>
      </w:r>
      <w:r>
        <w:rPr>
          <w:sz w:val="28"/>
          <w:szCs w:val="28"/>
          <w:lang w:val="en-US"/>
        </w:rPr>
        <w:t>IV</w:t>
      </w:r>
      <w:r>
        <w:rPr>
          <w:sz w:val="28"/>
          <w:szCs w:val="28"/>
        </w:rPr>
        <w:t xml:space="preserve"> открытом </w:t>
      </w:r>
      <w:r w:rsidRPr="000F7000">
        <w:rPr>
          <w:sz w:val="28"/>
          <w:szCs w:val="28"/>
        </w:rPr>
        <w:t xml:space="preserve"> -конкурс</w:t>
      </w:r>
      <w:r>
        <w:rPr>
          <w:sz w:val="28"/>
          <w:szCs w:val="28"/>
        </w:rPr>
        <w:t xml:space="preserve">е </w:t>
      </w:r>
      <w:r w:rsidRPr="000F7000">
        <w:rPr>
          <w:sz w:val="28"/>
          <w:szCs w:val="28"/>
        </w:rPr>
        <w:t xml:space="preserve"> агитбригад и агитационно-художественных театров «</w:t>
      </w:r>
      <w:r w:rsidR="00E16D8D" w:rsidRPr="000F7000">
        <w:rPr>
          <w:sz w:val="28"/>
          <w:szCs w:val="28"/>
        </w:rPr>
        <w:t xml:space="preserve">фестиваль </w:t>
      </w:r>
      <w:proofErr w:type="spellStart"/>
      <w:r w:rsidRPr="000F7000">
        <w:rPr>
          <w:sz w:val="28"/>
          <w:szCs w:val="28"/>
        </w:rPr>
        <w:t>Пропаганда</w:t>
      </w:r>
      <w:r>
        <w:rPr>
          <w:sz w:val="28"/>
          <w:szCs w:val="28"/>
        </w:rPr>
        <w:t>.ру</w:t>
      </w:r>
      <w:proofErr w:type="spellEnd"/>
      <w:r>
        <w:rPr>
          <w:sz w:val="28"/>
          <w:szCs w:val="28"/>
        </w:rPr>
        <w:t>», посвященного Году добровольца и волонтёра</w:t>
      </w:r>
      <w:r w:rsidRPr="000F7000">
        <w:rPr>
          <w:sz w:val="28"/>
          <w:szCs w:val="28"/>
        </w:rPr>
        <w:t xml:space="preserve"> в России, </w:t>
      </w:r>
      <w:r>
        <w:rPr>
          <w:sz w:val="28"/>
          <w:szCs w:val="28"/>
        </w:rPr>
        <w:t xml:space="preserve"> Году семьи в  Башкортостане (</w:t>
      </w:r>
      <w:r w:rsidRPr="000F7000">
        <w:rPr>
          <w:sz w:val="28"/>
          <w:szCs w:val="28"/>
        </w:rPr>
        <w:t xml:space="preserve">с. </w:t>
      </w:r>
      <w:proofErr w:type="spellStart"/>
      <w:r w:rsidRPr="000F7000">
        <w:rPr>
          <w:sz w:val="28"/>
          <w:szCs w:val="28"/>
        </w:rPr>
        <w:t>Субханкулово</w:t>
      </w:r>
      <w:proofErr w:type="spellEnd"/>
      <w:r w:rsidRPr="000F7000">
        <w:rPr>
          <w:sz w:val="28"/>
          <w:szCs w:val="28"/>
        </w:rPr>
        <w:t xml:space="preserve">, </w:t>
      </w:r>
      <w:proofErr w:type="spellStart"/>
      <w:r w:rsidRPr="000F7000">
        <w:rPr>
          <w:sz w:val="28"/>
          <w:szCs w:val="28"/>
        </w:rPr>
        <w:t>Туймазинский</w:t>
      </w:r>
      <w:proofErr w:type="spellEnd"/>
      <w:r w:rsidRPr="000F7000">
        <w:rPr>
          <w:sz w:val="28"/>
          <w:szCs w:val="28"/>
        </w:rPr>
        <w:t xml:space="preserve"> р</w:t>
      </w:r>
      <w:r>
        <w:rPr>
          <w:sz w:val="28"/>
          <w:szCs w:val="28"/>
        </w:rPr>
        <w:t xml:space="preserve">айона) стала  лауреатом  </w:t>
      </w:r>
      <w:r>
        <w:rPr>
          <w:sz w:val="28"/>
          <w:szCs w:val="28"/>
          <w:lang w:val="en-US"/>
        </w:rPr>
        <w:t>I</w:t>
      </w:r>
      <w:r>
        <w:rPr>
          <w:sz w:val="28"/>
          <w:szCs w:val="28"/>
        </w:rPr>
        <w:t xml:space="preserve"> степени;</w:t>
      </w:r>
    </w:p>
    <w:p w:rsidR="00060D75" w:rsidRDefault="00060D75" w:rsidP="00060D75">
      <w:pPr>
        <w:pStyle w:val="1"/>
        <w:tabs>
          <w:tab w:val="left" w:pos="0"/>
        </w:tabs>
        <w:ind w:left="0" w:right="-185"/>
        <w:jc w:val="both"/>
        <w:rPr>
          <w:sz w:val="28"/>
          <w:szCs w:val="28"/>
        </w:rPr>
      </w:pPr>
      <w:r>
        <w:rPr>
          <w:sz w:val="28"/>
          <w:szCs w:val="28"/>
        </w:rPr>
        <w:t>-   народный  чувашский  фольклорный  ансамбль  «</w:t>
      </w:r>
      <w:proofErr w:type="spellStart"/>
      <w:r>
        <w:rPr>
          <w:sz w:val="28"/>
          <w:szCs w:val="28"/>
        </w:rPr>
        <w:t>Сеспел</w:t>
      </w:r>
      <w:proofErr w:type="spellEnd"/>
      <w:r>
        <w:rPr>
          <w:sz w:val="28"/>
          <w:szCs w:val="28"/>
        </w:rPr>
        <w:t xml:space="preserve">» - диплом первого  епархиального  фестиваля  духовной  музыки  «Пою Богу  моему, </w:t>
      </w:r>
      <w:proofErr w:type="spellStart"/>
      <w:r>
        <w:rPr>
          <w:sz w:val="28"/>
          <w:szCs w:val="28"/>
        </w:rPr>
        <w:t>дондежеесмь</w:t>
      </w:r>
      <w:proofErr w:type="spellEnd"/>
      <w:r>
        <w:rPr>
          <w:sz w:val="28"/>
          <w:szCs w:val="28"/>
        </w:rPr>
        <w:t>»(г</w:t>
      </w:r>
      <w:proofErr w:type="gramStart"/>
      <w:r>
        <w:rPr>
          <w:sz w:val="28"/>
          <w:szCs w:val="28"/>
        </w:rPr>
        <w:t>.О</w:t>
      </w:r>
      <w:proofErr w:type="gramEnd"/>
      <w:r>
        <w:rPr>
          <w:sz w:val="28"/>
          <w:szCs w:val="28"/>
        </w:rPr>
        <w:t>ктябрьск)</w:t>
      </w:r>
    </w:p>
    <w:p w:rsidR="00060D75" w:rsidRPr="00E12E41" w:rsidRDefault="00060D75" w:rsidP="00060D75">
      <w:pPr>
        <w:pStyle w:val="1"/>
        <w:tabs>
          <w:tab w:val="left" w:pos="0"/>
        </w:tabs>
        <w:ind w:left="0" w:right="-185"/>
        <w:jc w:val="both"/>
        <w:rPr>
          <w:color w:val="000000"/>
          <w:sz w:val="28"/>
          <w:szCs w:val="28"/>
          <w:lang w:val="tt-RU"/>
        </w:rPr>
      </w:pPr>
      <w:r>
        <w:rPr>
          <w:sz w:val="28"/>
          <w:szCs w:val="28"/>
        </w:rPr>
        <w:lastRenderedPageBreak/>
        <w:t>-  народный  татарский  фольклорный  ансамбль «</w:t>
      </w:r>
      <w:r>
        <w:rPr>
          <w:sz w:val="28"/>
          <w:szCs w:val="28"/>
          <w:lang w:val="tt-RU"/>
        </w:rPr>
        <w:t>Ә</w:t>
      </w:r>
      <w:proofErr w:type="spellStart"/>
      <w:r>
        <w:rPr>
          <w:sz w:val="28"/>
          <w:szCs w:val="28"/>
        </w:rPr>
        <w:t>хир</w:t>
      </w:r>
      <w:proofErr w:type="spellEnd"/>
      <w:r>
        <w:rPr>
          <w:sz w:val="28"/>
          <w:szCs w:val="28"/>
          <w:lang w:val="tt-RU"/>
        </w:rPr>
        <w:t>ә</w:t>
      </w:r>
      <w:proofErr w:type="spellStart"/>
      <w:r>
        <w:rPr>
          <w:sz w:val="28"/>
          <w:szCs w:val="28"/>
        </w:rPr>
        <w:t>тл</w:t>
      </w:r>
      <w:proofErr w:type="spellEnd"/>
      <w:r>
        <w:rPr>
          <w:sz w:val="28"/>
          <w:szCs w:val="28"/>
          <w:lang w:val="tt-RU"/>
        </w:rPr>
        <w:t>ә</w:t>
      </w:r>
      <w:proofErr w:type="spellStart"/>
      <w:r>
        <w:rPr>
          <w:sz w:val="28"/>
          <w:szCs w:val="28"/>
        </w:rPr>
        <w:t>р</w:t>
      </w:r>
      <w:proofErr w:type="spellEnd"/>
      <w:r>
        <w:rPr>
          <w:sz w:val="28"/>
          <w:szCs w:val="28"/>
        </w:rPr>
        <w:t>»- диплом « За  верность  фольклорному  творчеству» Республиканского фестиваля фольклорного  творчества «</w:t>
      </w:r>
      <w:proofErr w:type="spellStart"/>
      <w:r>
        <w:rPr>
          <w:sz w:val="28"/>
          <w:szCs w:val="28"/>
        </w:rPr>
        <w:t>Кушнаренковские</w:t>
      </w:r>
      <w:proofErr w:type="spellEnd"/>
      <w:r>
        <w:rPr>
          <w:sz w:val="28"/>
          <w:szCs w:val="28"/>
        </w:rPr>
        <w:t xml:space="preserve"> зори»  (с</w:t>
      </w:r>
      <w:proofErr w:type="gramStart"/>
      <w:r>
        <w:rPr>
          <w:sz w:val="28"/>
          <w:szCs w:val="28"/>
        </w:rPr>
        <w:t>.К</w:t>
      </w:r>
      <w:proofErr w:type="gramEnd"/>
      <w:r>
        <w:rPr>
          <w:sz w:val="28"/>
          <w:szCs w:val="28"/>
        </w:rPr>
        <w:t>ушнаренково)</w:t>
      </w:r>
      <w:r>
        <w:rPr>
          <w:sz w:val="28"/>
          <w:szCs w:val="28"/>
          <w:lang w:val="tt-RU"/>
        </w:rPr>
        <w:t>;</w:t>
      </w:r>
    </w:p>
    <w:p w:rsidR="00060D75" w:rsidRDefault="00060D75" w:rsidP="00060D75">
      <w:pPr>
        <w:pStyle w:val="1"/>
        <w:tabs>
          <w:tab w:val="left" w:pos="0"/>
        </w:tabs>
        <w:ind w:left="0" w:right="-185"/>
        <w:jc w:val="both"/>
        <w:rPr>
          <w:color w:val="000000"/>
          <w:sz w:val="28"/>
          <w:szCs w:val="28"/>
        </w:rPr>
      </w:pPr>
      <w:r>
        <w:rPr>
          <w:color w:val="000000"/>
          <w:sz w:val="28"/>
          <w:szCs w:val="28"/>
          <w:lang w:val="tt-RU"/>
        </w:rPr>
        <w:t xml:space="preserve">- народный русский  вокальный  ансамбль “Берёзка”, выступив в </w:t>
      </w:r>
      <w:r>
        <w:rPr>
          <w:color w:val="000000"/>
          <w:sz w:val="28"/>
          <w:szCs w:val="28"/>
          <w:lang w:val="en-US"/>
        </w:rPr>
        <w:t>VI</w:t>
      </w:r>
      <w:r>
        <w:rPr>
          <w:color w:val="000000"/>
          <w:sz w:val="28"/>
          <w:szCs w:val="28"/>
        </w:rPr>
        <w:t xml:space="preserve">  Межрегиональном  фестивале казачьей культуры «Казачий спас» (г.Кумертау),</w:t>
      </w:r>
      <w:r w:rsidR="00E16D8D">
        <w:rPr>
          <w:color w:val="000000"/>
          <w:sz w:val="28"/>
          <w:szCs w:val="28"/>
        </w:rPr>
        <w:t xml:space="preserve"> </w:t>
      </w:r>
      <w:r>
        <w:rPr>
          <w:color w:val="000000"/>
          <w:sz w:val="28"/>
          <w:szCs w:val="28"/>
        </w:rPr>
        <w:t xml:space="preserve">стал  лауреатом </w:t>
      </w:r>
      <w:r>
        <w:rPr>
          <w:color w:val="000000"/>
          <w:sz w:val="28"/>
          <w:szCs w:val="28"/>
          <w:lang w:val="en-US"/>
        </w:rPr>
        <w:t>II</w:t>
      </w:r>
      <w:r>
        <w:rPr>
          <w:color w:val="000000"/>
          <w:sz w:val="28"/>
          <w:szCs w:val="28"/>
        </w:rPr>
        <w:t xml:space="preserve"> степени;</w:t>
      </w:r>
    </w:p>
    <w:p w:rsidR="00D71CBC" w:rsidRDefault="00060D75" w:rsidP="0008082C">
      <w:pPr>
        <w:pStyle w:val="1"/>
        <w:tabs>
          <w:tab w:val="left" w:pos="0"/>
        </w:tabs>
        <w:ind w:left="0" w:right="-185"/>
        <w:jc w:val="both"/>
        <w:rPr>
          <w:color w:val="000000"/>
          <w:sz w:val="28"/>
          <w:szCs w:val="28"/>
          <w:lang w:val="tt-RU"/>
        </w:rPr>
      </w:pPr>
      <w:r>
        <w:rPr>
          <w:color w:val="000000"/>
          <w:sz w:val="28"/>
          <w:szCs w:val="28"/>
        </w:rPr>
        <w:t>- творческие  коллективы, имеющие  звание « народный»</w:t>
      </w:r>
      <w:proofErr w:type="gramStart"/>
      <w:r>
        <w:rPr>
          <w:color w:val="000000"/>
          <w:sz w:val="28"/>
          <w:szCs w:val="28"/>
        </w:rPr>
        <w:t xml:space="preserve"> ,</w:t>
      </w:r>
      <w:proofErr w:type="gramEnd"/>
      <w:r>
        <w:rPr>
          <w:color w:val="000000"/>
          <w:sz w:val="28"/>
          <w:szCs w:val="28"/>
        </w:rPr>
        <w:t xml:space="preserve"> приняв  участие  в Республиканских фестивалях  народных коллективов самодеятельного  художественного  творчества «Соцветие  дружбы» и театральных  коллективов  «Алтын  </w:t>
      </w:r>
      <w:proofErr w:type="spellStart"/>
      <w:r>
        <w:rPr>
          <w:color w:val="000000"/>
          <w:sz w:val="28"/>
          <w:szCs w:val="28"/>
        </w:rPr>
        <w:t>тирм</w:t>
      </w:r>
      <w:proofErr w:type="spellEnd"/>
      <w:r>
        <w:rPr>
          <w:color w:val="000000"/>
          <w:sz w:val="28"/>
          <w:szCs w:val="28"/>
          <w:lang w:val="tt-RU"/>
        </w:rPr>
        <w:t>ә”,</w:t>
      </w:r>
      <w:r>
        <w:rPr>
          <w:color w:val="000000"/>
          <w:sz w:val="28"/>
          <w:szCs w:val="28"/>
        </w:rPr>
        <w:t xml:space="preserve"> подтвердили высокое  звание</w:t>
      </w:r>
      <w:r w:rsidR="0008082C">
        <w:rPr>
          <w:color w:val="000000"/>
          <w:sz w:val="28"/>
          <w:szCs w:val="28"/>
        </w:rPr>
        <w:t xml:space="preserve"> (кроме </w:t>
      </w:r>
      <w:r>
        <w:rPr>
          <w:color w:val="000000"/>
          <w:sz w:val="28"/>
          <w:szCs w:val="28"/>
        </w:rPr>
        <w:t>НАТ «</w:t>
      </w:r>
      <w:proofErr w:type="spellStart"/>
      <w:r>
        <w:rPr>
          <w:color w:val="000000"/>
          <w:sz w:val="28"/>
          <w:szCs w:val="28"/>
        </w:rPr>
        <w:t>Яшелташ</w:t>
      </w:r>
      <w:proofErr w:type="spellEnd"/>
      <w:r>
        <w:rPr>
          <w:color w:val="000000"/>
          <w:sz w:val="28"/>
          <w:szCs w:val="28"/>
        </w:rPr>
        <w:t>»)</w:t>
      </w:r>
      <w:r>
        <w:rPr>
          <w:color w:val="000000"/>
          <w:sz w:val="28"/>
          <w:szCs w:val="28"/>
          <w:lang w:val="tt-RU"/>
        </w:rPr>
        <w:t>”.</w:t>
      </w:r>
      <w:r w:rsidR="00E16D8D">
        <w:rPr>
          <w:color w:val="000000"/>
          <w:sz w:val="28"/>
          <w:szCs w:val="28"/>
          <w:lang w:val="tt-RU"/>
        </w:rPr>
        <w:t xml:space="preserve"> </w:t>
      </w:r>
      <w:r>
        <w:rPr>
          <w:color w:val="000000"/>
          <w:sz w:val="28"/>
          <w:szCs w:val="28"/>
          <w:lang w:val="tt-RU"/>
        </w:rPr>
        <w:t>Ансамбль, как один из лучших коллективов в республике,  удостоился  чести  выступить на  заключительном  Гала-концерте фестиваля в  Конгресс-холле (г.Уфа).</w:t>
      </w:r>
    </w:p>
    <w:p w:rsidR="008F3BEA" w:rsidRDefault="008F3BEA" w:rsidP="002C7D8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б</w:t>
      </w:r>
      <w:r w:rsidRPr="001E3BF4">
        <w:rPr>
          <w:rFonts w:ascii="Times New Roman" w:eastAsia="Times New Roman" w:hAnsi="Times New Roman" w:cs="Times New Roman"/>
          <w:sz w:val="28"/>
          <w:szCs w:val="28"/>
        </w:rPr>
        <w:t xml:space="preserve">иблиотекарь Детской модельной библиотеки стала обладателем денежного поощрения за участие в </w:t>
      </w:r>
      <w:r>
        <w:rPr>
          <w:rFonts w:ascii="Times New Roman" w:eastAsia="Times New Roman" w:hAnsi="Times New Roman" w:cs="Times New Roman"/>
          <w:sz w:val="28"/>
          <w:szCs w:val="28"/>
        </w:rPr>
        <w:t>«</w:t>
      </w:r>
      <w:r w:rsidRPr="001E3BF4">
        <w:rPr>
          <w:rFonts w:ascii="Times New Roman" w:eastAsia="Times New Roman" w:hAnsi="Times New Roman" w:cs="Times New Roman"/>
          <w:sz w:val="28"/>
          <w:szCs w:val="28"/>
        </w:rPr>
        <w:t>Республиканском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r>
        <w:rPr>
          <w:rFonts w:ascii="Times New Roman" w:eastAsia="Times New Roman" w:hAnsi="Times New Roman" w:cs="Times New Roman"/>
          <w:sz w:val="28"/>
          <w:szCs w:val="28"/>
        </w:rPr>
        <w:t>»</w:t>
      </w:r>
      <w:r>
        <w:rPr>
          <w:rFonts w:ascii="Times New Roman" w:hAnsi="Times New Roman"/>
          <w:sz w:val="28"/>
          <w:szCs w:val="28"/>
        </w:rPr>
        <w:t>;</w:t>
      </w:r>
    </w:p>
    <w:p w:rsidR="008F3BEA" w:rsidRDefault="008F3BEA" w:rsidP="002C7D89">
      <w:pPr>
        <w:spacing w:after="0" w:line="240" w:lineRule="auto"/>
        <w:jc w:val="both"/>
        <w:rPr>
          <w:rFonts w:ascii="Times New Roman" w:hAnsi="Times New Roman"/>
          <w:sz w:val="28"/>
          <w:szCs w:val="28"/>
        </w:rPr>
      </w:pPr>
      <w:r>
        <w:rPr>
          <w:rFonts w:ascii="Times New Roman" w:hAnsi="Times New Roman"/>
          <w:sz w:val="28"/>
          <w:szCs w:val="28"/>
        </w:rPr>
        <w:t>- б</w:t>
      </w:r>
      <w:r w:rsidRPr="001E3BF4">
        <w:rPr>
          <w:rFonts w:ascii="Times New Roman" w:eastAsia="Times New Roman" w:hAnsi="Times New Roman" w:cs="Times New Roman"/>
          <w:sz w:val="28"/>
          <w:szCs w:val="28"/>
        </w:rPr>
        <w:t xml:space="preserve">иблиотекарь сектора по работе с татарским населением в РБ за участие в Республиканском смотре художественной самодеятельности среди трудовых коллективов и работников государственных (муниципальных) органов власти Республики Башкортостан в номинации «Декоративно – прикладное искусство» </w:t>
      </w:r>
      <w:r>
        <w:rPr>
          <w:rFonts w:ascii="Times New Roman" w:hAnsi="Times New Roman"/>
          <w:sz w:val="28"/>
          <w:szCs w:val="28"/>
        </w:rPr>
        <w:t>награждена Дипломом за 3 место;</w:t>
      </w:r>
    </w:p>
    <w:p w:rsidR="008F3BEA" w:rsidRDefault="008F3BEA" w:rsidP="002C7D89">
      <w:pPr>
        <w:spacing w:after="0" w:line="240" w:lineRule="auto"/>
        <w:jc w:val="both"/>
        <w:rPr>
          <w:rFonts w:ascii="Times New Roman" w:hAnsi="Times New Roman"/>
          <w:sz w:val="28"/>
          <w:szCs w:val="28"/>
        </w:rPr>
      </w:pPr>
      <w:r>
        <w:rPr>
          <w:rFonts w:ascii="Times New Roman" w:hAnsi="Times New Roman"/>
          <w:sz w:val="28"/>
          <w:szCs w:val="28"/>
        </w:rPr>
        <w:t>- з</w:t>
      </w:r>
      <w:r w:rsidRPr="005C2EB4">
        <w:rPr>
          <w:rFonts w:ascii="Times New Roman" w:eastAsia="Times New Roman" w:hAnsi="Times New Roman" w:cs="Times New Roman"/>
          <w:sz w:val="28"/>
          <w:szCs w:val="28"/>
        </w:rPr>
        <w:t>а участие в республиканском конкурсе «Талантливы вместе» (для лиц с ограниченными возможностями здоровья) читательница детской модельной библиотеки награждена Благодарствен</w:t>
      </w:r>
      <w:r>
        <w:rPr>
          <w:rFonts w:ascii="Times New Roman" w:hAnsi="Times New Roman"/>
          <w:sz w:val="28"/>
          <w:szCs w:val="28"/>
        </w:rPr>
        <w:t>ным письмом и памятным подарком;</w:t>
      </w:r>
    </w:p>
    <w:p w:rsidR="008F3BEA" w:rsidRPr="008035A9" w:rsidRDefault="008F3BEA" w:rsidP="002C7D89">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б</w:t>
      </w:r>
      <w:r w:rsidRPr="001E3BF4">
        <w:rPr>
          <w:rFonts w:ascii="Times New Roman" w:eastAsia="Times New Roman" w:hAnsi="Times New Roman" w:cs="Times New Roman"/>
          <w:sz w:val="28"/>
          <w:szCs w:val="28"/>
        </w:rPr>
        <w:t>иблиотекари центральной и детской модельной библиотек с</w:t>
      </w:r>
      <w:proofErr w:type="gramStart"/>
      <w:r w:rsidRPr="001E3BF4">
        <w:rPr>
          <w:rFonts w:ascii="Times New Roman" w:eastAsia="Times New Roman" w:hAnsi="Times New Roman" w:cs="Times New Roman"/>
          <w:sz w:val="28"/>
          <w:szCs w:val="28"/>
        </w:rPr>
        <w:t>.Ч</w:t>
      </w:r>
      <w:proofErr w:type="gramEnd"/>
      <w:r w:rsidRPr="001E3BF4">
        <w:rPr>
          <w:rFonts w:ascii="Times New Roman" w:eastAsia="Times New Roman" w:hAnsi="Times New Roman" w:cs="Times New Roman"/>
          <w:sz w:val="28"/>
          <w:szCs w:val="28"/>
        </w:rPr>
        <w:t>екмагуш приняли участие в этнокультурном, литературно – театрализованном, интерактивном представлении «Родной язык – волшебный родник!», проведенном в рамках Международного Дня русского языка и Пушкинского дня России, организованной ГБУ Дом дружбы и библиотекой №8 «Дру</w:t>
      </w:r>
      <w:r w:rsidR="0004059C">
        <w:rPr>
          <w:rFonts w:ascii="Times New Roman" w:eastAsia="Times New Roman" w:hAnsi="Times New Roman" w:cs="Times New Roman"/>
          <w:sz w:val="28"/>
          <w:szCs w:val="28"/>
        </w:rPr>
        <w:t xml:space="preserve">жбы </w:t>
      </w:r>
      <w:r w:rsidR="0004059C" w:rsidRPr="008035A9">
        <w:rPr>
          <w:rFonts w:ascii="Times New Roman" w:eastAsia="Times New Roman" w:hAnsi="Times New Roman" w:cs="Times New Roman"/>
          <w:sz w:val="28"/>
          <w:szCs w:val="28"/>
        </w:rPr>
        <w:t xml:space="preserve">народов» </w:t>
      </w:r>
      <w:r w:rsidR="00E16D8D">
        <w:rPr>
          <w:rFonts w:ascii="Times New Roman" w:eastAsia="Times New Roman" w:hAnsi="Times New Roman" w:cs="Times New Roman"/>
          <w:sz w:val="28"/>
          <w:szCs w:val="28"/>
        </w:rPr>
        <w:t xml:space="preserve"> </w:t>
      </w:r>
      <w:r w:rsidR="0004059C" w:rsidRPr="008035A9">
        <w:rPr>
          <w:rFonts w:ascii="Times New Roman" w:eastAsia="Times New Roman" w:hAnsi="Times New Roman" w:cs="Times New Roman"/>
          <w:sz w:val="28"/>
          <w:szCs w:val="28"/>
        </w:rPr>
        <w:t>и получили Дипломы;</w:t>
      </w:r>
    </w:p>
    <w:p w:rsidR="00EF49C1" w:rsidRDefault="0004059C" w:rsidP="00EF49C1">
      <w:pPr>
        <w:jc w:val="both"/>
        <w:rPr>
          <w:rFonts w:ascii="Times New Roman" w:hAnsi="Times New Roman" w:cs="Times New Roman"/>
          <w:sz w:val="28"/>
        </w:rPr>
      </w:pPr>
      <w:r w:rsidRPr="008035A9">
        <w:rPr>
          <w:rFonts w:ascii="Times New Roman" w:hAnsi="Times New Roman" w:cs="Times New Roman"/>
          <w:sz w:val="28"/>
        </w:rPr>
        <w:t xml:space="preserve">- </w:t>
      </w:r>
      <w:proofErr w:type="spellStart"/>
      <w:r w:rsidRPr="008035A9">
        <w:rPr>
          <w:rFonts w:ascii="Times New Roman" w:hAnsi="Times New Roman" w:cs="Times New Roman"/>
          <w:sz w:val="28"/>
        </w:rPr>
        <w:t>Тузлукушевский</w:t>
      </w:r>
      <w:proofErr w:type="spellEnd"/>
      <w:r w:rsidRPr="008035A9">
        <w:rPr>
          <w:rFonts w:ascii="Times New Roman" w:hAnsi="Times New Roman" w:cs="Times New Roman"/>
          <w:sz w:val="28"/>
        </w:rPr>
        <w:t xml:space="preserve"> модельный Дом культуры на республиканском  конкурсе по отбору лучших сельских муниципальных учреждений культуры РБ и их работников  стал победителем  в номинации «Лучший </w:t>
      </w:r>
      <w:proofErr w:type="spellStart"/>
      <w:r w:rsidRPr="008035A9">
        <w:rPr>
          <w:rFonts w:ascii="Times New Roman" w:hAnsi="Times New Roman" w:cs="Times New Roman"/>
          <w:sz w:val="28"/>
        </w:rPr>
        <w:t>сельскиий</w:t>
      </w:r>
      <w:proofErr w:type="spellEnd"/>
      <w:r w:rsidRPr="008035A9">
        <w:rPr>
          <w:rFonts w:ascii="Times New Roman" w:hAnsi="Times New Roman" w:cs="Times New Roman"/>
          <w:sz w:val="28"/>
        </w:rPr>
        <w:t xml:space="preserve"> Дом культуры» и поощрен денежной премией в размере 100 тысяч рублей;</w:t>
      </w:r>
    </w:p>
    <w:p w:rsidR="008F3BEA" w:rsidRPr="00EF49C1" w:rsidRDefault="00EF49C1" w:rsidP="00EF49C1">
      <w:pPr>
        <w:jc w:val="both"/>
        <w:rPr>
          <w:rFonts w:ascii="Times New Roman" w:hAnsi="Times New Roman" w:cs="Times New Roman"/>
          <w:sz w:val="16"/>
          <w:szCs w:val="16"/>
        </w:rPr>
      </w:pPr>
      <w:r>
        <w:rPr>
          <w:rFonts w:ascii="Times New Roman" w:hAnsi="Times New Roman" w:cs="Times New Roman"/>
          <w:sz w:val="28"/>
        </w:rPr>
        <w:t xml:space="preserve">          </w:t>
      </w:r>
      <w:r w:rsidR="008F3BEA" w:rsidRPr="001E3BF4">
        <w:rPr>
          <w:rFonts w:ascii="Times New Roman" w:eastAsia="Times New Roman" w:hAnsi="Times New Roman" w:cs="Times New Roman"/>
          <w:sz w:val="28"/>
          <w:szCs w:val="28"/>
        </w:rPr>
        <w:t xml:space="preserve">Библиотечная система </w:t>
      </w:r>
      <w:proofErr w:type="spellStart"/>
      <w:r w:rsidR="008F3BEA" w:rsidRPr="001E3BF4">
        <w:rPr>
          <w:rFonts w:ascii="Times New Roman" w:eastAsia="Times New Roman" w:hAnsi="Times New Roman" w:cs="Times New Roman"/>
          <w:sz w:val="28"/>
          <w:szCs w:val="28"/>
        </w:rPr>
        <w:t>Чекмагушевского</w:t>
      </w:r>
      <w:proofErr w:type="spellEnd"/>
      <w:r w:rsidR="008F3BEA" w:rsidRPr="001E3BF4">
        <w:rPr>
          <w:rFonts w:ascii="Times New Roman" w:eastAsia="Times New Roman" w:hAnsi="Times New Roman" w:cs="Times New Roman"/>
          <w:sz w:val="28"/>
          <w:szCs w:val="28"/>
        </w:rPr>
        <w:t xml:space="preserve"> района  ежегодно принимает активное участие в конкурсах различных уровней</w:t>
      </w:r>
      <w:proofErr w:type="gramStart"/>
      <w:r w:rsidR="008F3BEA" w:rsidRPr="001E3BF4">
        <w:rPr>
          <w:rFonts w:ascii="Times New Roman" w:eastAsia="Times New Roman" w:hAnsi="Times New Roman" w:cs="Times New Roman"/>
          <w:sz w:val="28"/>
          <w:szCs w:val="28"/>
        </w:rPr>
        <w:t>.Б</w:t>
      </w:r>
      <w:proofErr w:type="gramEnd"/>
      <w:r w:rsidR="008F3BEA" w:rsidRPr="001E3BF4">
        <w:rPr>
          <w:rFonts w:ascii="Times New Roman" w:eastAsia="Times New Roman" w:hAnsi="Times New Roman" w:cs="Times New Roman"/>
          <w:sz w:val="28"/>
          <w:szCs w:val="28"/>
        </w:rPr>
        <w:t xml:space="preserve">иблиотеки района стали участниками различных акции: </w:t>
      </w:r>
      <w:r w:rsidR="008F3BEA" w:rsidRPr="001E3BF4">
        <w:rPr>
          <w:rFonts w:ascii="Times New Roman" w:eastAsia="Times New Roman" w:hAnsi="Times New Roman" w:cs="Times New Roman"/>
          <w:sz w:val="28"/>
          <w:szCs w:val="28"/>
          <w:shd w:val="clear" w:color="auto" w:fill="FFFFFF"/>
        </w:rPr>
        <w:t xml:space="preserve">международных «Читаем детям о войне – 2018», «Читаем без границ», «Книжка на </w:t>
      </w:r>
      <w:proofErr w:type="spellStart"/>
      <w:r w:rsidR="008F3BEA" w:rsidRPr="001E3BF4">
        <w:rPr>
          <w:rFonts w:ascii="Times New Roman" w:eastAsia="Times New Roman" w:hAnsi="Times New Roman" w:cs="Times New Roman"/>
          <w:sz w:val="28"/>
          <w:szCs w:val="28"/>
          <w:shd w:val="clear" w:color="auto" w:fill="FFFFFF"/>
        </w:rPr>
        <w:t>ладожке</w:t>
      </w:r>
      <w:proofErr w:type="spellEnd"/>
      <w:r w:rsidR="008F3BEA" w:rsidRPr="001E3BF4">
        <w:rPr>
          <w:rFonts w:ascii="Times New Roman" w:eastAsia="Times New Roman" w:hAnsi="Times New Roman" w:cs="Times New Roman"/>
          <w:sz w:val="28"/>
          <w:szCs w:val="28"/>
          <w:shd w:val="clear" w:color="auto" w:fill="FFFFFF"/>
        </w:rPr>
        <w:t xml:space="preserve">», «Башкортостан. Природа. Человек. Культура – 2018»; </w:t>
      </w:r>
      <w:proofErr w:type="gramStart"/>
      <w:r w:rsidR="008F3BEA" w:rsidRPr="001E3BF4">
        <w:rPr>
          <w:rFonts w:ascii="Times New Roman" w:eastAsia="Times New Roman" w:hAnsi="Times New Roman" w:cs="Times New Roman"/>
          <w:sz w:val="28"/>
          <w:szCs w:val="28"/>
        </w:rPr>
        <w:t>всероссийских</w:t>
      </w:r>
      <w:proofErr w:type="gramEnd"/>
      <w:r w:rsidR="008F3BEA" w:rsidRPr="001E3BF4">
        <w:rPr>
          <w:rFonts w:ascii="Times New Roman" w:eastAsia="Times New Roman" w:hAnsi="Times New Roman" w:cs="Times New Roman"/>
          <w:sz w:val="28"/>
          <w:szCs w:val="28"/>
        </w:rPr>
        <w:t xml:space="preserve"> “Наши истоки. Читаем фольклор», «Дарите книги с любовью»,</w:t>
      </w:r>
      <w:r w:rsidR="008F3BEA" w:rsidRPr="001E3BF4">
        <w:rPr>
          <w:rFonts w:ascii="Times New Roman" w:eastAsia="Times New Roman" w:hAnsi="Times New Roman" w:cs="Times New Roman"/>
          <w:sz w:val="28"/>
          <w:szCs w:val="28"/>
          <w:shd w:val="clear" w:color="auto" w:fill="FFFFFF"/>
        </w:rPr>
        <w:t xml:space="preserve"> «200 минут чтения: Сталинграду посвящается», «Читают все!», «Тургенев для всех», «Читаем Аксакова всей Россией»,</w:t>
      </w:r>
      <w:r w:rsidR="008F3BEA" w:rsidRPr="001E3BF4">
        <w:rPr>
          <w:rFonts w:ascii="Times New Roman" w:eastAsia="Calibri" w:hAnsi="Times New Roman" w:cs="Times New Roman"/>
          <w:sz w:val="28"/>
          <w:szCs w:val="28"/>
        </w:rPr>
        <w:t xml:space="preserve"> «Читаем книги донских писателей»; межрегиональных </w:t>
      </w:r>
      <w:r w:rsidR="008F3BEA" w:rsidRPr="001E3BF4">
        <w:rPr>
          <w:rFonts w:ascii="Times New Roman" w:eastAsia="Times New Roman" w:hAnsi="Times New Roman" w:cs="Times New Roman"/>
          <w:sz w:val="28"/>
          <w:szCs w:val="28"/>
        </w:rPr>
        <w:t xml:space="preserve">«Дни </w:t>
      </w:r>
      <w:proofErr w:type="spellStart"/>
      <w:r w:rsidR="008F3BEA" w:rsidRPr="001E3BF4">
        <w:rPr>
          <w:rFonts w:ascii="Times New Roman" w:eastAsia="Times New Roman" w:hAnsi="Times New Roman" w:cs="Times New Roman"/>
          <w:sz w:val="28"/>
          <w:szCs w:val="28"/>
        </w:rPr>
        <w:t>лермонтовской</w:t>
      </w:r>
      <w:proofErr w:type="spellEnd"/>
      <w:r w:rsidR="008F3BEA" w:rsidRPr="001E3BF4">
        <w:rPr>
          <w:rFonts w:ascii="Times New Roman" w:eastAsia="Times New Roman" w:hAnsi="Times New Roman" w:cs="Times New Roman"/>
          <w:sz w:val="28"/>
          <w:szCs w:val="28"/>
        </w:rPr>
        <w:t xml:space="preserve"> поэзии в библиотеке», «Читаем </w:t>
      </w:r>
      <w:proofErr w:type="spellStart"/>
      <w:r w:rsidR="008F3BEA" w:rsidRPr="001E3BF4">
        <w:rPr>
          <w:rFonts w:ascii="Times New Roman" w:eastAsia="Times New Roman" w:hAnsi="Times New Roman" w:cs="Times New Roman"/>
          <w:sz w:val="28"/>
          <w:szCs w:val="28"/>
        </w:rPr>
        <w:t>МажитаГафури</w:t>
      </w:r>
      <w:proofErr w:type="spellEnd"/>
      <w:r w:rsidR="008F3BEA" w:rsidRPr="001E3BF4">
        <w:rPr>
          <w:rFonts w:ascii="Times New Roman" w:eastAsia="Times New Roman" w:hAnsi="Times New Roman" w:cs="Times New Roman"/>
          <w:sz w:val="28"/>
          <w:szCs w:val="28"/>
        </w:rPr>
        <w:t>», «</w:t>
      </w:r>
      <w:proofErr w:type="spellStart"/>
      <w:r w:rsidR="008F3BEA" w:rsidRPr="001E3BF4">
        <w:rPr>
          <w:rFonts w:ascii="Times New Roman" w:eastAsia="Times New Roman" w:hAnsi="Times New Roman" w:cs="Times New Roman"/>
          <w:sz w:val="28"/>
          <w:szCs w:val="28"/>
        </w:rPr>
        <w:t>Бикчентаевские</w:t>
      </w:r>
      <w:proofErr w:type="spellEnd"/>
      <w:r w:rsidR="008F3BEA" w:rsidRPr="001E3BF4">
        <w:rPr>
          <w:rFonts w:ascii="Times New Roman" w:eastAsia="Times New Roman" w:hAnsi="Times New Roman" w:cs="Times New Roman"/>
          <w:sz w:val="28"/>
          <w:szCs w:val="28"/>
        </w:rPr>
        <w:t xml:space="preserve"> чтения», </w:t>
      </w:r>
      <w:r w:rsidR="008F3BEA" w:rsidRPr="001E3BF4">
        <w:rPr>
          <w:rFonts w:ascii="Times New Roman" w:eastAsia="Times New Roman" w:hAnsi="Times New Roman" w:cs="Times New Roman"/>
          <w:sz w:val="28"/>
          <w:szCs w:val="28"/>
        </w:rPr>
        <w:lastRenderedPageBreak/>
        <w:t xml:space="preserve">«О Волге читаем стихи»; </w:t>
      </w:r>
      <w:r w:rsidR="008F3BEA" w:rsidRPr="001E3BF4">
        <w:rPr>
          <w:rFonts w:ascii="Times New Roman" w:eastAsia="Times New Roman" w:hAnsi="Times New Roman" w:cs="Times New Roman"/>
          <w:sz w:val="28"/>
          <w:szCs w:val="28"/>
          <w:shd w:val="clear" w:color="auto" w:fill="FFFFFF"/>
        </w:rPr>
        <w:t>сетевых «Читаем сказы П. П. Бажова -2018», «Читающая песочница»</w:t>
      </w:r>
      <w:r w:rsidR="008F3BEA" w:rsidRPr="001E3BF4">
        <w:rPr>
          <w:rFonts w:ascii="Times New Roman" w:eastAsia="Times New Roman" w:hAnsi="Times New Roman" w:cs="Times New Roman"/>
          <w:sz w:val="28"/>
          <w:szCs w:val="28"/>
        </w:rPr>
        <w:t xml:space="preserve">;  </w:t>
      </w:r>
      <w:proofErr w:type="gramStart"/>
      <w:r w:rsidR="008F3BEA" w:rsidRPr="001E3BF4">
        <w:rPr>
          <w:rFonts w:ascii="Times New Roman" w:eastAsia="Times New Roman" w:hAnsi="Times New Roman" w:cs="Times New Roman"/>
          <w:sz w:val="28"/>
          <w:szCs w:val="28"/>
        </w:rPr>
        <w:t xml:space="preserve">интернет - конкурсах фотографий «Через фольклор – к согласию народов» «Настроение в стиле «Лето», республиканских конкурсах «Твори добро!», «В любви к народу и земле могучей» (посвящённый 110-летию З.А. </w:t>
      </w:r>
      <w:proofErr w:type="spellStart"/>
      <w:r w:rsidR="008F3BEA" w:rsidRPr="001E3BF4">
        <w:rPr>
          <w:rFonts w:ascii="Times New Roman" w:eastAsia="Times New Roman" w:hAnsi="Times New Roman" w:cs="Times New Roman"/>
          <w:sz w:val="28"/>
          <w:szCs w:val="28"/>
        </w:rPr>
        <w:t>Биишевой</w:t>
      </w:r>
      <w:proofErr w:type="spellEnd"/>
      <w:r w:rsidR="008F3BEA" w:rsidRPr="001E3BF4">
        <w:rPr>
          <w:rFonts w:ascii="Times New Roman" w:eastAsia="Times New Roman" w:hAnsi="Times New Roman" w:cs="Times New Roman"/>
          <w:sz w:val="28"/>
          <w:szCs w:val="28"/>
        </w:rPr>
        <w:t xml:space="preserve">), а также </w:t>
      </w:r>
      <w:r w:rsidR="008F3BEA" w:rsidRPr="001E3BF4">
        <w:rPr>
          <w:rFonts w:ascii="Times New Roman" w:eastAsia="Times New Roman" w:hAnsi="Times New Roman" w:cs="Times New Roman"/>
          <w:sz w:val="28"/>
          <w:szCs w:val="28"/>
          <w:shd w:val="clear" w:color="auto" w:fill="FFFFFF"/>
        </w:rPr>
        <w:t>в фотоконкурсе "Во всех ты, душенька, нарядах хороша!", посвящённом Общероссийскому дню библиотек.</w:t>
      </w:r>
      <w:proofErr w:type="gramEnd"/>
      <w:r w:rsidR="008F3BEA" w:rsidRPr="001E3BF4">
        <w:rPr>
          <w:rFonts w:ascii="Times New Roman" w:eastAsia="Times New Roman" w:hAnsi="Times New Roman" w:cs="Times New Roman"/>
          <w:sz w:val="28"/>
          <w:szCs w:val="28"/>
          <w:shd w:val="clear" w:color="auto" w:fill="FFFFFF"/>
        </w:rPr>
        <w:t xml:space="preserve"> Все участники получили от организаторов Дипломы, Благодарственные письма, Сертификаты.</w:t>
      </w:r>
      <w:r w:rsidR="008F3BEA" w:rsidRPr="005C2EB4">
        <w:rPr>
          <w:rFonts w:ascii="Times New Roman" w:eastAsia="Times New Roman" w:hAnsi="Times New Roman" w:cs="Times New Roman"/>
          <w:sz w:val="28"/>
          <w:szCs w:val="28"/>
        </w:rPr>
        <w:t>За участие в республиканском конкурсе «Талантливы вместе» (для лиц с ограниченными возможностями здоровья) читательница детской модельной библиотеки награждена Благодарственным письмом и памятным подарком.</w:t>
      </w:r>
    </w:p>
    <w:p w:rsidR="00546805" w:rsidRPr="001E3BF4" w:rsidRDefault="00546805" w:rsidP="00546805">
      <w:pPr>
        <w:spacing w:after="0" w:line="240" w:lineRule="auto"/>
        <w:ind w:firstLine="284"/>
        <w:jc w:val="both"/>
        <w:rPr>
          <w:rFonts w:ascii="Times New Roman" w:eastAsia="Times New Roman" w:hAnsi="Times New Roman" w:cs="Times New Roman"/>
          <w:sz w:val="28"/>
          <w:szCs w:val="28"/>
        </w:rPr>
      </w:pPr>
      <w:r w:rsidRPr="001E3BF4">
        <w:rPr>
          <w:rFonts w:ascii="Times New Roman" w:eastAsia="Times New Roman" w:hAnsi="Times New Roman" w:cs="Times New Roman"/>
          <w:sz w:val="28"/>
          <w:szCs w:val="28"/>
        </w:rPr>
        <w:t xml:space="preserve"> В преддверии Всемирного дня здоровья, центральная </w:t>
      </w:r>
      <w:proofErr w:type="spellStart"/>
      <w:r w:rsidRPr="001E3BF4">
        <w:rPr>
          <w:rFonts w:ascii="Times New Roman" w:eastAsia="Times New Roman" w:hAnsi="Times New Roman" w:cs="Times New Roman"/>
          <w:sz w:val="28"/>
          <w:szCs w:val="28"/>
        </w:rPr>
        <w:t>межпоселенческая</w:t>
      </w:r>
      <w:proofErr w:type="spellEnd"/>
      <w:r w:rsidRPr="001E3BF4">
        <w:rPr>
          <w:rFonts w:ascii="Times New Roman" w:eastAsia="Times New Roman" w:hAnsi="Times New Roman" w:cs="Times New Roman"/>
          <w:sz w:val="28"/>
          <w:szCs w:val="28"/>
        </w:rPr>
        <w:t xml:space="preserve"> библиотека стала организатором эстафеты «Зарядись и будь здоров!». 23 октября библиотекарь центральной </w:t>
      </w:r>
      <w:proofErr w:type="spellStart"/>
      <w:r w:rsidRPr="001E3BF4">
        <w:rPr>
          <w:rFonts w:ascii="Times New Roman" w:eastAsia="Times New Roman" w:hAnsi="Times New Roman" w:cs="Times New Roman"/>
          <w:sz w:val="28"/>
          <w:szCs w:val="28"/>
        </w:rPr>
        <w:t>межпоселенческой</w:t>
      </w:r>
      <w:proofErr w:type="spellEnd"/>
      <w:r w:rsidRPr="001E3BF4">
        <w:rPr>
          <w:rFonts w:ascii="Times New Roman" w:eastAsia="Times New Roman" w:hAnsi="Times New Roman" w:cs="Times New Roman"/>
          <w:sz w:val="28"/>
          <w:szCs w:val="28"/>
        </w:rPr>
        <w:t xml:space="preserve"> библиотеки Арсланова З.Р. приняла участие в Первом открытом благотворительном </w:t>
      </w:r>
      <w:proofErr w:type="spellStart"/>
      <w:r w:rsidRPr="001E3BF4">
        <w:rPr>
          <w:rFonts w:ascii="Times New Roman" w:eastAsia="Times New Roman" w:hAnsi="Times New Roman" w:cs="Times New Roman"/>
          <w:sz w:val="28"/>
          <w:szCs w:val="28"/>
        </w:rPr>
        <w:t>Чекмагушевском</w:t>
      </w:r>
      <w:proofErr w:type="spellEnd"/>
      <w:r w:rsidRPr="001E3BF4">
        <w:rPr>
          <w:rFonts w:ascii="Times New Roman" w:eastAsia="Times New Roman" w:hAnsi="Times New Roman" w:cs="Times New Roman"/>
          <w:sz w:val="28"/>
          <w:szCs w:val="28"/>
        </w:rPr>
        <w:t xml:space="preserve"> </w:t>
      </w:r>
      <w:proofErr w:type="spellStart"/>
      <w:r w:rsidRPr="001E3BF4">
        <w:rPr>
          <w:rFonts w:ascii="Times New Roman" w:eastAsia="Times New Roman" w:hAnsi="Times New Roman" w:cs="Times New Roman"/>
          <w:sz w:val="28"/>
          <w:szCs w:val="28"/>
        </w:rPr>
        <w:t>полумарафоне</w:t>
      </w:r>
      <w:proofErr w:type="spellEnd"/>
      <w:r w:rsidRPr="001E3BF4">
        <w:rPr>
          <w:rFonts w:ascii="Times New Roman" w:eastAsia="Times New Roman" w:hAnsi="Times New Roman" w:cs="Times New Roman"/>
          <w:sz w:val="28"/>
          <w:szCs w:val="28"/>
        </w:rPr>
        <w:t>, организованном на стадионе Детско-юношеской спортивной школы с. Чекмагуш и заняла 1 место.</w:t>
      </w:r>
    </w:p>
    <w:p w:rsidR="00D71CBC" w:rsidRDefault="00546805" w:rsidP="00546805">
      <w:pPr>
        <w:spacing w:after="0" w:line="240" w:lineRule="auto"/>
        <w:ind w:firstLine="284"/>
        <w:jc w:val="both"/>
        <w:rPr>
          <w:rFonts w:ascii="Times New Roman" w:eastAsia="Times New Roman" w:hAnsi="Times New Roman" w:cs="Times New Roman"/>
          <w:sz w:val="28"/>
          <w:szCs w:val="28"/>
        </w:rPr>
      </w:pPr>
      <w:r w:rsidRPr="001E3BF4">
        <w:rPr>
          <w:rFonts w:ascii="Times New Roman" w:eastAsia="Times New Roman" w:hAnsi="Times New Roman" w:cs="Times New Roman"/>
          <w:sz w:val="28"/>
          <w:szCs w:val="28"/>
        </w:rPr>
        <w:t xml:space="preserve">Сегодня МАУК </w:t>
      </w:r>
      <w:proofErr w:type="spellStart"/>
      <w:r w:rsidRPr="001E3BF4">
        <w:rPr>
          <w:rFonts w:ascii="Times New Roman" w:eastAsia="Times New Roman" w:hAnsi="Times New Roman" w:cs="Times New Roman"/>
          <w:sz w:val="28"/>
          <w:szCs w:val="28"/>
        </w:rPr>
        <w:t>Чекмагушевская</w:t>
      </w:r>
      <w:proofErr w:type="spellEnd"/>
      <w:r w:rsidRPr="001E3BF4">
        <w:rPr>
          <w:rFonts w:ascii="Times New Roman" w:eastAsia="Times New Roman" w:hAnsi="Times New Roman" w:cs="Times New Roman"/>
          <w:sz w:val="28"/>
          <w:szCs w:val="28"/>
        </w:rPr>
        <w:t xml:space="preserve"> ЦМБ ведет активную </w:t>
      </w:r>
      <w:proofErr w:type="spellStart"/>
      <w:r w:rsidRPr="001E3BF4">
        <w:rPr>
          <w:rFonts w:ascii="Times New Roman" w:eastAsia="Times New Roman" w:hAnsi="Times New Roman" w:cs="Times New Roman"/>
          <w:sz w:val="28"/>
          <w:szCs w:val="28"/>
        </w:rPr>
        <w:t>проектно-грантовую</w:t>
      </w:r>
      <w:proofErr w:type="spellEnd"/>
      <w:r w:rsidRPr="001E3BF4">
        <w:rPr>
          <w:rFonts w:ascii="Times New Roman" w:eastAsia="Times New Roman" w:hAnsi="Times New Roman" w:cs="Times New Roman"/>
          <w:sz w:val="28"/>
          <w:szCs w:val="28"/>
        </w:rPr>
        <w:t xml:space="preserve"> деятельность. В 2018 году </w:t>
      </w:r>
      <w:proofErr w:type="spellStart"/>
      <w:r w:rsidRPr="001E3BF4">
        <w:rPr>
          <w:rFonts w:ascii="Times New Roman" w:eastAsia="Times New Roman" w:hAnsi="Times New Roman" w:cs="Times New Roman"/>
          <w:sz w:val="28"/>
          <w:szCs w:val="28"/>
        </w:rPr>
        <w:t>Чекмагушевская</w:t>
      </w:r>
      <w:proofErr w:type="spellEnd"/>
      <w:r w:rsidRPr="001E3BF4">
        <w:rPr>
          <w:rFonts w:ascii="Times New Roman" w:eastAsia="Times New Roman" w:hAnsi="Times New Roman" w:cs="Times New Roman"/>
          <w:sz w:val="28"/>
          <w:szCs w:val="28"/>
        </w:rPr>
        <w:t xml:space="preserve"> библиотечная система приняла участие в первом конкурсе на предоставление грантов Президента Российской Федерации на развитие гражданского общества с проектом «</w:t>
      </w:r>
      <w:proofErr w:type="gramStart"/>
      <w:r w:rsidRPr="001E3BF4">
        <w:rPr>
          <w:rFonts w:ascii="Times New Roman" w:eastAsia="Times New Roman" w:hAnsi="Times New Roman" w:cs="Times New Roman"/>
          <w:sz w:val="28"/>
          <w:szCs w:val="28"/>
        </w:rPr>
        <w:t>А-фишка</w:t>
      </w:r>
      <w:proofErr w:type="gramEnd"/>
      <w:r w:rsidRPr="001E3BF4">
        <w:rPr>
          <w:rFonts w:ascii="Times New Roman" w:eastAsia="Times New Roman" w:hAnsi="Times New Roman" w:cs="Times New Roman"/>
          <w:sz w:val="28"/>
          <w:szCs w:val="28"/>
        </w:rPr>
        <w:t xml:space="preserve">. Мини-кинотеатр с элементами сенсорной комнаты», а также  во Всероссийских конкурсах «Лучшие практики ЗОЖ на территории Российской Федерации», «Сокровища большой страны». </w:t>
      </w:r>
    </w:p>
    <w:p w:rsidR="008035A9" w:rsidRPr="00546805" w:rsidRDefault="008035A9" w:rsidP="00546805">
      <w:pPr>
        <w:spacing w:after="0" w:line="240" w:lineRule="auto"/>
        <w:ind w:firstLine="284"/>
        <w:jc w:val="both"/>
        <w:rPr>
          <w:rFonts w:ascii="Times New Roman" w:hAnsi="Times New Roman"/>
          <w:sz w:val="28"/>
          <w:szCs w:val="28"/>
        </w:rPr>
      </w:pPr>
    </w:p>
    <w:p w:rsidR="008B5785" w:rsidRDefault="008B5785" w:rsidP="008B5785">
      <w:pPr>
        <w:pStyle w:val="a8"/>
        <w:spacing w:after="0" w:line="240" w:lineRule="auto"/>
        <w:ind w:left="0"/>
        <w:jc w:val="both"/>
        <w:rPr>
          <w:rFonts w:ascii="Times New Roman" w:hAnsi="Times New Roman"/>
          <w:b/>
          <w:color w:val="000000"/>
          <w:sz w:val="28"/>
          <w:szCs w:val="28"/>
        </w:rPr>
      </w:pPr>
      <w:r w:rsidRPr="000A3DBE">
        <w:rPr>
          <w:rFonts w:ascii="Times New Roman" w:hAnsi="Times New Roman"/>
          <w:b/>
          <w:color w:val="000000"/>
          <w:sz w:val="28"/>
          <w:szCs w:val="28"/>
        </w:rPr>
        <w:t>9</w:t>
      </w:r>
      <w:r>
        <w:rPr>
          <w:rFonts w:ascii="Times New Roman" w:hAnsi="Times New Roman"/>
          <w:b/>
          <w:color w:val="000000"/>
          <w:sz w:val="28"/>
          <w:szCs w:val="28"/>
        </w:rPr>
        <w:t xml:space="preserve">.Социальная активность и социальное партнерство муниципальных учреждений культуры (сотрудничество с учреждениями дополнительного образования, предприятиями, некоммерческими организациями и общественными объединениями; социально значимые мероприятия и программы общеобразовательного учреждения и др.). </w:t>
      </w:r>
    </w:p>
    <w:p w:rsidR="00865297" w:rsidRDefault="00865297" w:rsidP="008B5785">
      <w:pPr>
        <w:spacing w:after="0" w:line="240" w:lineRule="auto"/>
        <w:jc w:val="both"/>
        <w:rPr>
          <w:rFonts w:ascii="Times New Roman" w:hAnsi="Times New Roman"/>
          <w:b/>
          <w:color w:val="000000"/>
          <w:sz w:val="28"/>
          <w:szCs w:val="28"/>
        </w:rPr>
      </w:pPr>
    </w:p>
    <w:p w:rsidR="00865297" w:rsidRPr="000810FF" w:rsidRDefault="00865297" w:rsidP="0086529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65297">
        <w:rPr>
          <w:rFonts w:ascii="Times New Roman" w:hAnsi="Times New Roman" w:cs="Times New Roman"/>
          <w:sz w:val="28"/>
          <w:szCs w:val="28"/>
        </w:rPr>
        <w:t xml:space="preserve">Социальное партнерство - это уже реальная система сотрудничества в нашем районе. </w:t>
      </w:r>
      <w:r w:rsidRPr="00865297">
        <w:rPr>
          <w:rFonts w:ascii="Times New Roman" w:hAnsi="Times New Roman" w:cs="Times New Roman"/>
          <w:color w:val="000000"/>
          <w:sz w:val="28"/>
          <w:szCs w:val="28"/>
        </w:rPr>
        <w:t>Районный Дом культуры и сельские Дома культуры взаимодействует с различными муниципальными, общественными организациями района.</w:t>
      </w:r>
      <w:r w:rsidRPr="000810FF">
        <w:rPr>
          <w:rFonts w:ascii="Times New Roman" w:hAnsi="Times New Roman" w:cs="Times New Roman"/>
          <w:color w:val="000000"/>
          <w:sz w:val="28"/>
          <w:szCs w:val="28"/>
        </w:rPr>
        <w:t xml:space="preserve">Взаимодействие выражается в проведении совместных мероприятий: </w:t>
      </w:r>
      <w:r w:rsidRPr="006B686D">
        <w:rPr>
          <w:rFonts w:ascii="Times New Roman" w:hAnsi="Times New Roman" w:cs="Times New Roman"/>
          <w:color w:val="000000"/>
          <w:sz w:val="28"/>
          <w:szCs w:val="28"/>
        </w:rPr>
        <w:t>чествование ветеранов, празднование Дня Победы</w:t>
      </w:r>
      <w:r w:rsidRPr="000810FF">
        <w:rPr>
          <w:rFonts w:ascii="Times New Roman" w:hAnsi="Times New Roman" w:cs="Times New Roman"/>
          <w:color w:val="000000"/>
          <w:sz w:val="28"/>
          <w:szCs w:val="28"/>
        </w:rPr>
        <w:t>традиционные концерты, новогодние представления для ветеранов труда и людей пожилого возрас</w:t>
      </w:r>
      <w:r>
        <w:rPr>
          <w:rFonts w:ascii="Times New Roman" w:hAnsi="Times New Roman" w:cs="Times New Roman"/>
          <w:color w:val="000000"/>
          <w:sz w:val="28"/>
          <w:szCs w:val="28"/>
        </w:rPr>
        <w:t xml:space="preserve">та с районным Советом ветеранов, Обществом инвалидов. </w:t>
      </w:r>
      <w:r w:rsidRPr="000810FF">
        <w:rPr>
          <w:rFonts w:ascii="Times New Roman" w:hAnsi="Times New Roman" w:cs="Times New Roman"/>
          <w:color w:val="000000"/>
          <w:sz w:val="28"/>
          <w:szCs w:val="28"/>
        </w:rPr>
        <w:t xml:space="preserve"> Творческие коллективы РДК и СДК - частые гости </w:t>
      </w:r>
      <w:r w:rsidRPr="000810FF">
        <w:rPr>
          <w:rFonts w:ascii="Times New Roman" w:eastAsia="Times New Roman" w:hAnsi="Times New Roman" w:cs="Times New Roman"/>
          <w:color w:val="000000" w:themeColor="text1"/>
          <w:sz w:val="28"/>
          <w:szCs w:val="28"/>
        </w:rPr>
        <w:t>ГОУ Сон “</w:t>
      </w:r>
      <w:proofErr w:type="spellStart"/>
      <w:r w:rsidRPr="000810FF">
        <w:rPr>
          <w:rFonts w:ascii="Times New Roman" w:eastAsia="Times New Roman" w:hAnsi="Times New Roman" w:cs="Times New Roman"/>
          <w:color w:val="000000" w:themeColor="text1"/>
          <w:sz w:val="28"/>
          <w:szCs w:val="28"/>
        </w:rPr>
        <w:t>Резяповский</w:t>
      </w:r>
      <w:proofErr w:type="spellEnd"/>
      <w:r w:rsidRPr="000810FF">
        <w:rPr>
          <w:rFonts w:ascii="Times New Roman" w:eastAsia="Times New Roman" w:hAnsi="Times New Roman" w:cs="Times New Roman"/>
          <w:color w:val="000000" w:themeColor="text1"/>
          <w:sz w:val="28"/>
          <w:szCs w:val="28"/>
        </w:rPr>
        <w:t xml:space="preserve"> дом инт</w:t>
      </w:r>
      <w:r>
        <w:rPr>
          <w:rFonts w:ascii="Times New Roman" w:eastAsia="Times New Roman" w:hAnsi="Times New Roman" w:cs="Times New Roman"/>
          <w:color w:val="000000" w:themeColor="text1"/>
          <w:sz w:val="28"/>
          <w:szCs w:val="28"/>
        </w:rPr>
        <w:t xml:space="preserve">ернат для престарелых” и филиала </w:t>
      </w:r>
      <w:proofErr w:type="spellStart"/>
      <w:r w:rsidRPr="000810FF">
        <w:rPr>
          <w:rFonts w:ascii="Times New Roman" w:eastAsia="Times New Roman" w:hAnsi="Times New Roman" w:cs="Times New Roman"/>
          <w:color w:val="000000" w:themeColor="text1"/>
          <w:sz w:val="28"/>
          <w:szCs w:val="28"/>
        </w:rPr>
        <w:t>Бакалинского</w:t>
      </w:r>
      <w:proofErr w:type="spellEnd"/>
      <w:r w:rsidRPr="000810FF">
        <w:rPr>
          <w:rFonts w:ascii="Times New Roman" w:eastAsia="Times New Roman" w:hAnsi="Times New Roman" w:cs="Times New Roman"/>
          <w:color w:val="000000" w:themeColor="text1"/>
          <w:sz w:val="28"/>
          <w:szCs w:val="28"/>
        </w:rPr>
        <w:t xml:space="preserve"> пси</w:t>
      </w:r>
      <w:r>
        <w:rPr>
          <w:rFonts w:ascii="Times New Roman" w:eastAsia="Times New Roman" w:hAnsi="Times New Roman" w:cs="Times New Roman"/>
          <w:color w:val="000000" w:themeColor="text1"/>
          <w:sz w:val="28"/>
          <w:szCs w:val="28"/>
        </w:rPr>
        <w:t xml:space="preserve">хоневрологического интерната в </w:t>
      </w:r>
      <w:proofErr w:type="spellStart"/>
      <w:r>
        <w:rPr>
          <w:rFonts w:ascii="Times New Roman" w:eastAsia="Times New Roman" w:hAnsi="Times New Roman" w:cs="Times New Roman"/>
          <w:color w:val="000000" w:themeColor="text1"/>
          <w:sz w:val="28"/>
          <w:szCs w:val="28"/>
        </w:rPr>
        <w:t>с</w:t>
      </w:r>
      <w:proofErr w:type="gramStart"/>
      <w:r w:rsidRPr="000810FF">
        <w:rPr>
          <w:rFonts w:ascii="Times New Roman" w:eastAsia="Times New Roman" w:hAnsi="Times New Roman" w:cs="Times New Roman"/>
          <w:color w:val="000000" w:themeColor="text1"/>
          <w:sz w:val="28"/>
          <w:szCs w:val="28"/>
        </w:rPr>
        <w:t>.Н</w:t>
      </w:r>
      <w:proofErr w:type="gramEnd"/>
      <w:r w:rsidRPr="000810FF">
        <w:rPr>
          <w:rFonts w:ascii="Times New Roman" w:eastAsia="Times New Roman" w:hAnsi="Times New Roman" w:cs="Times New Roman"/>
          <w:color w:val="000000" w:themeColor="text1"/>
          <w:sz w:val="28"/>
          <w:szCs w:val="28"/>
        </w:rPr>
        <w:t>овобалтачевоЧекмагушевского</w:t>
      </w:r>
      <w:proofErr w:type="spellEnd"/>
      <w:r w:rsidRPr="000810FF">
        <w:rPr>
          <w:rFonts w:ascii="Times New Roman" w:eastAsia="Times New Roman" w:hAnsi="Times New Roman" w:cs="Times New Roman"/>
          <w:color w:val="000000" w:themeColor="text1"/>
          <w:sz w:val="28"/>
          <w:szCs w:val="28"/>
        </w:rPr>
        <w:t xml:space="preserve"> района.</w:t>
      </w:r>
    </w:p>
    <w:p w:rsidR="00865297" w:rsidRPr="0015615A" w:rsidRDefault="000E7E36" w:rsidP="00865297">
      <w:pPr>
        <w:pStyle w:val="a3"/>
        <w:shd w:val="clear" w:color="auto" w:fill="FFFFFF"/>
        <w:spacing w:after="0"/>
        <w:ind w:firstLine="225"/>
        <w:jc w:val="both"/>
        <w:rPr>
          <w:color w:val="000000"/>
          <w:sz w:val="28"/>
          <w:szCs w:val="28"/>
        </w:rPr>
      </w:pPr>
      <w:r>
        <w:rPr>
          <w:color w:val="000000"/>
          <w:sz w:val="28"/>
          <w:szCs w:val="28"/>
        </w:rPr>
        <w:t xml:space="preserve">   </w:t>
      </w:r>
      <w:r w:rsidR="00865297" w:rsidRPr="0015615A">
        <w:rPr>
          <w:color w:val="000000"/>
          <w:sz w:val="28"/>
          <w:szCs w:val="28"/>
        </w:rPr>
        <w:t>Проводы в армию (весенний и осенний призывы), концерты, вечера отдыха</w:t>
      </w:r>
      <w:r w:rsidR="00865297" w:rsidRPr="006B686D">
        <w:rPr>
          <w:color w:val="000000"/>
          <w:sz w:val="28"/>
          <w:szCs w:val="28"/>
        </w:rPr>
        <w:t>, проведение митингов</w:t>
      </w:r>
      <w:r w:rsidR="00865297" w:rsidRPr="0015615A">
        <w:rPr>
          <w:color w:val="000000"/>
          <w:sz w:val="28"/>
          <w:szCs w:val="28"/>
        </w:rPr>
        <w:t xml:space="preserve"> воинам – афганцам</w:t>
      </w:r>
      <w:proofErr w:type="gramStart"/>
      <w:r w:rsidR="00865297">
        <w:rPr>
          <w:color w:val="000000"/>
          <w:sz w:val="28"/>
          <w:szCs w:val="28"/>
        </w:rPr>
        <w:t>,</w:t>
      </w:r>
      <w:r w:rsidR="00865297" w:rsidRPr="006B686D">
        <w:rPr>
          <w:color w:val="000000"/>
          <w:sz w:val="28"/>
          <w:szCs w:val="28"/>
        </w:rPr>
        <w:t>п</w:t>
      </w:r>
      <w:proofErr w:type="gramEnd"/>
      <w:r w:rsidR="00865297" w:rsidRPr="006B686D">
        <w:rPr>
          <w:color w:val="000000"/>
          <w:sz w:val="28"/>
          <w:szCs w:val="28"/>
        </w:rPr>
        <w:t>ограничникам</w:t>
      </w:r>
      <w:r w:rsidR="00865297" w:rsidRPr="0015615A">
        <w:rPr>
          <w:color w:val="000000"/>
          <w:sz w:val="28"/>
          <w:szCs w:val="28"/>
        </w:rPr>
        <w:t xml:space="preserve">–  это </w:t>
      </w:r>
      <w:r w:rsidR="00865297" w:rsidRPr="0015615A">
        <w:rPr>
          <w:color w:val="000000"/>
          <w:sz w:val="28"/>
          <w:szCs w:val="28"/>
        </w:rPr>
        <w:lastRenderedPageBreak/>
        <w:t>совместные мероприятия с</w:t>
      </w:r>
      <w:r w:rsidR="00865297">
        <w:rPr>
          <w:color w:val="000000"/>
          <w:sz w:val="28"/>
          <w:szCs w:val="28"/>
        </w:rPr>
        <w:t xml:space="preserve"> В</w:t>
      </w:r>
      <w:r w:rsidR="00865297" w:rsidRPr="0015615A">
        <w:rPr>
          <w:color w:val="000000"/>
          <w:sz w:val="28"/>
          <w:szCs w:val="28"/>
        </w:rPr>
        <w:t xml:space="preserve">оенным комиссариатом по </w:t>
      </w:r>
      <w:proofErr w:type="spellStart"/>
      <w:r w:rsidR="00865297" w:rsidRPr="0015615A">
        <w:rPr>
          <w:color w:val="000000"/>
          <w:sz w:val="28"/>
          <w:szCs w:val="28"/>
        </w:rPr>
        <w:t>Чекмагушевскому</w:t>
      </w:r>
      <w:proofErr w:type="spellEnd"/>
      <w:r w:rsidR="00865297" w:rsidRPr="0015615A">
        <w:rPr>
          <w:color w:val="000000"/>
          <w:sz w:val="28"/>
          <w:szCs w:val="28"/>
        </w:rPr>
        <w:t xml:space="preserve"> району,</w:t>
      </w:r>
      <w:r w:rsidR="00865297">
        <w:rPr>
          <w:color w:val="000000"/>
          <w:sz w:val="28"/>
          <w:szCs w:val="28"/>
        </w:rPr>
        <w:t xml:space="preserve"> О</w:t>
      </w:r>
      <w:r w:rsidR="00865297" w:rsidRPr="0015615A">
        <w:rPr>
          <w:color w:val="000000"/>
          <w:sz w:val="28"/>
          <w:szCs w:val="28"/>
        </w:rPr>
        <w:t xml:space="preserve">бществом воинов – афганцев, </w:t>
      </w:r>
      <w:r w:rsidR="00865297">
        <w:rPr>
          <w:color w:val="000000"/>
          <w:sz w:val="28"/>
          <w:szCs w:val="28"/>
        </w:rPr>
        <w:t xml:space="preserve"> Отделом МВД России по </w:t>
      </w:r>
      <w:proofErr w:type="spellStart"/>
      <w:r w:rsidR="00865297">
        <w:rPr>
          <w:color w:val="000000"/>
          <w:sz w:val="28"/>
          <w:szCs w:val="28"/>
        </w:rPr>
        <w:t>Чекмагушевскому</w:t>
      </w:r>
      <w:proofErr w:type="spellEnd"/>
      <w:r w:rsidR="00865297">
        <w:rPr>
          <w:color w:val="000000"/>
          <w:sz w:val="28"/>
          <w:szCs w:val="28"/>
        </w:rPr>
        <w:t xml:space="preserve"> району. М</w:t>
      </w:r>
      <w:r w:rsidR="00865297" w:rsidRPr="0015615A">
        <w:rPr>
          <w:color w:val="000000"/>
          <w:sz w:val="28"/>
          <w:szCs w:val="28"/>
        </w:rPr>
        <w:t xml:space="preserve">олодёжные акции, флэш-мобы, десанты здоровья по продвижению здорового образа жизни и т.д. - </w:t>
      </w:r>
      <w:r w:rsidR="00865297">
        <w:rPr>
          <w:color w:val="000000"/>
          <w:sz w:val="28"/>
          <w:szCs w:val="28"/>
        </w:rPr>
        <w:t>с К</w:t>
      </w:r>
      <w:r w:rsidR="00865297" w:rsidRPr="0015615A">
        <w:rPr>
          <w:color w:val="000000"/>
          <w:sz w:val="28"/>
          <w:szCs w:val="28"/>
        </w:rPr>
        <w:t xml:space="preserve">омитетом по делам молодёжи, физкультуре и спорту  Администрации муниципального района </w:t>
      </w:r>
      <w:proofErr w:type="spellStart"/>
      <w:r w:rsidR="00865297" w:rsidRPr="0015615A">
        <w:rPr>
          <w:color w:val="000000"/>
          <w:sz w:val="28"/>
          <w:szCs w:val="28"/>
        </w:rPr>
        <w:t>Чекмагушевский</w:t>
      </w:r>
      <w:proofErr w:type="spellEnd"/>
      <w:r w:rsidR="00865297" w:rsidRPr="0015615A">
        <w:rPr>
          <w:color w:val="000000"/>
          <w:sz w:val="28"/>
          <w:szCs w:val="28"/>
        </w:rPr>
        <w:t xml:space="preserve"> район  и МУ «Молодежный центр Чекмагушевского района  »</w:t>
      </w:r>
      <w:r w:rsidR="00865297">
        <w:rPr>
          <w:color w:val="000000"/>
          <w:sz w:val="28"/>
          <w:szCs w:val="28"/>
        </w:rPr>
        <w:t>.</w:t>
      </w:r>
    </w:p>
    <w:p w:rsidR="00865297" w:rsidRDefault="000E7E36" w:rsidP="00865297">
      <w:pPr>
        <w:pStyle w:val="a3"/>
        <w:shd w:val="clear" w:color="auto" w:fill="FFFFFF"/>
        <w:spacing w:after="0"/>
        <w:ind w:firstLine="225"/>
        <w:jc w:val="both"/>
        <w:rPr>
          <w:color w:val="000000"/>
          <w:sz w:val="28"/>
          <w:szCs w:val="28"/>
        </w:rPr>
      </w:pPr>
      <w:r>
        <w:rPr>
          <w:color w:val="000000"/>
          <w:sz w:val="28"/>
          <w:szCs w:val="28"/>
        </w:rPr>
        <w:t xml:space="preserve">   </w:t>
      </w:r>
      <w:r w:rsidR="00865297" w:rsidRPr="006B686D">
        <w:rPr>
          <w:color w:val="000000"/>
          <w:sz w:val="28"/>
          <w:szCs w:val="28"/>
        </w:rPr>
        <w:t>Ещё одно учреждение партнёр – МКУ Отдел образования Чекмагушевского района: совместные фестивали детского творчества, посвящённые Дню семьи, любви и верности, Дню Матери и т.д., празднование Дня учителя, Дня защиты детей, Новогодние детские утренники и другие.</w:t>
      </w:r>
    </w:p>
    <w:p w:rsidR="00865297" w:rsidRPr="00961506" w:rsidRDefault="000E7E36" w:rsidP="00865297">
      <w:pPr>
        <w:pStyle w:val="a3"/>
        <w:shd w:val="clear" w:color="auto" w:fill="FFFFFF"/>
        <w:spacing w:after="0"/>
        <w:ind w:firstLine="225"/>
        <w:jc w:val="both"/>
        <w:rPr>
          <w:color w:val="000000"/>
          <w:sz w:val="28"/>
          <w:szCs w:val="28"/>
        </w:rPr>
      </w:pPr>
      <w:r>
        <w:rPr>
          <w:color w:val="000000"/>
          <w:sz w:val="28"/>
          <w:szCs w:val="28"/>
          <w:shd w:val="clear" w:color="auto" w:fill="FFFFFF"/>
        </w:rPr>
        <w:t xml:space="preserve">   </w:t>
      </w:r>
      <w:r w:rsidR="00865297" w:rsidRPr="00961506">
        <w:rPr>
          <w:color w:val="000000"/>
          <w:sz w:val="28"/>
          <w:szCs w:val="28"/>
          <w:shd w:val="clear" w:color="auto" w:fill="FFFFFF"/>
        </w:rPr>
        <w:t>С большим энтузиазмом принимают участие</w:t>
      </w:r>
      <w:r w:rsidR="00865297">
        <w:rPr>
          <w:color w:val="000000"/>
          <w:sz w:val="28"/>
          <w:szCs w:val="28"/>
          <w:shd w:val="clear" w:color="auto" w:fill="FFFFFF"/>
        </w:rPr>
        <w:t xml:space="preserve"> в мероприятиях Совет женщин Чекмагушевского района.</w:t>
      </w:r>
    </w:p>
    <w:p w:rsidR="00865297" w:rsidRDefault="000E7E36" w:rsidP="00865297">
      <w:pPr>
        <w:pStyle w:val="a3"/>
        <w:shd w:val="clear" w:color="auto" w:fill="FFFFFF"/>
        <w:spacing w:after="0"/>
        <w:ind w:firstLine="225"/>
        <w:jc w:val="both"/>
        <w:rPr>
          <w:color w:val="000000"/>
          <w:sz w:val="28"/>
          <w:szCs w:val="28"/>
        </w:rPr>
      </w:pPr>
      <w:r>
        <w:rPr>
          <w:color w:val="000000"/>
          <w:sz w:val="28"/>
          <w:szCs w:val="28"/>
        </w:rPr>
        <w:t xml:space="preserve">   </w:t>
      </w:r>
      <w:r w:rsidR="00865297" w:rsidRPr="006B686D">
        <w:rPr>
          <w:color w:val="000000"/>
          <w:sz w:val="28"/>
          <w:szCs w:val="28"/>
        </w:rPr>
        <w:t>С Отделом ЗАГС - праздники улиц, чествование семей-юбиляров и т.</w:t>
      </w:r>
      <w:r w:rsidR="00865297">
        <w:rPr>
          <w:color w:val="000000"/>
          <w:sz w:val="28"/>
          <w:szCs w:val="28"/>
        </w:rPr>
        <w:t>д.</w:t>
      </w:r>
    </w:p>
    <w:p w:rsidR="00865297" w:rsidRPr="00865297" w:rsidRDefault="00865297" w:rsidP="00865297">
      <w:pPr>
        <w:pStyle w:val="a3"/>
        <w:shd w:val="clear" w:color="auto" w:fill="FFFFFF"/>
        <w:spacing w:after="0"/>
        <w:ind w:firstLine="225"/>
        <w:jc w:val="both"/>
        <w:rPr>
          <w:color w:val="000000"/>
          <w:sz w:val="28"/>
          <w:szCs w:val="28"/>
        </w:rPr>
      </w:pPr>
      <w:r>
        <w:rPr>
          <w:sz w:val="28"/>
          <w:szCs w:val="28"/>
        </w:rPr>
        <w:t>Не остаются в стороне национально – культурные организации района</w:t>
      </w:r>
      <w:r w:rsidR="00546805">
        <w:rPr>
          <w:sz w:val="28"/>
          <w:szCs w:val="28"/>
        </w:rPr>
        <w:t xml:space="preserve"> и РБ</w:t>
      </w:r>
      <w:r w:rsidRPr="00546805">
        <w:rPr>
          <w:sz w:val="28"/>
          <w:szCs w:val="28"/>
        </w:rPr>
        <w:t xml:space="preserve">: </w:t>
      </w:r>
      <w:r w:rsidR="00546805" w:rsidRPr="00546805">
        <w:rPr>
          <w:sz w:val="28"/>
          <w:szCs w:val="28"/>
        </w:rPr>
        <w:t xml:space="preserve">Региональная общественная организация «Национально-культурная автономия татар РБ», </w:t>
      </w:r>
      <w:r w:rsidR="00546805">
        <w:t xml:space="preserve">ГБУ «Дом Дружбы народов РБ», </w:t>
      </w:r>
      <w:r>
        <w:rPr>
          <w:sz w:val="28"/>
          <w:szCs w:val="28"/>
        </w:rPr>
        <w:t xml:space="preserve">Курултай башкир района, </w:t>
      </w:r>
      <w:proofErr w:type="spellStart"/>
      <w:r>
        <w:rPr>
          <w:sz w:val="28"/>
          <w:szCs w:val="28"/>
        </w:rPr>
        <w:t>Чекмагушевское</w:t>
      </w:r>
      <w:proofErr w:type="spellEnd"/>
      <w:r>
        <w:rPr>
          <w:sz w:val="28"/>
          <w:szCs w:val="28"/>
        </w:rPr>
        <w:t xml:space="preserve"> отделение РОО «Собор</w:t>
      </w:r>
      <w:r w:rsidRPr="00BB69FF">
        <w:rPr>
          <w:sz w:val="28"/>
          <w:szCs w:val="28"/>
        </w:rPr>
        <w:t xml:space="preserve"> русских</w:t>
      </w:r>
      <w:r>
        <w:rPr>
          <w:sz w:val="28"/>
          <w:szCs w:val="28"/>
        </w:rPr>
        <w:t xml:space="preserve"> Башкортостана»</w:t>
      </w:r>
      <w:r w:rsidRPr="00BB69FF">
        <w:rPr>
          <w:sz w:val="28"/>
          <w:szCs w:val="28"/>
        </w:rPr>
        <w:t xml:space="preserve">, </w:t>
      </w:r>
      <w:proofErr w:type="spellStart"/>
      <w:r w:rsidRPr="00BB69FF">
        <w:rPr>
          <w:sz w:val="28"/>
          <w:szCs w:val="28"/>
        </w:rPr>
        <w:t>Канаш</w:t>
      </w:r>
      <w:r w:rsidR="000E7E36">
        <w:rPr>
          <w:sz w:val="28"/>
          <w:szCs w:val="28"/>
        </w:rPr>
        <w:t>ей</w:t>
      </w:r>
      <w:proofErr w:type="spellEnd"/>
      <w:r w:rsidRPr="00BB69FF">
        <w:rPr>
          <w:sz w:val="28"/>
          <w:szCs w:val="28"/>
        </w:rPr>
        <w:t xml:space="preserve"> чувашей, </w:t>
      </w:r>
      <w:r>
        <w:rPr>
          <w:sz w:val="28"/>
          <w:szCs w:val="28"/>
        </w:rPr>
        <w:t>м</w:t>
      </w:r>
      <w:r w:rsidRPr="00120588">
        <w:rPr>
          <w:sz w:val="28"/>
          <w:szCs w:val="28"/>
        </w:rPr>
        <w:t xml:space="preserve">естная национально-культурная автономия татар муниципального района </w:t>
      </w:r>
      <w:proofErr w:type="spellStart"/>
      <w:r w:rsidRPr="00120588">
        <w:rPr>
          <w:sz w:val="28"/>
          <w:szCs w:val="28"/>
        </w:rPr>
        <w:t>Чекмагушевский</w:t>
      </w:r>
      <w:proofErr w:type="spellEnd"/>
      <w:r w:rsidRPr="00120588">
        <w:rPr>
          <w:sz w:val="28"/>
          <w:szCs w:val="28"/>
        </w:rPr>
        <w:t xml:space="preserve"> район</w:t>
      </w:r>
      <w:r>
        <w:rPr>
          <w:sz w:val="28"/>
          <w:szCs w:val="28"/>
        </w:rPr>
        <w:t>,</w:t>
      </w:r>
      <w:r w:rsidR="000E7E36">
        <w:rPr>
          <w:sz w:val="28"/>
          <w:szCs w:val="28"/>
        </w:rPr>
        <w:t xml:space="preserve"> </w:t>
      </w:r>
      <w:r w:rsidRPr="00BB69FF">
        <w:rPr>
          <w:sz w:val="28"/>
          <w:szCs w:val="28"/>
        </w:rPr>
        <w:t>предпри</w:t>
      </w:r>
      <w:r>
        <w:rPr>
          <w:sz w:val="28"/>
          <w:szCs w:val="28"/>
        </w:rPr>
        <w:t>ниматели</w:t>
      </w:r>
      <w:r w:rsidRPr="00BB69FF">
        <w:rPr>
          <w:sz w:val="28"/>
          <w:szCs w:val="28"/>
        </w:rPr>
        <w:t xml:space="preserve">. </w:t>
      </w:r>
      <w:r w:rsidRPr="006B686D">
        <w:rPr>
          <w:color w:val="000000"/>
          <w:sz w:val="28"/>
          <w:szCs w:val="28"/>
        </w:rPr>
        <w:t>Это не просто взаимодействие, это прочные многолетние связи. Укрепление и расширение их - одна из составляющих работы всего коллектива. Это залог востребо</w:t>
      </w:r>
      <w:r>
        <w:rPr>
          <w:color w:val="000000"/>
          <w:sz w:val="28"/>
          <w:szCs w:val="28"/>
        </w:rPr>
        <w:t>ванности деятельности всех учреждений культуры района</w:t>
      </w:r>
      <w:proofErr w:type="gramStart"/>
      <w:r>
        <w:rPr>
          <w:color w:val="000000"/>
          <w:sz w:val="28"/>
          <w:szCs w:val="28"/>
        </w:rPr>
        <w:t>.</w:t>
      </w:r>
      <w:r w:rsidRPr="006B686D">
        <w:rPr>
          <w:color w:val="000000"/>
          <w:sz w:val="28"/>
          <w:szCs w:val="28"/>
        </w:rPr>
        <w:t xml:space="preserve">. </w:t>
      </w:r>
      <w:proofErr w:type="gramEnd"/>
      <w:r w:rsidRPr="006B686D">
        <w:rPr>
          <w:color w:val="000000"/>
          <w:sz w:val="28"/>
          <w:szCs w:val="28"/>
        </w:rPr>
        <w:t>Эта востребованность и есть оценка профессиональной деятельности нашего коллектива.</w:t>
      </w:r>
    </w:p>
    <w:p w:rsidR="00865297" w:rsidRPr="00865297" w:rsidRDefault="00865297" w:rsidP="00865297">
      <w:pPr>
        <w:pStyle w:val="a3"/>
        <w:shd w:val="clear" w:color="auto" w:fill="FFFFFF"/>
        <w:spacing w:after="0"/>
        <w:ind w:firstLine="225"/>
        <w:jc w:val="both"/>
        <w:rPr>
          <w:color w:val="000000"/>
          <w:sz w:val="28"/>
          <w:szCs w:val="28"/>
        </w:rPr>
      </w:pPr>
    </w:p>
    <w:p w:rsidR="008B5785" w:rsidRDefault="008B5785" w:rsidP="008B5785">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10. Публикации в СМИ о муниципальных учреждениях культуры.</w:t>
      </w:r>
    </w:p>
    <w:p w:rsidR="007C146E" w:rsidRPr="007C146E" w:rsidRDefault="009B04B6" w:rsidP="007C146E">
      <w:pPr>
        <w:spacing w:after="0" w:line="222" w:lineRule="atLeast"/>
        <w:ind w:firstLine="709"/>
        <w:jc w:val="both"/>
        <w:rPr>
          <w:rFonts w:ascii="Times New Roman" w:hAnsi="Times New Roman" w:cs="Times New Roman"/>
          <w:color w:val="000000"/>
          <w:sz w:val="28"/>
          <w:szCs w:val="28"/>
        </w:rPr>
      </w:pPr>
      <w:r w:rsidRPr="007C146E">
        <w:rPr>
          <w:rFonts w:ascii="Times New Roman" w:hAnsi="Times New Roman" w:cs="Times New Roman"/>
          <w:color w:val="000000"/>
          <w:sz w:val="28"/>
          <w:szCs w:val="28"/>
        </w:rPr>
        <w:t xml:space="preserve">Для освещения работы </w:t>
      </w:r>
      <w:proofErr w:type="spellStart"/>
      <w:r w:rsidRPr="007C146E">
        <w:rPr>
          <w:rFonts w:ascii="Times New Roman" w:hAnsi="Times New Roman" w:cs="Times New Roman"/>
          <w:color w:val="000000"/>
          <w:sz w:val="28"/>
          <w:szCs w:val="28"/>
        </w:rPr>
        <w:t>культурно-досуговых</w:t>
      </w:r>
      <w:proofErr w:type="spellEnd"/>
      <w:r w:rsidRPr="007C146E">
        <w:rPr>
          <w:rFonts w:ascii="Times New Roman" w:hAnsi="Times New Roman" w:cs="Times New Roman"/>
          <w:color w:val="000000"/>
          <w:sz w:val="28"/>
          <w:szCs w:val="28"/>
        </w:rPr>
        <w:t xml:space="preserve"> учреждений </w:t>
      </w:r>
      <w:proofErr w:type="spellStart"/>
      <w:r w:rsidRPr="007C146E">
        <w:rPr>
          <w:rFonts w:ascii="Times New Roman" w:hAnsi="Times New Roman" w:cs="Times New Roman"/>
          <w:color w:val="000000"/>
          <w:sz w:val="28"/>
          <w:szCs w:val="28"/>
        </w:rPr>
        <w:t>Чекмагушевского</w:t>
      </w:r>
      <w:proofErr w:type="spellEnd"/>
      <w:r w:rsidRPr="007C146E">
        <w:rPr>
          <w:rFonts w:ascii="Times New Roman" w:hAnsi="Times New Roman" w:cs="Times New Roman"/>
          <w:color w:val="000000"/>
          <w:sz w:val="28"/>
          <w:szCs w:val="28"/>
        </w:rPr>
        <w:t xml:space="preserve"> района на страницах республиканских изданий «Кызыл тан»</w:t>
      </w:r>
      <w:r w:rsidR="007C146E" w:rsidRPr="007C146E">
        <w:rPr>
          <w:rFonts w:ascii="Times New Roman" w:hAnsi="Times New Roman" w:cs="Times New Roman"/>
          <w:color w:val="000000"/>
          <w:sz w:val="28"/>
          <w:szCs w:val="28"/>
        </w:rPr>
        <w:t xml:space="preserve"> (</w:t>
      </w:r>
      <w:r w:rsidR="0046357B">
        <w:rPr>
          <w:rFonts w:ascii="Times New Roman" w:hAnsi="Times New Roman" w:cs="Times New Roman"/>
          <w:color w:val="000000"/>
          <w:sz w:val="28"/>
          <w:szCs w:val="28"/>
        </w:rPr>
        <w:t>3</w:t>
      </w:r>
      <w:r w:rsidR="000E7E36">
        <w:rPr>
          <w:rFonts w:ascii="Times New Roman" w:hAnsi="Times New Roman" w:cs="Times New Roman"/>
          <w:color w:val="000000"/>
          <w:sz w:val="28"/>
          <w:szCs w:val="28"/>
        </w:rPr>
        <w:t xml:space="preserve"> </w:t>
      </w:r>
      <w:r w:rsidR="0046357B">
        <w:rPr>
          <w:rFonts w:ascii="Times New Roman" w:hAnsi="Times New Roman" w:cs="Times New Roman"/>
          <w:color w:val="000000"/>
          <w:sz w:val="28"/>
          <w:szCs w:val="28"/>
        </w:rPr>
        <w:t>статьи</w:t>
      </w:r>
      <w:r w:rsidR="007C146E" w:rsidRPr="007C146E">
        <w:rPr>
          <w:rFonts w:ascii="Times New Roman" w:hAnsi="Times New Roman" w:cs="Times New Roman"/>
          <w:color w:val="000000"/>
          <w:sz w:val="28"/>
          <w:szCs w:val="28"/>
        </w:rPr>
        <w:t>)</w:t>
      </w:r>
      <w:r w:rsidRPr="007C146E">
        <w:rPr>
          <w:rFonts w:ascii="Times New Roman" w:hAnsi="Times New Roman" w:cs="Times New Roman"/>
          <w:color w:val="000000"/>
          <w:sz w:val="28"/>
          <w:szCs w:val="28"/>
        </w:rPr>
        <w:t xml:space="preserve">,  </w:t>
      </w:r>
      <w:r w:rsidR="007C146E" w:rsidRPr="007C146E">
        <w:rPr>
          <w:rFonts w:ascii="Times New Roman" w:hAnsi="Times New Roman" w:cs="Times New Roman"/>
          <w:color w:val="000000"/>
          <w:sz w:val="28"/>
          <w:szCs w:val="28"/>
        </w:rPr>
        <w:t>«Омет» (</w:t>
      </w:r>
      <w:r w:rsidR="0046357B">
        <w:rPr>
          <w:rFonts w:ascii="Times New Roman" w:hAnsi="Times New Roman" w:cs="Times New Roman"/>
          <w:color w:val="000000"/>
          <w:sz w:val="28"/>
          <w:szCs w:val="28"/>
        </w:rPr>
        <w:t>3</w:t>
      </w:r>
      <w:r w:rsidR="000E7E36">
        <w:rPr>
          <w:rFonts w:ascii="Times New Roman" w:hAnsi="Times New Roman" w:cs="Times New Roman"/>
          <w:color w:val="000000"/>
          <w:sz w:val="28"/>
          <w:szCs w:val="28"/>
        </w:rPr>
        <w:t xml:space="preserve"> </w:t>
      </w:r>
      <w:r w:rsidR="0046357B">
        <w:rPr>
          <w:rFonts w:ascii="Times New Roman" w:hAnsi="Times New Roman" w:cs="Times New Roman"/>
          <w:color w:val="000000"/>
          <w:sz w:val="28"/>
          <w:szCs w:val="28"/>
        </w:rPr>
        <w:t>статьи</w:t>
      </w:r>
      <w:r w:rsidRPr="007C146E">
        <w:rPr>
          <w:rFonts w:ascii="Times New Roman" w:hAnsi="Times New Roman" w:cs="Times New Roman"/>
          <w:color w:val="000000"/>
          <w:sz w:val="28"/>
          <w:szCs w:val="28"/>
        </w:rPr>
        <w:t>),</w:t>
      </w:r>
      <w:r w:rsidR="007C146E" w:rsidRPr="007C146E">
        <w:rPr>
          <w:rFonts w:ascii="Times New Roman" w:hAnsi="Times New Roman" w:cs="Times New Roman"/>
          <w:color w:val="000000"/>
          <w:sz w:val="28"/>
          <w:szCs w:val="28"/>
        </w:rPr>
        <w:t xml:space="preserve"> «</w:t>
      </w:r>
      <w:proofErr w:type="spellStart"/>
      <w:r w:rsidR="007C146E" w:rsidRPr="007C146E">
        <w:rPr>
          <w:rFonts w:ascii="Times New Roman" w:hAnsi="Times New Roman" w:cs="Times New Roman"/>
          <w:color w:val="000000"/>
          <w:sz w:val="28"/>
          <w:szCs w:val="28"/>
        </w:rPr>
        <w:t>Сарманай</w:t>
      </w:r>
      <w:proofErr w:type="spellEnd"/>
      <w:r w:rsidR="007C146E" w:rsidRPr="007C146E">
        <w:rPr>
          <w:rFonts w:ascii="Times New Roman" w:hAnsi="Times New Roman" w:cs="Times New Roman"/>
          <w:color w:val="000000"/>
          <w:sz w:val="28"/>
          <w:szCs w:val="28"/>
        </w:rPr>
        <w:t>»</w:t>
      </w:r>
      <w:r w:rsidR="000E7E36">
        <w:rPr>
          <w:rFonts w:ascii="Times New Roman" w:hAnsi="Times New Roman" w:cs="Times New Roman"/>
          <w:color w:val="000000"/>
          <w:sz w:val="28"/>
          <w:szCs w:val="28"/>
        </w:rPr>
        <w:t xml:space="preserve"> </w:t>
      </w:r>
      <w:r w:rsidR="007C146E" w:rsidRPr="007C146E">
        <w:rPr>
          <w:rFonts w:ascii="Times New Roman" w:hAnsi="Times New Roman" w:cs="Times New Roman"/>
          <w:color w:val="000000"/>
          <w:sz w:val="28"/>
          <w:szCs w:val="28"/>
        </w:rPr>
        <w:t>(</w:t>
      </w:r>
      <w:r w:rsidR="0046357B">
        <w:rPr>
          <w:rFonts w:ascii="Times New Roman" w:hAnsi="Times New Roman" w:cs="Times New Roman"/>
          <w:color w:val="000000"/>
          <w:sz w:val="28"/>
          <w:szCs w:val="28"/>
        </w:rPr>
        <w:t>8 статей</w:t>
      </w:r>
      <w:r w:rsidR="007C146E" w:rsidRPr="007C146E">
        <w:rPr>
          <w:rFonts w:ascii="Times New Roman" w:hAnsi="Times New Roman" w:cs="Times New Roman"/>
          <w:color w:val="000000"/>
          <w:sz w:val="28"/>
          <w:szCs w:val="28"/>
        </w:rPr>
        <w:t>),</w:t>
      </w:r>
      <w:r w:rsidR="000E7E36">
        <w:rPr>
          <w:rFonts w:ascii="Times New Roman" w:hAnsi="Times New Roman" w:cs="Times New Roman"/>
          <w:color w:val="000000"/>
          <w:sz w:val="28"/>
          <w:szCs w:val="28"/>
        </w:rPr>
        <w:t xml:space="preserve"> </w:t>
      </w:r>
      <w:r w:rsidR="007C146E" w:rsidRPr="007C146E">
        <w:rPr>
          <w:rFonts w:ascii="Times New Roman" w:hAnsi="Times New Roman" w:cs="Times New Roman"/>
          <w:color w:val="000000"/>
          <w:sz w:val="28"/>
          <w:szCs w:val="28"/>
        </w:rPr>
        <w:t>районных газет «</w:t>
      </w:r>
      <w:proofErr w:type="spellStart"/>
      <w:r w:rsidR="007C146E" w:rsidRPr="007C146E">
        <w:rPr>
          <w:rFonts w:ascii="Times New Roman" w:hAnsi="Times New Roman" w:cs="Times New Roman"/>
          <w:color w:val="000000"/>
          <w:sz w:val="28"/>
          <w:szCs w:val="28"/>
        </w:rPr>
        <w:t>Игенче</w:t>
      </w:r>
      <w:proofErr w:type="spellEnd"/>
      <w:r w:rsidR="007C146E" w:rsidRPr="007C146E">
        <w:rPr>
          <w:rFonts w:ascii="Times New Roman" w:hAnsi="Times New Roman" w:cs="Times New Roman"/>
          <w:color w:val="000000"/>
          <w:sz w:val="28"/>
          <w:szCs w:val="28"/>
        </w:rPr>
        <w:t>» (</w:t>
      </w:r>
      <w:r w:rsidR="0046357B">
        <w:rPr>
          <w:rFonts w:ascii="Times New Roman" w:hAnsi="Times New Roman" w:cs="Times New Roman"/>
          <w:color w:val="000000"/>
          <w:sz w:val="28"/>
          <w:szCs w:val="28"/>
        </w:rPr>
        <w:t>237 статей</w:t>
      </w:r>
      <w:r w:rsidR="007C146E" w:rsidRPr="007C146E">
        <w:rPr>
          <w:rFonts w:ascii="Times New Roman" w:hAnsi="Times New Roman" w:cs="Times New Roman"/>
          <w:color w:val="000000"/>
          <w:sz w:val="28"/>
          <w:szCs w:val="28"/>
        </w:rPr>
        <w:t>), «</w:t>
      </w:r>
      <w:proofErr w:type="spellStart"/>
      <w:r w:rsidR="007C146E" w:rsidRPr="007C146E">
        <w:rPr>
          <w:rFonts w:ascii="Times New Roman" w:hAnsi="Times New Roman" w:cs="Times New Roman"/>
          <w:color w:val="000000"/>
          <w:sz w:val="28"/>
          <w:szCs w:val="28"/>
        </w:rPr>
        <w:t>Чакмагыш</w:t>
      </w:r>
      <w:proofErr w:type="spellEnd"/>
      <w:r w:rsidR="000E7E36">
        <w:rPr>
          <w:rFonts w:ascii="Times New Roman" w:hAnsi="Times New Roman" w:cs="Times New Roman"/>
          <w:color w:val="000000"/>
          <w:sz w:val="28"/>
          <w:szCs w:val="28"/>
        </w:rPr>
        <w:t xml:space="preserve"> </w:t>
      </w:r>
      <w:proofErr w:type="spellStart"/>
      <w:r w:rsidR="000E7E36">
        <w:rPr>
          <w:rFonts w:ascii="Times New Roman" w:hAnsi="Times New Roman" w:cs="Times New Roman"/>
          <w:color w:val="000000"/>
          <w:sz w:val="28"/>
          <w:szCs w:val="28"/>
        </w:rPr>
        <w:t>чаткылары</w:t>
      </w:r>
      <w:proofErr w:type="spellEnd"/>
      <w:r w:rsidR="000E7E36">
        <w:rPr>
          <w:rFonts w:ascii="Times New Roman" w:hAnsi="Times New Roman" w:cs="Times New Roman"/>
          <w:color w:val="000000"/>
          <w:sz w:val="28"/>
          <w:szCs w:val="28"/>
        </w:rPr>
        <w:t>»</w:t>
      </w:r>
      <w:r w:rsidR="007C146E" w:rsidRPr="007C146E">
        <w:rPr>
          <w:rFonts w:ascii="Times New Roman" w:hAnsi="Times New Roman" w:cs="Times New Roman"/>
          <w:color w:val="000000"/>
          <w:sz w:val="28"/>
          <w:szCs w:val="28"/>
        </w:rPr>
        <w:t xml:space="preserve"> </w:t>
      </w:r>
      <w:r w:rsidRPr="007C146E">
        <w:rPr>
          <w:rFonts w:ascii="Times New Roman" w:hAnsi="Times New Roman" w:cs="Times New Roman"/>
          <w:color w:val="000000"/>
          <w:sz w:val="28"/>
          <w:szCs w:val="28"/>
        </w:rPr>
        <w:t xml:space="preserve">регулярно печатались статьи о проводимых мероприятиях. </w:t>
      </w:r>
      <w:r w:rsidR="007C146E" w:rsidRPr="007C146E">
        <w:rPr>
          <w:rFonts w:ascii="Times New Roman" w:hAnsi="Times New Roman" w:cs="Times New Roman"/>
          <w:color w:val="000000"/>
          <w:sz w:val="28"/>
          <w:szCs w:val="28"/>
        </w:rPr>
        <w:t>Большую информационную поддержку оказывает местное телевидение «Чекмагуш ТВ», канал «</w:t>
      </w:r>
      <w:proofErr w:type="spellStart"/>
      <w:r w:rsidR="007C146E" w:rsidRPr="007C146E">
        <w:rPr>
          <w:rFonts w:ascii="Times New Roman" w:hAnsi="Times New Roman" w:cs="Times New Roman"/>
          <w:color w:val="000000"/>
          <w:sz w:val="28"/>
          <w:szCs w:val="28"/>
        </w:rPr>
        <w:t>Тулпар</w:t>
      </w:r>
      <w:proofErr w:type="spellEnd"/>
      <w:r w:rsidR="007C146E" w:rsidRPr="007C146E">
        <w:rPr>
          <w:rFonts w:ascii="Times New Roman" w:hAnsi="Times New Roman" w:cs="Times New Roman"/>
          <w:color w:val="000000"/>
          <w:sz w:val="28"/>
          <w:szCs w:val="28"/>
        </w:rPr>
        <w:t xml:space="preserve">» (более </w:t>
      </w:r>
      <w:r w:rsidR="0046357B">
        <w:rPr>
          <w:rFonts w:ascii="Times New Roman" w:hAnsi="Times New Roman" w:cs="Times New Roman"/>
          <w:color w:val="000000"/>
          <w:sz w:val="28"/>
          <w:szCs w:val="28"/>
        </w:rPr>
        <w:t>80</w:t>
      </w:r>
      <w:r w:rsidR="007C146E" w:rsidRPr="007C146E">
        <w:rPr>
          <w:rFonts w:ascii="Times New Roman" w:hAnsi="Times New Roman" w:cs="Times New Roman"/>
          <w:color w:val="000000"/>
          <w:sz w:val="28"/>
          <w:szCs w:val="28"/>
        </w:rPr>
        <w:t xml:space="preserve">   трансляций). Также подробная информация о культурных событиях района регулярно размещаются в сети интернет на официальных сайтах</w:t>
      </w:r>
      <w:r w:rsidR="00047031">
        <w:rPr>
          <w:rFonts w:ascii="Times New Roman" w:hAnsi="Times New Roman" w:cs="Times New Roman"/>
          <w:color w:val="000000"/>
          <w:sz w:val="28"/>
          <w:szCs w:val="28"/>
        </w:rPr>
        <w:t xml:space="preserve"> Администрации района,</w:t>
      </w:r>
      <w:r w:rsidR="007C146E" w:rsidRPr="007C146E">
        <w:rPr>
          <w:rFonts w:ascii="Times New Roman" w:hAnsi="Times New Roman" w:cs="Times New Roman"/>
          <w:color w:val="000000"/>
          <w:sz w:val="28"/>
          <w:szCs w:val="28"/>
        </w:rPr>
        <w:t xml:space="preserve"> Отдела культуры, в </w:t>
      </w:r>
      <w:proofErr w:type="spellStart"/>
      <w:r w:rsidR="007C146E" w:rsidRPr="007C146E">
        <w:rPr>
          <w:rFonts w:ascii="Times New Roman" w:hAnsi="Times New Roman" w:cs="Times New Roman"/>
          <w:color w:val="000000"/>
          <w:sz w:val="28"/>
          <w:szCs w:val="28"/>
        </w:rPr>
        <w:t>соцсети</w:t>
      </w:r>
      <w:proofErr w:type="spellEnd"/>
      <w:r w:rsidR="007C146E" w:rsidRPr="007C146E">
        <w:rPr>
          <w:rFonts w:ascii="Times New Roman" w:hAnsi="Times New Roman" w:cs="Times New Roman"/>
          <w:color w:val="000000"/>
          <w:sz w:val="28"/>
          <w:szCs w:val="28"/>
        </w:rPr>
        <w:t> «</w:t>
      </w:r>
      <w:proofErr w:type="spellStart"/>
      <w:r w:rsidR="007C146E" w:rsidRPr="007C146E">
        <w:rPr>
          <w:rFonts w:ascii="Times New Roman" w:hAnsi="Times New Roman" w:cs="Times New Roman"/>
          <w:color w:val="000000"/>
          <w:sz w:val="28"/>
          <w:szCs w:val="28"/>
        </w:rPr>
        <w:t>ВКонтакте</w:t>
      </w:r>
      <w:proofErr w:type="spellEnd"/>
      <w:r w:rsidR="007C146E" w:rsidRPr="007C146E">
        <w:rPr>
          <w:rFonts w:ascii="Times New Roman" w:hAnsi="Times New Roman" w:cs="Times New Roman"/>
          <w:color w:val="000000"/>
          <w:sz w:val="28"/>
          <w:szCs w:val="28"/>
        </w:rPr>
        <w:t>»</w:t>
      </w:r>
      <w:r w:rsidR="007C146E" w:rsidRPr="007C146E">
        <w:rPr>
          <w:rFonts w:ascii="Times New Roman" w:hAnsi="Times New Roman" w:cs="Times New Roman"/>
          <w:color w:val="000000"/>
          <w:sz w:val="28"/>
          <w:szCs w:val="28"/>
          <w:lang w:val="en-US"/>
        </w:rPr>
        <w:t> </w:t>
      </w:r>
      <w:r w:rsidR="007C146E" w:rsidRPr="007C146E">
        <w:rPr>
          <w:rFonts w:ascii="Times New Roman" w:hAnsi="Times New Roman" w:cs="Times New Roman"/>
          <w:color w:val="000000"/>
          <w:sz w:val="28"/>
          <w:szCs w:val="28"/>
        </w:rPr>
        <w:t xml:space="preserve"> рекламная информация, афиши планируемых мероприятий.</w:t>
      </w:r>
    </w:p>
    <w:p w:rsidR="009B04B6" w:rsidRDefault="00047031" w:rsidP="0004703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методическом отделе районного Дома культуры накапливается газетный и видео материал.</w:t>
      </w:r>
    </w:p>
    <w:p w:rsidR="008035A9" w:rsidRDefault="008035A9" w:rsidP="008B5785">
      <w:pPr>
        <w:spacing w:after="0" w:line="240" w:lineRule="auto"/>
        <w:jc w:val="both"/>
        <w:rPr>
          <w:rFonts w:ascii="Times New Roman" w:hAnsi="Times New Roman"/>
          <w:b/>
          <w:color w:val="000000"/>
          <w:sz w:val="28"/>
          <w:szCs w:val="28"/>
        </w:rPr>
      </w:pPr>
    </w:p>
    <w:p w:rsidR="008035A9" w:rsidRDefault="008B5785" w:rsidP="008B5785">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11. Основные сохраняющиеся проблемы муниципальных учреждений культуры (в т.ч.</w:t>
      </w:r>
      <w:r w:rsidR="008035A9">
        <w:rPr>
          <w:rFonts w:ascii="Times New Roman" w:hAnsi="Times New Roman"/>
          <w:b/>
          <w:color w:val="000000"/>
          <w:sz w:val="28"/>
          <w:szCs w:val="28"/>
        </w:rPr>
        <w:t xml:space="preserve"> не решенные в отчетный период)</w:t>
      </w:r>
    </w:p>
    <w:p w:rsidR="006E5CC0" w:rsidRDefault="006E5CC0" w:rsidP="006E5CC0">
      <w:pPr>
        <w:spacing w:after="0" w:line="240" w:lineRule="auto"/>
        <w:ind w:firstLine="567"/>
        <w:jc w:val="both"/>
        <w:rPr>
          <w:rFonts w:ascii="Times New Roman" w:hAnsi="Times New Roman" w:cs="Times New Roman"/>
          <w:sz w:val="28"/>
        </w:rPr>
      </w:pPr>
      <w:r w:rsidRPr="00197E79">
        <w:rPr>
          <w:rFonts w:ascii="Times New Roman" w:hAnsi="Times New Roman" w:cs="Times New Roman"/>
          <w:sz w:val="28"/>
        </w:rPr>
        <w:t xml:space="preserve">Успешная деятельность клубных учреждений зависит от материальной обеспеченности. </w:t>
      </w:r>
    </w:p>
    <w:p w:rsidR="006E5CC0" w:rsidRDefault="006E5CC0" w:rsidP="006E5CC0">
      <w:pPr>
        <w:spacing w:after="0" w:line="240"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На сегодняшний день остро стоит вопрос капитального ремонта </w:t>
      </w:r>
      <w:proofErr w:type="spellStart"/>
      <w:r>
        <w:rPr>
          <w:rFonts w:ascii="Times New Roman" w:hAnsi="Times New Roman" w:cs="Times New Roman"/>
          <w:sz w:val="28"/>
        </w:rPr>
        <w:t>Старокалмашевского</w:t>
      </w:r>
      <w:proofErr w:type="spellEnd"/>
      <w:r>
        <w:rPr>
          <w:rFonts w:ascii="Times New Roman" w:hAnsi="Times New Roman" w:cs="Times New Roman"/>
          <w:sz w:val="28"/>
        </w:rPr>
        <w:t xml:space="preserve"> и </w:t>
      </w:r>
      <w:proofErr w:type="spellStart"/>
      <w:r>
        <w:rPr>
          <w:rFonts w:ascii="Times New Roman" w:hAnsi="Times New Roman" w:cs="Times New Roman"/>
          <w:sz w:val="28"/>
        </w:rPr>
        <w:t>Рапатовского</w:t>
      </w:r>
      <w:proofErr w:type="spellEnd"/>
      <w:r>
        <w:rPr>
          <w:rFonts w:ascii="Times New Roman" w:hAnsi="Times New Roman" w:cs="Times New Roman"/>
          <w:sz w:val="28"/>
        </w:rPr>
        <w:t xml:space="preserve"> сельских Домов культуры. Имеются акты о признании объектов требующих капитального ремонта. </w:t>
      </w:r>
    </w:p>
    <w:p w:rsidR="00F629C6" w:rsidRPr="00F629C6" w:rsidRDefault="00F629C6" w:rsidP="00F629C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Несоответствие материально-технической базы  современным требованиям и недостаток финансовых средств на приобретение современного технического оборудования, что не позволяет в должной мере развивать платные услуги и качество оказываемых услуг.</w:t>
      </w:r>
    </w:p>
    <w:p w:rsidR="006E5CC0" w:rsidRDefault="006E5CC0" w:rsidP="006E5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важных направлений деятельности является </w:t>
      </w:r>
      <w:r w:rsidRPr="00A53D4F">
        <w:rPr>
          <w:rFonts w:ascii="Times New Roman" w:hAnsi="Times New Roman" w:cs="Times New Roman"/>
          <w:sz w:val="28"/>
          <w:szCs w:val="28"/>
        </w:rPr>
        <w:t>восполнение и развитие кадрового ресурса</w:t>
      </w:r>
      <w:r>
        <w:rPr>
          <w:rFonts w:ascii="Times New Roman" w:hAnsi="Times New Roman" w:cs="Times New Roman"/>
          <w:sz w:val="28"/>
          <w:szCs w:val="28"/>
        </w:rPr>
        <w:t>,</w:t>
      </w:r>
      <w:r w:rsidRPr="00A53D4F">
        <w:rPr>
          <w:rFonts w:ascii="Times New Roman" w:hAnsi="Times New Roman" w:cs="Times New Roman"/>
          <w:sz w:val="28"/>
          <w:szCs w:val="28"/>
        </w:rPr>
        <w:t>поэтому в числе основных задач остается подготовка и переподготовка с</w:t>
      </w:r>
      <w:r>
        <w:rPr>
          <w:rFonts w:ascii="Times New Roman" w:hAnsi="Times New Roman" w:cs="Times New Roman"/>
          <w:sz w:val="28"/>
          <w:szCs w:val="28"/>
        </w:rPr>
        <w:t xml:space="preserve">пециалистов для отрасли. </w:t>
      </w:r>
    </w:p>
    <w:p w:rsidR="006E5CC0" w:rsidRDefault="006E5CC0" w:rsidP="006E5CC0">
      <w:pPr>
        <w:spacing w:after="0" w:line="240" w:lineRule="auto"/>
        <w:ind w:firstLine="567"/>
        <w:jc w:val="both"/>
        <w:rPr>
          <w:rFonts w:ascii="Times New Roman" w:hAnsi="Times New Roman" w:cs="Times New Roman"/>
          <w:sz w:val="28"/>
          <w:szCs w:val="28"/>
        </w:rPr>
      </w:pPr>
      <w:r w:rsidRPr="00A75A2E">
        <w:rPr>
          <w:rFonts w:ascii="Times New Roman" w:hAnsi="Times New Roman" w:cs="Times New Roman"/>
          <w:sz w:val="28"/>
          <w:szCs w:val="28"/>
        </w:rPr>
        <w:t>В учреждениях культурно-досугового типа действу</w:t>
      </w:r>
      <w:r>
        <w:rPr>
          <w:rFonts w:ascii="Times New Roman" w:hAnsi="Times New Roman" w:cs="Times New Roman"/>
          <w:sz w:val="28"/>
          <w:szCs w:val="28"/>
        </w:rPr>
        <w:t>ю</w:t>
      </w:r>
      <w:r w:rsidRPr="00A75A2E">
        <w:rPr>
          <w:rFonts w:ascii="Times New Roman" w:hAnsi="Times New Roman" w:cs="Times New Roman"/>
          <w:sz w:val="28"/>
          <w:szCs w:val="28"/>
        </w:rPr>
        <w:t xml:space="preserve">т 297 клубных формирований, из них 229 </w:t>
      </w:r>
      <w:r>
        <w:rPr>
          <w:rFonts w:ascii="Times New Roman" w:hAnsi="Times New Roman" w:cs="Times New Roman"/>
          <w:sz w:val="28"/>
          <w:szCs w:val="28"/>
        </w:rPr>
        <w:t xml:space="preserve">- </w:t>
      </w:r>
      <w:r w:rsidRPr="00A75A2E">
        <w:rPr>
          <w:rFonts w:ascii="Times New Roman" w:hAnsi="Times New Roman" w:cs="Times New Roman"/>
          <w:sz w:val="28"/>
          <w:szCs w:val="28"/>
        </w:rPr>
        <w:t>самодеятельного народного творчества</w:t>
      </w:r>
      <w:r>
        <w:rPr>
          <w:rFonts w:ascii="Times New Roman" w:hAnsi="Times New Roman" w:cs="Times New Roman"/>
          <w:sz w:val="28"/>
          <w:szCs w:val="28"/>
        </w:rPr>
        <w:t xml:space="preserve">. </w:t>
      </w:r>
      <w:r w:rsidRPr="00197E79">
        <w:rPr>
          <w:rFonts w:ascii="Times New Roman" w:hAnsi="Times New Roman" w:cs="Times New Roman"/>
          <w:sz w:val="28"/>
          <w:szCs w:val="28"/>
        </w:rPr>
        <w:t>11 творческих коллективов подтвердили свое почетное звание «народный», 1 – «образцовый».</w:t>
      </w:r>
      <w:r>
        <w:rPr>
          <w:rFonts w:ascii="Times New Roman" w:hAnsi="Times New Roman" w:cs="Times New Roman"/>
          <w:sz w:val="28"/>
          <w:szCs w:val="28"/>
        </w:rPr>
        <w:t xml:space="preserve"> Эти коллективы каждые 3 года подтверждают звание «народный». Для этого им необходимо заполнять портфолио, участвовать на региональных, республиканских фестивалях и конкурсах. Из-за отсутствия своего транспорта не всегда имеют возможность участия в них.</w:t>
      </w:r>
    </w:p>
    <w:p w:rsidR="006E5CC0" w:rsidRDefault="006E5CC0" w:rsidP="006E5C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3011D0">
        <w:rPr>
          <w:rFonts w:ascii="Times New Roman" w:hAnsi="Times New Roman" w:cs="Times New Roman"/>
          <w:sz w:val="28"/>
          <w:szCs w:val="28"/>
        </w:rPr>
        <w:t>ровень удовлетворенн</w:t>
      </w:r>
      <w:r>
        <w:rPr>
          <w:rFonts w:ascii="Times New Roman" w:hAnsi="Times New Roman" w:cs="Times New Roman"/>
          <w:sz w:val="28"/>
          <w:szCs w:val="28"/>
        </w:rPr>
        <w:t>ости населения района услугами в</w:t>
      </w:r>
      <w:r w:rsidRPr="003011D0">
        <w:rPr>
          <w:rFonts w:ascii="Times New Roman" w:hAnsi="Times New Roman" w:cs="Times New Roman"/>
          <w:sz w:val="28"/>
          <w:szCs w:val="28"/>
        </w:rPr>
        <w:t xml:space="preserve"> сфере культуры состав</w:t>
      </w:r>
      <w:r>
        <w:rPr>
          <w:rFonts w:ascii="Times New Roman" w:hAnsi="Times New Roman" w:cs="Times New Roman"/>
          <w:sz w:val="28"/>
          <w:szCs w:val="28"/>
        </w:rPr>
        <w:t>ляет</w:t>
      </w:r>
      <w:r w:rsidRPr="003011D0">
        <w:rPr>
          <w:rFonts w:ascii="Times New Roman" w:hAnsi="Times New Roman" w:cs="Times New Roman"/>
          <w:sz w:val="28"/>
          <w:szCs w:val="28"/>
        </w:rPr>
        <w:t xml:space="preserve"> 94% (среднереспубликанский показатель 88%).</w:t>
      </w:r>
      <w:r>
        <w:rPr>
          <w:rFonts w:ascii="Times New Roman" w:hAnsi="Times New Roman" w:cs="Times New Roman"/>
          <w:sz w:val="28"/>
          <w:szCs w:val="28"/>
        </w:rPr>
        <w:t xml:space="preserve"> Чтобы сохранить</w:t>
      </w:r>
      <w:r w:rsidR="000E7E36">
        <w:rPr>
          <w:rFonts w:ascii="Times New Roman" w:hAnsi="Times New Roman" w:cs="Times New Roman"/>
          <w:sz w:val="28"/>
          <w:szCs w:val="28"/>
        </w:rPr>
        <w:t xml:space="preserve"> </w:t>
      </w:r>
      <w:r>
        <w:rPr>
          <w:rFonts w:ascii="Times New Roman" w:hAnsi="Times New Roman" w:cs="Times New Roman"/>
          <w:sz w:val="28"/>
          <w:szCs w:val="28"/>
        </w:rPr>
        <w:t>д</w:t>
      </w:r>
      <w:r w:rsidRPr="003011D0">
        <w:rPr>
          <w:rFonts w:ascii="Times New Roman" w:hAnsi="Times New Roman" w:cs="Times New Roman"/>
          <w:sz w:val="28"/>
          <w:szCs w:val="28"/>
        </w:rPr>
        <w:t>анный показатель на высоком уровне</w:t>
      </w:r>
      <w:r>
        <w:rPr>
          <w:rFonts w:ascii="Times New Roman" w:hAnsi="Times New Roman" w:cs="Times New Roman"/>
          <w:sz w:val="28"/>
          <w:szCs w:val="28"/>
        </w:rPr>
        <w:t xml:space="preserve"> и увеличить число посещаемости мероприятий, организованных в учреждениях культуры нужно решить ряд проблем. Остро стоит вопрос по оснащению учреждений культуры сценической одеждой, световым оборудованием и </w:t>
      </w:r>
      <w:proofErr w:type="spellStart"/>
      <w:r>
        <w:rPr>
          <w:rFonts w:ascii="Times New Roman" w:hAnsi="Times New Roman" w:cs="Times New Roman"/>
          <w:sz w:val="28"/>
          <w:szCs w:val="28"/>
        </w:rPr>
        <w:t>звукоусилительной</w:t>
      </w:r>
      <w:proofErr w:type="spellEnd"/>
      <w:r>
        <w:rPr>
          <w:rFonts w:ascii="Times New Roman" w:hAnsi="Times New Roman" w:cs="Times New Roman"/>
          <w:sz w:val="28"/>
          <w:szCs w:val="28"/>
        </w:rPr>
        <w:t xml:space="preserve"> аппаратурой.</w:t>
      </w:r>
    </w:p>
    <w:p w:rsidR="008B5785" w:rsidRDefault="006E5CC0" w:rsidP="006E5CC0">
      <w:pPr>
        <w:spacing w:after="0" w:line="240" w:lineRule="auto"/>
        <w:ind w:firstLine="567"/>
        <w:jc w:val="both"/>
        <w:rPr>
          <w:rFonts w:ascii="Times New Roman" w:hAnsi="Times New Roman" w:cs="Times New Roman"/>
          <w:sz w:val="28"/>
          <w:szCs w:val="28"/>
        </w:rPr>
      </w:pPr>
      <w:r w:rsidRPr="002D5E41">
        <w:rPr>
          <w:rFonts w:ascii="Times New Roman" w:hAnsi="Times New Roman" w:cs="Times New Roman"/>
          <w:sz w:val="28"/>
          <w:szCs w:val="28"/>
        </w:rPr>
        <w:t>Нет танцплощадок</w:t>
      </w:r>
      <w:r>
        <w:rPr>
          <w:rFonts w:ascii="Times New Roman" w:hAnsi="Times New Roman" w:cs="Times New Roman"/>
          <w:sz w:val="28"/>
          <w:szCs w:val="28"/>
        </w:rPr>
        <w:t xml:space="preserve"> для молодежи с. Чекмагуш</w:t>
      </w:r>
      <w:r w:rsidRPr="002D5E41">
        <w:rPr>
          <w:rFonts w:ascii="Times New Roman" w:hAnsi="Times New Roman" w:cs="Times New Roman"/>
          <w:sz w:val="28"/>
          <w:szCs w:val="28"/>
        </w:rPr>
        <w:t>, где специалисты районного Дома культуры имели бы возможность в</w:t>
      </w:r>
      <w:r w:rsidRPr="002D5E41">
        <w:rPr>
          <w:rFonts w:ascii="Times New Roman" w:hAnsi="Times New Roman" w:cs="Times New Roman"/>
          <w:color w:val="000000"/>
          <w:sz w:val="28"/>
          <w:szCs w:val="28"/>
          <w:shd w:val="clear" w:color="auto" w:fill="FFFFFF"/>
        </w:rPr>
        <w:t xml:space="preserve"> организации развлекательных  и танцевальных вечеров для молодежи</w:t>
      </w:r>
      <w:r w:rsidRPr="002D5E41">
        <w:rPr>
          <w:rFonts w:ascii="Times New Roman" w:hAnsi="Times New Roman" w:cs="Times New Roman"/>
          <w:sz w:val="28"/>
          <w:szCs w:val="28"/>
        </w:rPr>
        <w:t xml:space="preserve">. </w:t>
      </w:r>
    </w:p>
    <w:p w:rsidR="00F629C6" w:rsidRDefault="00F629C6" w:rsidP="00F629C6">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2135C6">
        <w:rPr>
          <w:rFonts w:ascii="Times New Roman" w:hAnsi="Times New Roman" w:cs="Times New Roman"/>
          <w:sz w:val="28"/>
          <w:szCs w:val="28"/>
        </w:rPr>
        <w:t xml:space="preserve">Также одной из проблем остается </w:t>
      </w:r>
      <w:r>
        <w:rPr>
          <w:rFonts w:ascii="Times New Roman" w:hAnsi="Times New Roman" w:cs="Times New Roman"/>
          <w:sz w:val="28"/>
          <w:szCs w:val="28"/>
        </w:rPr>
        <w:t xml:space="preserve">отсутствие </w:t>
      </w:r>
      <w:r w:rsidRPr="002135C6">
        <w:rPr>
          <w:rFonts w:ascii="Times New Roman" w:hAnsi="Times New Roman" w:cs="Times New Roman"/>
          <w:sz w:val="28"/>
          <w:szCs w:val="28"/>
        </w:rPr>
        <w:t>ведомственного жилья для работников культуры. Это является причиной увольнения работающих специалистов и не возврата молодых специалистов на места после окончания учебы.</w:t>
      </w:r>
    </w:p>
    <w:p w:rsidR="00F629C6" w:rsidRDefault="00F629C6" w:rsidP="00F629C6">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72A00">
        <w:rPr>
          <w:rFonts w:ascii="Times New Roman" w:hAnsi="Times New Roman" w:cs="Times New Roman"/>
          <w:sz w:val="28"/>
          <w:szCs w:val="28"/>
        </w:rPr>
        <w:t>Отсутствие методических рекомендаций по ключевым направлениям реализации реформ со стороны вышестоящих органов управления в сфере культуры.</w:t>
      </w:r>
    </w:p>
    <w:p w:rsidR="008B5785" w:rsidRDefault="00F629C6" w:rsidP="00F629C6">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72A00">
        <w:rPr>
          <w:rFonts w:ascii="Times New Roman" w:hAnsi="Times New Roman" w:cs="Times New Roman"/>
          <w:sz w:val="28"/>
          <w:szCs w:val="28"/>
        </w:rPr>
        <w:t xml:space="preserve">Необходимость осуществления мер по выполнению </w:t>
      </w:r>
      <w:proofErr w:type="gramStart"/>
      <w:r w:rsidRPr="00572A00">
        <w:rPr>
          <w:rFonts w:ascii="Times New Roman" w:hAnsi="Times New Roman" w:cs="Times New Roman"/>
          <w:sz w:val="28"/>
          <w:szCs w:val="28"/>
        </w:rPr>
        <w:t>условий противопожарной безопасности учреждений культуры муниципального района</w:t>
      </w:r>
      <w:proofErr w:type="gramEnd"/>
      <w:r w:rsidR="000E7E36">
        <w:rPr>
          <w:rFonts w:ascii="Times New Roman" w:hAnsi="Times New Roman" w:cs="Times New Roman"/>
          <w:sz w:val="28"/>
          <w:szCs w:val="28"/>
        </w:rPr>
        <w:t xml:space="preserve"> </w:t>
      </w:r>
      <w:proofErr w:type="spellStart"/>
      <w:r w:rsidRPr="00572A00">
        <w:rPr>
          <w:rFonts w:ascii="Times New Roman" w:hAnsi="Times New Roman" w:cs="Times New Roman"/>
          <w:sz w:val="28"/>
          <w:szCs w:val="28"/>
        </w:rPr>
        <w:t>Чекмагушевский</w:t>
      </w:r>
      <w:proofErr w:type="spellEnd"/>
      <w:r w:rsidRPr="00572A00">
        <w:rPr>
          <w:rFonts w:ascii="Times New Roman" w:hAnsi="Times New Roman" w:cs="Times New Roman"/>
          <w:sz w:val="28"/>
          <w:szCs w:val="28"/>
        </w:rPr>
        <w:t xml:space="preserve"> район, так как данные учреждения являются м</w:t>
      </w:r>
      <w:r>
        <w:rPr>
          <w:rFonts w:ascii="Times New Roman" w:hAnsi="Times New Roman" w:cs="Times New Roman"/>
          <w:sz w:val="28"/>
          <w:szCs w:val="28"/>
        </w:rPr>
        <w:t>естом массового скопления людей.</w:t>
      </w:r>
    </w:p>
    <w:p w:rsidR="001F1084" w:rsidRDefault="001F1084" w:rsidP="001F1084">
      <w:pPr>
        <w:widowControl w:val="0"/>
        <w:autoSpaceDE w:val="0"/>
        <w:autoSpaceDN w:val="0"/>
        <w:adjustRightInd w:val="0"/>
        <w:spacing w:after="0" w:line="240" w:lineRule="auto"/>
        <w:ind w:firstLine="567"/>
        <w:jc w:val="both"/>
        <w:outlineLvl w:val="0"/>
        <w:rPr>
          <w:rFonts w:ascii="Times New Roman" w:hAnsi="Times New Roman"/>
          <w:bCs/>
          <w:color w:val="000000" w:themeColor="text1"/>
          <w:sz w:val="28"/>
          <w:szCs w:val="28"/>
        </w:rPr>
      </w:pPr>
      <w:r w:rsidRPr="001F1084">
        <w:rPr>
          <w:rFonts w:ascii="Times New Roman" w:hAnsi="Times New Roman"/>
          <w:bCs/>
          <w:color w:val="000000" w:themeColor="text1"/>
          <w:sz w:val="28"/>
          <w:szCs w:val="28"/>
        </w:rPr>
        <w:t xml:space="preserve">В связи с дефицитом финансовых средств нет возможности создать стационарную экспозицию по новым музейным технологиям. </w:t>
      </w:r>
    </w:p>
    <w:p w:rsidR="008035A9" w:rsidRPr="001F1084" w:rsidRDefault="008035A9" w:rsidP="001F1084">
      <w:pPr>
        <w:widowControl w:val="0"/>
        <w:autoSpaceDE w:val="0"/>
        <w:autoSpaceDN w:val="0"/>
        <w:adjustRightInd w:val="0"/>
        <w:spacing w:after="0" w:line="240" w:lineRule="auto"/>
        <w:ind w:firstLine="567"/>
        <w:jc w:val="both"/>
        <w:outlineLvl w:val="0"/>
        <w:rPr>
          <w:rFonts w:ascii="Times New Roman" w:hAnsi="Times New Roman"/>
          <w:bCs/>
          <w:color w:val="000000" w:themeColor="text1"/>
          <w:sz w:val="28"/>
          <w:szCs w:val="28"/>
        </w:rPr>
      </w:pPr>
    </w:p>
    <w:p w:rsidR="001F1084" w:rsidRDefault="001F1084" w:rsidP="00F629C6">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8"/>
          <w:szCs w:val="28"/>
        </w:rPr>
      </w:pPr>
    </w:p>
    <w:p w:rsidR="00E43D97" w:rsidRDefault="00E43D97" w:rsidP="00F629C6">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8"/>
          <w:szCs w:val="28"/>
        </w:rPr>
      </w:pPr>
    </w:p>
    <w:p w:rsidR="00E43D97" w:rsidRDefault="00E43D97" w:rsidP="00F629C6">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8"/>
          <w:szCs w:val="28"/>
        </w:rPr>
      </w:pPr>
    </w:p>
    <w:p w:rsidR="00E43D97" w:rsidRPr="001F1084" w:rsidRDefault="00E43D97" w:rsidP="00F629C6">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8"/>
          <w:szCs w:val="28"/>
        </w:rPr>
      </w:pPr>
    </w:p>
    <w:p w:rsidR="008B5785" w:rsidRDefault="008B5785" w:rsidP="008B5785">
      <w:pPr>
        <w:shd w:val="clear" w:color="auto" w:fill="FFFFFF"/>
        <w:spacing w:after="0" w:line="240" w:lineRule="auto"/>
        <w:jc w:val="both"/>
        <w:rPr>
          <w:rFonts w:ascii="Times New Roman" w:hAnsi="Times New Roman"/>
          <w:b/>
          <w:color w:val="000000"/>
          <w:sz w:val="28"/>
          <w:szCs w:val="28"/>
        </w:rPr>
      </w:pPr>
      <w:r w:rsidRPr="008E7C0C">
        <w:rPr>
          <w:rFonts w:ascii="Times New Roman" w:hAnsi="Times New Roman"/>
          <w:b/>
          <w:color w:val="000000"/>
          <w:sz w:val="28"/>
          <w:szCs w:val="28"/>
        </w:rPr>
        <w:lastRenderedPageBreak/>
        <w:t>12. Основные направления развития муниципальных учреждений культуры на предстоящий год и перспективы</w:t>
      </w:r>
      <w:r>
        <w:rPr>
          <w:rFonts w:ascii="Times New Roman" w:hAnsi="Times New Roman"/>
          <w:b/>
          <w:color w:val="000000"/>
          <w:sz w:val="28"/>
          <w:szCs w:val="28"/>
        </w:rPr>
        <w:t>.</w:t>
      </w:r>
    </w:p>
    <w:p w:rsidR="008035A9" w:rsidRDefault="008035A9" w:rsidP="008B5785">
      <w:pPr>
        <w:shd w:val="clear" w:color="auto" w:fill="FFFFFF"/>
        <w:spacing w:after="0" w:line="240" w:lineRule="auto"/>
        <w:jc w:val="both"/>
        <w:rPr>
          <w:rFonts w:ascii="Times New Roman" w:hAnsi="Times New Roman"/>
          <w:b/>
          <w:color w:val="000000"/>
          <w:sz w:val="28"/>
          <w:szCs w:val="28"/>
        </w:rPr>
      </w:pPr>
    </w:p>
    <w:p w:rsidR="002F4972" w:rsidRDefault="002F4972" w:rsidP="008A6DF9">
      <w:pPr>
        <w:spacing w:after="0" w:line="240" w:lineRule="auto"/>
        <w:jc w:val="both"/>
        <w:rPr>
          <w:rFonts w:ascii="Times New Roman" w:hAnsi="Times New Roman"/>
          <w:color w:val="000000"/>
          <w:sz w:val="28"/>
          <w:szCs w:val="28"/>
        </w:rPr>
      </w:pPr>
      <w:r w:rsidRPr="00116793">
        <w:rPr>
          <w:rFonts w:ascii="Times New Roman" w:hAnsi="Times New Roman"/>
          <w:color w:val="000000"/>
          <w:sz w:val="28"/>
          <w:szCs w:val="28"/>
        </w:rPr>
        <w:t xml:space="preserve">В целях развития учреждений культуры МБУ Отдел культуры Администрации муниципального района </w:t>
      </w:r>
      <w:proofErr w:type="spellStart"/>
      <w:r w:rsidRPr="00116793">
        <w:rPr>
          <w:rFonts w:ascii="Times New Roman" w:hAnsi="Times New Roman"/>
          <w:color w:val="000000"/>
          <w:sz w:val="28"/>
          <w:szCs w:val="28"/>
        </w:rPr>
        <w:t>Чекмагушевский</w:t>
      </w:r>
      <w:proofErr w:type="spellEnd"/>
      <w:r w:rsidRPr="00116793">
        <w:rPr>
          <w:rFonts w:ascii="Times New Roman" w:hAnsi="Times New Roman"/>
          <w:color w:val="000000"/>
          <w:sz w:val="28"/>
          <w:szCs w:val="28"/>
        </w:rPr>
        <w:t xml:space="preserve"> район  ставит перед собой следующие задачи:</w:t>
      </w:r>
    </w:p>
    <w:p w:rsidR="002F4972" w:rsidRDefault="002F4972" w:rsidP="002F4972">
      <w:pPr>
        <w:shd w:val="clear" w:color="auto" w:fill="FFFFFF"/>
        <w:spacing w:after="0" w:line="240" w:lineRule="auto"/>
        <w:jc w:val="both"/>
        <w:rPr>
          <w:rFonts w:ascii="Times New Roman" w:hAnsi="Times New Roman"/>
          <w:b/>
          <w:color w:val="000000"/>
          <w:sz w:val="28"/>
          <w:szCs w:val="28"/>
        </w:rPr>
      </w:pPr>
      <w:r>
        <w:rPr>
          <w:rFonts w:ascii="Times New Roman" w:hAnsi="Times New Roman"/>
          <w:sz w:val="28"/>
          <w:szCs w:val="28"/>
        </w:rPr>
        <w:t xml:space="preserve">-    </w:t>
      </w:r>
      <w:r w:rsidRPr="00687670">
        <w:rPr>
          <w:rFonts w:ascii="Times New Roman" w:hAnsi="Times New Roman"/>
          <w:sz w:val="28"/>
          <w:szCs w:val="28"/>
        </w:rPr>
        <w:t xml:space="preserve">организация работы и систематическое освещение мероприятий в рамках </w:t>
      </w:r>
      <w:r w:rsidRPr="00865297">
        <w:rPr>
          <w:rFonts w:ascii="Times New Roman" w:hAnsi="Times New Roman"/>
          <w:sz w:val="28"/>
          <w:szCs w:val="28"/>
        </w:rPr>
        <w:t xml:space="preserve">Года  театра  и десятилетия детства в РФ,  100- </w:t>
      </w:r>
      <w:proofErr w:type="spellStart"/>
      <w:r w:rsidRPr="00865297">
        <w:rPr>
          <w:rFonts w:ascii="Times New Roman" w:hAnsi="Times New Roman"/>
          <w:sz w:val="28"/>
          <w:szCs w:val="28"/>
        </w:rPr>
        <w:t>летия</w:t>
      </w:r>
      <w:r w:rsidR="00865297" w:rsidRPr="00865297">
        <w:rPr>
          <w:rFonts w:ascii="Times New Roman" w:hAnsi="Times New Roman"/>
          <w:sz w:val="28"/>
          <w:szCs w:val="28"/>
        </w:rPr>
        <w:t>Республики</w:t>
      </w:r>
      <w:proofErr w:type="spellEnd"/>
      <w:r w:rsidR="00865297" w:rsidRPr="00865297">
        <w:rPr>
          <w:rFonts w:ascii="Times New Roman" w:hAnsi="Times New Roman"/>
          <w:sz w:val="28"/>
          <w:szCs w:val="28"/>
        </w:rPr>
        <w:t xml:space="preserve"> Башкортостан;</w:t>
      </w:r>
    </w:p>
    <w:p w:rsidR="002F4972" w:rsidRPr="002F4972" w:rsidRDefault="002F4972" w:rsidP="002F4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продолжить работу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w:t>
      </w:r>
      <w:r w:rsidRPr="002F4972">
        <w:rPr>
          <w:rFonts w:ascii="Times New Roman" w:hAnsi="Times New Roman" w:cs="Times New Roman"/>
          <w:sz w:val="28"/>
          <w:szCs w:val="28"/>
        </w:rPr>
        <w:t>еализация муниципальных и ве</w:t>
      </w:r>
      <w:r w:rsidR="00865297">
        <w:rPr>
          <w:rFonts w:ascii="Times New Roman" w:hAnsi="Times New Roman" w:cs="Times New Roman"/>
          <w:sz w:val="28"/>
          <w:szCs w:val="28"/>
        </w:rPr>
        <w:t>домственных целевых программ;</w:t>
      </w:r>
    </w:p>
    <w:p w:rsidR="008751F1" w:rsidRDefault="008751F1" w:rsidP="008751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0772ED" w:rsidRPr="008751F1">
        <w:rPr>
          <w:rFonts w:ascii="Times New Roman" w:hAnsi="Times New Roman" w:cs="Times New Roman"/>
          <w:sz w:val="28"/>
          <w:szCs w:val="28"/>
        </w:rPr>
        <w:t>родолжить работу по созданию новых самодеятельных коллективов по различным жанрам народного творчества и направлениям культурн</w:t>
      </w:r>
      <w:proofErr w:type="gramStart"/>
      <w:r w:rsidR="000772ED" w:rsidRPr="008751F1">
        <w:rPr>
          <w:rFonts w:ascii="Times New Roman" w:hAnsi="Times New Roman" w:cs="Times New Roman"/>
          <w:sz w:val="28"/>
          <w:szCs w:val="28"/>
        </w:rPr>
        <w:t>о-</w:t>
      </w:r>
      <w:proofErr w:type="gramEnd"/>
      <w:r w:rsidR="000772ED" w:rsidRPr="008751F1">
        <w:rPr>
          <w:rFonts w:ascii="Times New Roman" w:hAnsi="Times New Roman" w:cs="Times New Roman"/>
          <w:sz w:val="28"/>
          <w:szCs w:val="28"/>
        </w:rPr>
        <w:t xml:space="preserve"> досуговой работы в культурно-д</w:t>
      </w:r>
      <w:r>
        <w:rPr>
          <w:rFonts w:ascii="Times New Roman" w:hAnsi="Times New Roman" w:cs="Times New Roman"/>
          <w:sz w:val="28"/>
          <w:szCs w:val="28"/>
        </w:rPr>
        <w:t>осуговых учреждениях района;</w:t>
      </w:r>
    </w:p>
    <w:p w:rsidR="00F45C69" w:rsidRDefault="008751F1" w:rsidP="008751F1">
      <w:pPr>
        <w:spacing w:after="0" w:line="240" w:lineRule="auto"/>
        <w:jc w:val="both"/>
      </w:pPr>
      <w:r>
        <w:rPr>
          <w:rFonts w:ascii="Times New Roman" w:hAnsi="Times New Roman" w:cs="Times New Roman"/>
          <w:sz w:val="28"/>
          <w:szCs w:val="28"/>
        </w:rPr>
        <w:t>- а</w:t>
      </w:r>
      <w:r w:rsidR="000772ED" w:rsidRPr="008751F1">
        <w:rPr>
          <w:rFonts w:ascii="Times New Roman" w:hAnsi="Times New Roman" w:cs="Times New Roman"/>
          <w:sz w:val="28"/>
          <w:szCs w:val="28"/>
        </w:rPr>
        <w:t xml:space="preserve">ктивизировать участие клубных учреждений в </w:t>
      </w:r>
      <w:r>
        <w:rPr>
          <w:rFonts w:ascii="Times New Roman" w:hAnsi="Times New Roman" w:cs="Times New Roman"/>
          <w:sz w:val="28"/>
          <w:szCs w:val="28"/>
        </w:rPr>
        <w:t xml:space="preserve">республиканских </w:t>
      </w:r>
      <w:r w:rsidR="000772ED" w:rsidRPr="008751F1">
        <w:rPr>
          <w:rFonts w:ascii="Times New Roman" w:hAnsi="Times New Roman" w:cs="Times New Roman"/>
          <w:sz w:val="28"/>
          <w:szCs w:val="28"/>
        </w:rPr>
        <w:t>и федеральных про</w:t>
      </w:r>
      <w:r>
        <w:rPr>
          <w:rFonts w:ascii="Times New Roman" w:hAnsi="Times New Roman" w:cs="Times New Roman"/>
          <w:sz w:val="28"/>
          <w:szCs w:val="28"/>
        </w:rPr>
        <w:t>граммах, проектах на получение Грантов;</w:t>
      </w:r>
    </w:p>
    <w:p w:rsidR="000772ED" w:rsidRDefault="00F45C69" w:rsidP="008751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усилить</w:t>
      </w:r>
      <w:r w:rsidRPr="00F45C69">
        <w:rPr>
          <w:rFonts w:ascii="Times New Roman" w:hAnsi="Times New Roman" w:cs="Times New Roman"/>
          <w:sz w:val="28"/>
          <w:szCs w:val="28"/>
        </w:rPr>
        <w:t xml:space="preserve"> роли культуры как фактора, способствующего повышению качества жизни и уровня комфортности населения района;</w:t>
      </w:r>
    </w:p>
    <w:p w:rsidR="00F45C69" w:rsidRDefault="00F45C69" w:rsidP="008751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продолжить работу по у</w:t>
      </w:r>
      <w:r w:rsidRPr="00F45C69">
        <w:rPr>
          <w:rFonts w:ascii="Times New Roman" w:hAnsi="Times New Roman" w:cs="Times New Roman"/>
          <w:sz w:val="28"/>
          <w:szCs w:val="28"/>
        </w:rPr>
        <w:t>креплени</w:t>
      </w:r>
      <w:r>
        <w:rPr>
          <w:rFonts w:ascii="Times New Roman" w:hAnsi="Times New Roman" w:cs="Times New Roman"/>
          <w:sz w:val="28"/>
          <w:szCs w:val="28"/>
        </w:rPr>
        <w:t>ю</w:t>
      </w:r>
      <w:r w:rsidRPr="00F45C69">
        <w:rPr>
          <w:rFonts w:ascii="Times New Roman" w:hAnsi="Times New Roman" w:cs="Times New Roman"/>
          <w:sz w:val="28"/>
          <w:szCs w:val="28"/>
        </w:rPr>
        <w:t xml:space="preserve"> материально-технической базы клубны</w:t>
      </w:r>
      <w:r>
        <w:rPr>
          <w:rFonts w:ascii="Times New Roman" w:hAnsi="Times New Roman" w:cs="Times New Roman"/>
          <w:sz w:val="28"/>
          <w:szCs w:val="28"/>
        </w:rPr>
        <w:t>х учреждений культуры, внедрению</w:t>
      </w:r>
      <w:r w:rsidRPr="00F45C69">
        <w:rPr>
          <w:rFonts w:ascii="Times New Roman" w:hAnsi="Times New Roman" w:cs="Times New Roman"/>
          <w:sz w:val="28"/>
          <w:szCs w:val="28"/>
        </w:rPr>
        <w:t xml:space="preserve"> новых информационных технологий в деятельность учреждений </w:t>
      </w:r>
      <w:r>
        <w:rPr>
          <w:rFonts w:ascii="Times New Roman" w:hAnsi="Times New Roman" w:cs="Times New Roman"/>
          <w:sz w:val="28"/>
          <w:szCs w:val="28"/>
        </w:rPr>
        <w:t>культуры и искусства, расширению</w:t>
      </w:r>
      <w:r w:rsidRPr="00F45C69">
        <w:rPr>
          <w:rFonts w:ascii="Times New Roman" w:hAnsi="Times New Roman" w:cs="Times New Roman"/>
          <w:sz w:val="28"/>
          <w:szCs w:val="28"/>
        </w:rPr>
        <w:t xml:space="preserve"> с</w:t>
      </w:r>
      <w:r>
        <w:rPr>
          <w:rFonts w:ascii="Times New Roman" w:hAnsi="Times New Roman" w:cs="Times New Roman"/>
          <w:sz w:val="28"/>
          <w:szCs w:val="28"/>
        </w:rPr>
        <w:t>пектра услуг и развитию</w:t>
      </w:r>
      <w:r w:rsidRPr="00F45C69">
        <w:rPr>
          <w:rFonts w:ascii="Times New Roman" w:hAnsi="Times New Roman" w:cs="Times New Roman"/>
          <w:sz w:val="28"/>
          <w:szCs w:val="28"/>
        </w:rPr>
        <w:t xml:space="preserve"> инновационной деятельности;</w:t>
      </w:r>
    </w:p>
    <w:p w:rsidR="008035A9" w:rsidRDefault="002F4972" w:rsidP="008751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сохранить и поддержать кадровый потенциал</w:t>
      </w:r>
      <w:r w:rsidR="00F45C69" w:rsidRPr="002F4972">
        <w:rPr>
          <w:rFonts w:ascii="Times New Roman" w:hAnsi="Times New Roman" w:cs="Times New Roman"/>
          <w:sz w:val="28"/>
          <w:szCs w:val="28"/>
        </w:rPr>
        <w:t xml:space="preserve"> р</w:t>
      </w:r>
      <w:r>
        <w:rPr>
          <w:rFonts w:ascii="Times New Roman" w:hAnsi="Times New Roman" w:cs="Times New Roman"/>
          <w:sz w:val="28"/>
          <w:szCs w:val="28"/>
        </w:rPr>
        <w:t xml:space="preserve">аботников культуры и искусства, продолжить работу по повышению квалификации и переподготовке специалистов </w:t>
      </w:r>
      <w:r w:rsidR="008035A9">
        <w:rPr>
          <w:rFonts w:ascii="Times New Roman" w:hAnsi="Times New Roman" w:cs="Times New Roman"/>
          <w:sz w:val="28"/>
          <w:szCs w:val="28"/>
        </w:rPr>
        <w:t>культурн</w:t>
      </w:r>
      <w:proofErr w:type="gramStart"/>
      <w:r w:rsidR="008035A9">
        <w:rPr>
          <w:rFonts w:ascii="Times New Roman" w:hAnsi="Times New Roman" w:cs="Times New Roman"/>
          <w:sz w:val="28"/>
          <w:szCs w:val="28"/>
        </w:rPr>
        <w:t>о-</w:t>
      </w:r>
      <w:proofErr w:type="gramEnd"/>
      <w:r w:rsidR="008035A9">
        <w:rPr>
          <w:rFonts w:ascii="Times New Roman" w:hAnsi="Times New Roman" w:cs="Times New Roman"/>
          <w:sz w:val="28"/>
          <w:szCs w:val="28"/>
        </w:rPr>
        <w:t xml:space="preserve"> досуговых учреждений.</w:t>
      </w:r>
    </w:p>
    <w:p w:rsidR="008035A9" w:rsidRDefault="00E71BC7" w:rsidP="008751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работать над обновлением репертуара творческих коллективов  в целях улучшения качества и эффективности </w:t>
      </w:r>
      <w:r w:rsidR="000E7E36">
        <w:rPr>
          <w:rFonts w:ascii="Times New Roman" w:hAnsi="Times New Roman" w:cs="Times New Roman"/>
          <w:sz w:val="28"/>
          <w:szCs w:val="28"/>
        </w:rPr>
        <w:t>предоставления культурных услуг.</w:t>
      </w:r>
    </w:p>
    <w:p w:rsidR="000E7E36" w:rsidRDefault="000E7E36" w:rsidP="008751F1">
      <w:pPr>
        <w:spacing w:after="0" w:line="240" w:lineRule="auto"/>
        <w:jc w:val="both"/>
        <w:rPr>
          <w:rFonts w:ascii="Times New Roman" w:hAnsi="Times New Roman" w:cs="Times New Roman"/>
          <w:sz w:val="28"/>
          <w:szCs w:val="28"/>
        </w:rPr>
      </w:pPr>
    </w:p>
    <w:p w:rsidR="000E7E36" w:rsidRDefault="000E7E36" w:rsidP="008751F1">
      <w:pPr>
        <w:spacing w:after="0" w:line="240" w:lineRule="auto"/>
        <w:jc w:val="both"/>
        <w:rPr>
          <w:rFonts w:ascii="Times New Roman" w:hAnsi="Times New Roman" w:cs="Times New Roman"/>
          <w:sz w:val="28"/>
          <w:szCs w:val="28"/>
        </w:rPr>
      </w:pPr>
    </w:p>
    <w:p w:rsidR="000E7E36" w:rsidRDefault="000E7E36" w:rsidP="008751F1">
      <w:pPr>
        <w:spacing w:after="0" w:line="240" w:lineRule="auto"/>
        <w:jc w:val="both"/>
        <w:rPr>
          <w:rFonts w:ascii="Times New Roman" w:hAnsi="Times New Roman" w:cs="Times New Roman"/>
          <w:sz w:val="28"/>
          <w:szCs w:val="28"/>
        </w:rPr>
      </w:pPr>
    </w:p>
    <w:p w:rsidR="000E7E36" w:rsidRDefault="000E7E36" w:rsidP="008751F1">
      <w:pPr>
        <w:spacing w:after="0" w:line="240" w:lineRule="auto"/>
        <w:jc w:val="both"/>
        <w:rPr>
          <w:rFonts w:ascii="Times New Roman" w:hAnsi="Times New Roman" w:cs="Times New Roman"/>
          <w:sz w:val="28"/>
          <w:szCs w:val="28"/>
        </w:rPr>
      </w:pPr>
    </w:p>
    <w:p w:rsidR="008035A9" w:rsidRDefault="008035A9" w:rsidP="00006C3D">
      <w:pPr>
        <w:jc w:val="center"/>
        <w:rPr>
          <w:rFonts w:ascii="Times New Roman" w:hAnsi="Times New Roman"/>
          <w:sz w:val="28"/>
          <w:szCs w:val="28"/>
        </w:rPr>
      </w:pPr>
      <w:r w:rsidRPr="00006C3D">
        <w:rPr>
          <w:rFonts w:ascii="Times New Roman" w:hAnsi="Times New Roman"/>
          <w:sz w:val="28"/>
          <w:szCs w:val="28"/>
        </w:rPr>
        <w:t xml:space="preserve">И.о. начальника МБУ Отдел культуры                           Э.В. </w:t>
      </w:r>
      <w:proofErr w:type="spellStart"/>
      <w:r w:rsidRPr="00006C3D">
        <w:rPr>
          <w:rFonts w:ascii="Times New Roman" w:hAnsi="Times New Roman"/>
          <w:sz w:val="28"/>
          <w:szCs w:val="28"/>
        </w:rPr>
        <w:t>Халиков</w:t>
      </w:r>
      <w:proofErr w:type="spellEnd"/>
    </w:p>
    <w:p w:rsidR="008035A9" w:rsidRDefault="008035A9" w:rsidP="008751F1">
      <w:pPr>
        <w:spacing w:after="0" w:line="240" w:lineRule="auto"/>
        <w:jc w:val="both"/>
        <w:rPr>
          <w:rFonts w:ascii="Times New Roman" w:hAnsi="Times New Roman" w:cs="Times New Roman"/>
          <w:sz w:val="28"/>
          <w:szCs w:val="28"/>
        </w:rPr>
      </w:pPr>
    </w:p>
    <w:p w:rsidR="008B5785" w:rsidRPr="002F4972" w:rsidRDefault="008B5785" w:rsidP="008B5785">
      <w:pPr>
        <w:spacing w:after="0" w:line="240" w:lineRule="auto"/>
        <w:jc w:val="both"/>
        <w:rPr>
          <w:rFonts w:ascii="Times New Roman" w:hAnsi="Times New Roman" w:cs="Times New Roman"/>
          <w:b/>
          <w:color w:val="000000"/>
          <w:sz w:val="28"/>
          <w:szCs w:val="28"/>
        </w:rPr>
      </w:pPr>
    </w:p>
    <w:p w:rsidR="00C91A45" w:rsidRPr="00393A45" w:rsidRDefault="00C91A45" w:rsidP="00C91A45">
      <w:pPr>
        <w:spacing w:after="0" w:line="240" w:lineRule="auto"/>
        <w:jc w:val="both"/>
        <w:rPr>
          <w:rFonts w:ascii="Times New Roman" w:hAnsi="Times New Roman"/>
          <w:b/>
          <w:sz w:val="28"/>
          <w:szCs w:val="28"/>
        </w:rPr>
      </w:pPr>
    </w:p>
    <w:p w:rsidR="00C91A45" w:rsidRDefault="00C91A45" w:rsidP="00C91A45">
      <w:pPr>
        <w:tabs>
          <w:tab w:val="left" w:pos="8295"/>
        </w:tabs>
        <w:jc w:val="both"/>
      </w:pPr>
    </w:p>
    <w:p w:rsidR="00710A47" w:rsidRDefault="003D137E" w:rsidP="00C91A45">
      <w:pPr>
        <w:tabs>
          <w:tab w:val="left" w:pos="8295"/>
        </w:tabs>
        <w:ind w:firstLine="360"/>
        <w:jc w:val="both"/>
      </w:pPr>
      <w:r w:rsidRPr="003D137E">
        <w:rPr>
          <w:rFonts w:ascii="Calibri" w:hAnsi="Calibri"/>
          <w:noProof/>
        </w:rPr>
        <w:pict>
          <v:shape id="_x0000_s1030" type="#_x0000_t32" style="position:absolute;left:0;text-align:left;margin-left:648.95pt;margin-top:88.5pt;width:0;height:152.5pt;z-index:251664384" o:connectortype="straight">
            <v:stroke endarrow="block"/>
          </v:shape>
        </w:pict>
      </w:r>
      <w:r w:rsidRPr="003D137E">
        <w:rPr>
          <w:rFonts w:ascii="Calibri" w:hAnsi="Calibri"/>
          <w:noProof/>
        </w:rPr>
        <w:pict>
          <v:shape id="_x0000_s1031" type="#_x0000_t32" style="position:absolute;left:0;text-align:left;margin-left:636.95pt;margin-top:76.5pt;width:0;height:152.5pt;z-index:251665408" o:connectortype="straight">
            <v:stroke endarrow="block"/>
          </v:shape>
        </w:pict>
      </w:r>
      <w:r w:rsidRPr="003D137E">
        <w:rPr>
          <w:rFonts w:ascii="Calibri" w:hAnsi="Calibri"/>
          <w:noProof/>
        </w:rPr>
        <w:pict>
          <v:shape id="_x0000_s1033" type="#_x0000_t32" style="position:absolute;left:0;text-align:left;margin-left:510.7pt;margin-top:76.5pt;width:126.25pt;height:0;z-index:251667456" o:connectortype="straight"/>
        </w:pict>
      </w:r>
      <w:r w:rsidR="00C91A45">
        <w:tab/>
      </w:r>
    </w:p>
    <w:sectPr w:rsidR="00710A47" w:rsidSect="007B2D89">
      <w:footerReference w:type="default" r:id="rId12"/>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39" w:rsidRDefault="00420839" w:rsidP="00082297">
      <w:pPr>
        <w:spacing w:after="0" w:line="240" w:lineRule="auto"/>
      </w:pPr>
      <w:r>
        <w:separator/>
      </w:r>
    </w:p>
  </w:endnote>
  <w:endnote w:type="continuationSeparator" w:id="0">
    <w:p w:rsidR="00420839" w:rsidRDefault="00420839" w:rsidP="00082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36225243"/>
    </w:sdtPr>
    <w:sdtContent>
      <w:p w:rsidR="000609D2" w:rsidRPr="00082297" w:rsidRDefault="003D137E">
        <w:pPr>
          <w:pStyle w:val="af2"/>
          <w:jc w:val="right"/>
          <w:rPr>
            <w:rFonts w:ascii="Times New Roman" w:hAnsi="Times New Roman" w:cs="Times New Roman"/>
          </w:rPr>
        </w:pPr>
        <w:r w:rsidRPr="00082297">
          <w:rPr>
            <w:rFonts w:ascii="Times New Roman" w:hAnsi="Times New Roman" w:cs="Times New Roman"/>
          </w:rPr>
          <w:fldChar w:fldCharType="begin"/>
        </w:r>
        <w:r w:rsidR="000609D2" w:rsidRPr="00082297">
          <w:rPr>
            <w:rFonts w:ascii="Times New Roman" w:hAnsi="Times New Roman" w:cs="Times New Roman"/>
          </w:rPr>
          <w:instrText>PAGE   \* MERGEFORMAT</w:instrText>
        </w:r>
        <w:r w:rsidRPr="00082297">
          <w:rPr>
            <w:rFonts w:ascii="Times New Roman" w:hAnsi="Times New Roman" w:cs="Times New Roman"/>
          </w:rPr>
          <w:fldChar w:fldCharType="separate"/>
        </w:r>
        <w:r w:rsidR="00E43D97">
          <w:rPr>
            <w:rFonts w:ascii="Times New Roman" w:hAnsi="Times New Roman" w:cs="Times New Roman"/>
            <w:noProof/>
          </w:rPr>
          <w:t>19</w:t>
        </w:r>
        <w:r w:rsidRPr="00082297">
          <w:rPr>
            <w:rFonts w:ascii="Times New Roman" w:hAnsi="Times New Roman" w:cs="Times New Roman"/>
          </w:rPr>
          <w:fldChar w:fldCharType="end"/>
        </w:r>
      </w:p>
    </w:sdtContent>
  </w:sdt>
  <w:p w:rsidR="000609D2" w:rsidRDefault="000609D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39" w:rsidRDefault="00420839" w:rsidP="00082297">
      <w:pPr>
        <w:spacing w:after="0" w:line="240" w:lineRule="auto"/>
      </w:pPr>
      <w:r>
        <w:separator/>
      </w:r>
    </w:p>
  </w:footnote>
  <w:footnote w:type="continuationSeparator" w:id="0">
    <w:p w:rsidR="00420839" w:rsidRDefault="00420839" w:rsidP="000822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4BA3"/>
    <w:multiLevelType w:val="hybridMultilevel"/>
    <w:tmpl w:val="B080C3BC"/>
    <w:lvl w:ilvl="0" w:tplc="486A982E">
      <w:start w:val="8"/>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08205C"/>
    <w:multiLevelType w:val="multilevel"/>
    <w:tmpl w:val="5786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83F4E"/>
    <w:multiLevelType w:val="multilevel"/>
    <w:tmpl w:val="AF6A1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77F81"/>
    <w:multiLevelType w:val="multilevel"/>
    <w:tmpl w:val="7710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895C72"/>
    <w:multiLevelType w:val="multilevel"/>
    <w:tmpl w:val="AB44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91A45"/>
    <w:rsid w:val="00006C3D"/>
    <w:rsid w:val="00007AE1"/>
    <w:rsid w:val="00007C19"/>
    <w:rsid w:val="00012B55"/>
    <w:rsid w:val="000302EC"/>
    <w:rsid w:val="00031B11"/>
    <w:rsid w:val="0003290B"/>
    <w:rsid w:val="00033A66"/>
    <w:rsid w:val="0004059C"/>
    <w:rsid w:val="00047031"/>
    <w:rsid w:val="000526E8"/>
    <w:rsid w:val="00057C3D"/>
    <w:rsid w:val="000609D2"/>
    <w:rsid w:val="00060D75"/>
    <w:rsid w:val="000623DB"/>
    <w:rsid w:val="00062BA9"/>
    <w:rsid w:val="00075D22"/>
    <w:rsid w:val="000772ED"/>
    <w:rsid w:val="0008082C"/>
    <w:rsid w:val="00080FB6"/>
    <w:rsid w:val="000810FF"/>
    <w:rsid w:val="00082297"/>
    <w:rsid w:val="00093EBF"/>
    <w:rsid w:val="000959F0"/>
    <w:rsid w:val="000A2BB7"/>
    <w:rsid w:val="000C449D"/>
    <w:rsid w:val="000D696B"/>
    <w:rsid w:val="000E60C2"/>
    <w:rsid w:val="000E7E36"/>
    <w:rsid w:val="000F323C"/>
    <w:rsid w:val="000F5ECE"/>
    <w:rsid w:val="00107098"/>
    <w:rsid w:val="00110043"/>
    <w:rsid w:val="00116858"/>
    <w:rsid w:val="001473EF"/>
    <w:rsid w:val="00151BFF"/>
    <w:rsid w:val="00164D6A"/>
    <w:rsid w:val="0017140F"/>
    <w:rsid w:val="001A08BF"/>
    <w:rsid w:val="001A1E8E"/>
    <w:rsid w:val="001B035F"/>
    <w:rsid w:val="001B6274"/>
    <w:rsid w:val="001C05F0"/>
    <w:rsid w:val="001D69A7"/>
    <w:rsid w:val="001E0B46"/>
    <w:rsid w:val="001E2572"/>
    <w:rsid w:val="001E7423"/>
    <w:rsid w:val="001F1084"/>
    <w:rsid w:val="001F451D"/>
    <w:rsid w:val="00200031"/>
    <w:rsid w:val="00200C63"/>
    <w:rsid w:val="00222EF5"/>
    <w:rsid w:val="00230451"/>
    <w:rsid w:val="002369BB"/>
    <w:rsid w:val="0025590A"/>
    <w:rsid w:val="002625D8"/>
    <w:rsid w:val="00267F26"/>
    <w:rsid w:val="00270EE0"/>
    <w:rsid w:val="0027100D"/>
    <w:rsid w:val="0027349E"/>
    <w:rsid w:val="00287903"/>
    <w:rsid w:val="002A0646"/>
    <w:rsid w:val="002A2514"/>
    <w:rsid w:val="002A5DDF"/>
    <w:rsid w:val="002C7D89"/>
    <w:rsid w:val="002D76AD"/>
    <w:rsid w:val="002E157B"/>
    <w:rsid w:val="002F3366"/>
    <w:rsid w:val="002F4972"/>
    <w:rsid w:val="0030423B"/>
    <w:rsid w:val="00304D63"/>
    <w:rsid w:val="00306132"/>
    <w:rsid w:val="00312092"/>
    <w:rsid w:val="00323A2F"/>
    <w:rsid w:val="00325974"/>
    <w:rsid w:val="003269F7"/>
    <w:rsid w:val="00336DE0"/>
    <w:rsid w:val="00341F5B"/>
    <w:rsid w:val="00344248"/>
    <w:rsid w:val="00382130"/>
    <w:rsid w:val="00394998"/>
    <w:rsid w:val="003D137E"/>
    <w:rsid w:val="003F54AD"/>
    <w:rsid w:val="004110C8"/>
    <w:rsid w:val="00411A73"/>
    <w:rsid w:val="00420839"/>
    <w:rsid w:val="0042106B"/>
    <w:rsid w:val="00424B80"/>
    <w:rsid w:val="00446486"/>
    <w:rsid w:val="0046357B"/>
    <w:rsid w:val="00470A41"/>
    <w:rsid w:val="00471CDD"/>
    <w:rsid w:val="00474D6E"/>
    <w:rsid w:val="00487D1D"/>
    <w:rsid w:val="004B1E72"/>
    <w:rsid w:val="004E48B4"/>
    <w:rsid w:val="004E5C48"/>
    <w:rsid w:val="004F1B3D"/>
    <w:rsid w:val="00530093"/>
    <w:rsid w:val="005426D5"/>
    <w:rsid w:val="0054467E"/>
    <w:rsid w:val="00546805"/>
    <w:rsid w:val="00562685"/>
    <w:rsid w:val="005831D7"/>
    <w:rsid w:val="005970E1"/>
    <w:rsid w:val="005A437D"/>
    <w:rsid w:val="005A5503"/>
    <w:rsid w:val="005B1668"/>
    <w:rsid w:val="005C4FD7"/>
    <w:rsid w:val="0060195F"/>
    <w:rsid w:val="006026EE"/>
    <w:rsid w:val="00627B20"/>
    <w:rsid w:val="006356AD"/>
    <w:rsid w:val="00635D12"/>
    <w:rsid w:val="00660BF5"/>
    <w:rsid w:val="00674D64"/>
    <w:rsid w:val="0069613D"/>
    <w:rsid w:val="006A16D8"/>
    <w:rsid w:val="006A6C34"/>
    <w:rsid w:val="006A7E53"/>
    <w:rsid w:val="006B1465"/>
    <w:rsid w:val="006C0205"/>
    <w:rsid w:val="006E5CC0"/>
    <w:rsid w:val="00710A47"/>
    <w:rsid w:val="007152D5"/>
    <w:rsid w:val="00716D8E"/>
    <w:rsid w:val="00720826"/>
    <w:rsid w:val="00725BB8"/>
    <w:rsid w:val="00746D0A"/>
    <w:rsid w:val="00756FE1"/>
    <w:rsid w:val="00757E5B"/>
    <w:rsid w:val="00761AB8"/>
    <w:rsid w:val="0079109F"/>
    <w:rsid w:val="007960D8"/>
    <w:rsid w:val="007A6B3A"/>
    <w:rsid w:val="007A6F0C"/>
    <w:rsid w:val="007B1C76"/>
    <w:rsid w:val="007B2D89"/>
    <w:rsid w:val="007C146E"/>
    <w:rsid w:val="007F06F9"/>
    <w:rsid w:val="007F3244"/>
    <w:rsid w:val="007F49C7"/>
    <w:rsid w:val="007F4C79"/>
    <w:rsid w:val="008035A9"/>
    <w:rsid w:val="00816D36"/>
    <w:rsid w:val="00822751"/>
    <w:rsid w:val="00823F7A"/>
    <w:rsid w:val="008372B9"/>
    <w:rsid w:val="0084065A"/>
    <w:rsid w:val="00865297"/>
    <w:rsid w:val="00871A64"/>
    <w:rsid w:val="00874A9E"/>
    <w:rsid w:val="008751F1"/>
    <w:rsid w:val="00884FA4"/>
    <w:rsid w:val="008A0BE9"/>
    <w:rsid w:val="008A6DF9"/>
    <w:rsid w:val="008B5785"/>
    <w:rsid w:val="008D334D"/>
    <w:rsid w:val="008F3BEA"/>
    <w:rsid w:val="008F47E8"/>
    <w:rsid w:val="008F523B"/>
    <w:rsid w:val="0090455E"/>
    <w:rsid w:val="0090476C"/>
    <w:rsid w:val="00914612"/>
    <w:rsid w:val="009247DA"/>
    <w:rsid w:val="00926D13"/>
    <w:rsid w:val="009370D0"/>
    <w:rsid w:val="009530D8"/>
    <w:rsid w:val="009648C9"/>
    <w:rsid w:val="00970BB1"/>
    <w:rsid w:val="00977FD7"/>
    <w:rsid w:val="009932F7"/>
    <w:rsid w:val="009B04B6"/>
    <w:rsid w:val="009B40FB"/>
    <w:rsid w:val="009C3A0A"/>
    <w:rsid w:val="009D078E"/>
    <w:rsid w:val="009D1214"/>
    <w:rsid w:val="009E3AA6"/>
    <w:rsid w:val="009F4453"/>
    <w:rsid w:val="00A07D3F"/>
    <w:rsid w:val="00A26671"/>
    <w:rsid w:val="00A42AFA"/>
    <w:rsid w:val="00A61E14"/>
    <w:rsid w:val="00A72C17"/>
    <w:rsid w:val="00A733B8"/>
    <w:rsid w:val="00A7767D"/>
    <w:rsid w:val="00A921E2"/>
    <w:rsid w:val="00AC2DFB"/>
    <w:rsid w:val="00AC5AA4"/>
    <w:rsid w:val="00AE0C55"/>
    <w:rsid w:val="00AE79CC"/>
    <w:rsid w:val="00B03F5D"/>
    <w:rsid w:val="00B061F8"/>
    <w:rsid w:val="00B15D7A"/>
    <w:rsid w:val="00B20AD1"/>
    <w:rsid w:val="00B238E4"/>
    <w:rsid w:val="00B315DA"/>
    <w:rsid w:val="00B34D86"/>
    <w:rsid w:val="00B41A6A"/>
    <w:rsid w:val="00B41BDC"/>
    <w:rsid w:val="00B52EEC"/>
    <w:rsid w:val="00B6052C"/>
    <w:rsid w:val="00B967E8"/>
    <w:rsid w:val="00B96FA1"/>
    <w:rsid w:val="00B97494"/>
    <w:rsid w:val="00BA25CF"/>
    <w:rsid w:val="00BA77E0"/>
    <w:rsid w:val="00BB6D94"/>
    <w:rsid w:val="00BC47BE"/>
    <w:rsid w:val="00BC7D59"/>
    <w:rsid w:val="00BD4D6D"/>
    <w:rsid w:val="00BE6471"/>
    <w:rsid w:val="00BE7380"/>
    <w:rsid w:val="00C02B50"/>
    <w:rsid w:val="00C07E85"/>
    <w:rsid w:val="00C31B55"/>
    <w:rsid w:val="00C45118"/>
    <w:rsid w:val="00C55705"/>
    <w:rsid w:val="00C570BA"/>
    <w:rsid w:val="00C635BE"/>
    <w:rsid w:val="00C71B24"/>
    <w:rsid w:val="00C903F9"/>
    <w:rsid w:val="00C91A45"/>
    <w:rsid w:val="00CA112C"/>
    <w:rsid w:val="00CA1368"/>
    <w:rsid w:val="00CA52FD"/>
    <w:rsid w:val="00CB0AEC"/>
    <w:rsid w:val="00CB43D9"/>
    <w:rsid w:val="00CC5F88"/>
    <w:rsid w:val="00CD3959"/>
    <w:rsid w:val="00CF2F9C"/>
    <w:rsid w:val="00D12BF7"/>
    <w:rsid w:val="00D224F7"/>
    <w:rsid w:val="00D2289B"/>
    <w:rsid w:val="00D24E46"/>
    <w:rsid w:val="00D71CBC"/>
    <w:rsid w:val="00D90231"/>
    <w:rsid w:val="00D91742"/>
    <w:rsid w:val="00D9199B"/>
    <w:rsid w:val="00DA2778"/>
    <w:rsid w:val="00DA4176"/>
    <w:rsid w:val="00DA68DE"/>
    <w:rsid w:val="00DB125A"/>
    <w:rsid w:val="00DC1954"/>
    <w:rsid w:val="00DC48C3"/>
    <w:rsid w:val="00DD2912"/>
    <w:rsid w:val="00DD45B6"/>
    <w:rsid w:val="00DF3D56"/>
    <w:rsid w:val="00E108BD"/>
    <w:rsid w:val="00E1230C"/>
    <w:rsid w:val="00E16D8D"/>
    <w:rsid w:val="00E3070A"/>
    <w:rsid w:val="00E34ECA"/>
    <w:rsid w:val="00E43D97"/>
    <w:rsid w:val="00E45CD5"/>
    <w:rsid w:val="00E71BC7"/>
    <w:rsid w:val="00E72FE3"/>
    <w:rsid w:val="00E87BCB"/>
    <w:rsid w:val="00EA3FFF"/>
    <w:rsid w:val="00EF49C1"/>
    <w:rsid w:val="00F242A0"/>
    <w:rsid w:val="00F25C73"/>
    <w:rsid w:val="00F45C69"/>
    <w:rsid w:val="00F4782B"/>
    <w:rsid w:val="00F629C6"/>
    <w:rsid w:val="00F857E6"/>
    <w:rsid w:val="00F87F59"/>
    <w:rsid w:val="00FD5174"/>
    <w:rsid w:val="00FF3AE7"/>
    <w:rsid w:val="00FF7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4" type="connector" idref="#_x0000_s1052"/>
        <o:r id="V:Rule15" type="connector" idref="#_x0000_s1051"/>
        <o:r id="V:Rule16" type="connector" idref="#_x0000_s1060"/>
        <o:r id="V:Rule17" type="connector" idref="#_x0000_s1053"/>
        <o:r id="V:Rule18" type="connector" idref="#_x0000_s1049"/>
        <o:r id="V:Rule19" type="connector" idref="#_x0000_s1064"/>
        <o:r id="V:Rule20" type="connector" idref="#_x0000_s1030"/>
        <o:r id="V:Rule21" type="connector" idref="#_x0000_s1054"/>
        <o:r id="V:Rule22" type="connector" idref="#_x0000_s1033"/>
        <o:r id="V:Rule23" type="connector" idref="#_x0000_s1031"/>
        <o:r id="V:Rule24" type="connector" idref="#_x0000_s1048"/>
        <o:r id="V:Rule25" type="connector" idref="#_x0000_s1050"/>
        <o:r id="V:Rule2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C91A45"/>
    <w:pPr>
      <w:spacing w:after="21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C91A4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rsid w:val="00C91A45"/>
    <w:rPr>
      <w:rFonts w:cs="Times New Roman"/>
    </w:rPr>
  </w:style>
  <w:style w:type="character" w:styleId="a5">
    <w:name w:val="Hyperlink"/>
    <w:basedOn w:val="a0"/>
    <w:uiPriority w:val="99"/>
    <w:rsid w:val="00C91A45"/>
    <w:rPr>
      <w:rFonts w:cs="Times New Roman"/>
      <w:color w:val="0000FF"/>
      <w:u w:val="single"/>
    </w:rPr>
  </w:style>
  <w:style w:type="paragraph" w:styleId="a6">
    <w:name w:val="Balloon Text"/>
    <w:basedOn w:val="a"/>
    <w:link w:val="a7"/>
    <w:uiPriority w:val="99"/>
    <w:semiHidden/>
    <w:unhideWhenUsed/>
    <w:rsid w:val="00C91A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1A45"/>
    <w:rPr>
      <w:rFonts w:ascii="Tahoma" w:hAnsi="Tahoma" w:cs="Tahoma"/>
      <w:sz w:val="16"/>
      <w:szCs w:val="16"/>
    </w:rPr>
  </w:style>
  <w:style w:type="paragraph" w:styleId="a8">
    <w:name w:val="List Paragraph"/>
    <w:basedOn w:val="a"/>
    <w:uiPriority w:val="99"/>
    <w:qFormat/>
    <w:rsid w:val="008B5785"/>
    <w:pPr>
      <w:ind w:left="720"/>
      <w:contextualSpacing/>
    </w:pPr>
    <w:rPr>
      <w:rFonts w:ascii="Calibri" w:eastAsia="Times New Roman" w:hAnsi="Calibri" w:cs="Times New Roman"/>
    </w:rPr>
  </w:style>
  <w:style w:type="paragraph" w:styleId="a9">
    <w:name w:val="No Spacing"/>
    <w:link w:val="aa"/>
    <w:uiPriority w:val="1"/>
    <w:qFormat/>
    <w:rsid w:val="00FD5174"/>
    <w:pPr>
      <w:spacing w:after="0" w:line="240" w:lineRule="auto"/>
    </w:pPr>
    <w:rPr>
      <w:rFonts w:ascii="Calibri" w:eastAsia="Times New Roman" w:hAnsi="Calibri" w:cs="Times New Roman"/>
      <w:lang w:eastAsia="en-US"/>
    </w:rPr>
  </w:style>
  <w:style w:type="paragraph" w:customStyle="1" w:styleId="Default">
    <w:name w:val="Default"/>
    <w:rsid w:val="00323A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4">
    <w:name w:val="c4"/>
    <w:basedOn w:val="a0"/>
    <w:uiPriority w:val="99"/>
    <w:rsid w:val="00AC2DFB"/>
    <w:rPr>
      <w:rFonts w:cs="Times New Roman"/>
    </w:rPr>
  </w:style>
  <w:style w:type="paragraph" w:customStyle="1" w:styleId="page-mainlead">
    <w:name w:val="page-main__lead"/>
    <w:basedOn w:val="a"/>
    <w:rsid w:val="00AC2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Без интервала Знак"/>
    <w:basedOn w:val="a0"/>
    <w:link w:val="a9"/>
    <w:uiPriority w:val="1"/>
    <w:locked/>
    <w:rsid w:val="001A1E8E"/>
    <w:rPr>
      <w:rFonts w:ascii="Calibri" w:eastAsia="Times New Roman" w:hAnsi="Calibri" w:cs="Times New Roman"/>
      <w:lang w:eastAsia="en-US"/>
    </w:rPr>
  </w:style>
  <w:style w:type="character" w:styleId="ab">
    <w:name w:val="Strong"/>
    <w:basedOn w:val="a0"/>
    <w:uiPriority w:val="22"/>
    <w:qFormat/>
    <w:rsid w:val="001A1E8E"/>
    <w:rPr>
      <w:b/>
      <w:bCs/>
    </w:rPr>
  </w:style>
  <w:style w:type="paragraph" w:customStyle="1" w:styleId="1">
    <w:name w:val="Абзац списка1"/>
    <w:basedOn w:val="a"/>
    <w:rsid w:val="00060D75"/>
    <w:pPr>
      <w:spacing w:after="0" w:line="240" w:lineRule="auto"/>
      <w:ind w:left="720"/>
      <w:contextualSpacing/>
    </w:pPr>
    <w:rPr>
      <w:rFonts w:ascii="Times New Roman" w:eastAsia="Calibri" w:hAnsi="Times New Roman" w:cs="Times New Roman"/>
      <w:sz w:val="24"/>
      <w:szCs w:val="24"/>
    </w:rPr>
  </w:style>
  <w:style w:type="paragraph" w:customStyle="1" w:styleId="10">
    <w:name w:val="Без интервала1"/>
    <w:link w:val="NoSpacingChar"/>
    <w:rsid w:val="00E45CD5"/>
    <w:pPr>
      <w:spacing w:after="0" w:line="240" w:lineRule="auto"/>
    </w:pPr>
    <w:rPr>
      <w:rFonts w:ascii="Calibri" w:eastAsia="Calibri" w:hAnsi="Calibri" w:cs="Times New Roman"/>
      <w:lang w:eastAsia="en-US"/>
    </w:rPr>
  </w:style>
  <w:style w:type="character" w:customStyle="1" w:styleId="NoSpacingChar">
    <w:name w:val="No Spacing Char"/>
    <w:basedOn w:val="a0"/>
    <w:link w:val="10"/>
    <w:locked/>
    <w:rsid w:val="00E45CD5"/>
    <w:rPr>
      <w:rFonts w:ascii="Calibri" w:eastAsia="Calibri" w:hAnsi="Calibri" w:cs="Times New Roman"/>
      <w:lang w:eastAsia="en-US"/>
    </w:rPr>
  </w:style>
  <w:style w:type="paragraph" w:styleId="ac">
    <w:name w:val="Subtitle"/>
    <w:basedOn w:val="a"/>
    <w:next w:val="a"/>
    <w:link w:val="ad"/>
    <w:uiPriority w:val="11"/>
    <w:qFormat/>
    <w:rsid w:val="008652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865297"/>
    <w:rPr>
      <w:rFonts w:asciiTheme="majorHAnsi" w:eastAsiaTheme="majorEastAsia" w:hAnsiTheme="majorHAnsi" w:cstheme="majorBidi"/>
      <w:i/>
      <w:iCs/>
      <w:color w:val="4F81BD" w:themeColor="accent1"/>
      <w:spacing w:val="15"/>
      <w:sz w:val="24"/>
      <w:szCs w:val="24"/>
    </w:rPr>
  </w:style>
  <w:style w:type="paragraph" w:styleId="ae">
    <w:name w:val="Body Text Indent"/>
    <w:basedOn w:val="a"/>
    <w:link w:val="af"/>
    <w:rsid w:val="000526E8"/>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0526E8"/>
    <w:rPr>
      <w:rFonts w:ascii="Times New Roman" w:eastAsia="Times New Roman" w:hAnsi="Times New Roman" w:cs="Times New Roman"/>
      <w:sz w:val="24"/>
      <w:szCs w:val="24"/>
    </w:rPr>
  </w:style>
  <w:style w:type="character" w:customStyle="1" w:styleId="a4">
    <w:name w:val="Обычный (веб) Знак"/>
    <w:link w:val="a3"/>
    <w:uiPriority w:val="99"/>
    <w:rsid w:val="00546805"/>
    <w:rPr>
      <w:rFonts w:ascii="Times New Roman" w:eastAsia="Times New Roman" w:hAnsi="Times New Roman" w:cs="Times New Roman"/>
      <w:sz w:val="24"/>
      <w:szCs w:val="24"/>
    </w:rPr>
  </w:style>
  <w:style w:type="paragraph" w:styleId="af0">
    <w:name w:val="header"/>
    <w:basedOn w:val="a"/>
    <w:link w:val="af1"/>
    <w:uiPriority w:val="99"/>
    <w:unhideWhenUsed/>
    <w:rsid w:val="0008229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82297"/>
  </w:style>
  <w:style w:type="paragraph" w:styleId="af2">
    <w:name w:val="footer"/>
    <w:basedOn w:val="a"/>
    <w:link w:val="af3"/>
    <w:uiPriority w:val="99"/>
    <w:unhideWhenUsed/>
    <w:rsid w:val="0008229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82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6786">
      <w:bodyDiv w:val="1"/>
      <w:marLeft w:val="0"/>
      <w:marRight w:val="0"/>
      <w:marTop w:val="0"/>
      <w:marBottom w:val="0"/>
      <w:divBdr>
        <w:top w:val="none" w:sz="0" w:space="0" w:color="auto"/>
        <w:left w:val="none" w:sz="0" w:space="0" w:color="auto"/>
        <w:bottom w:val="none" w:sz="0" w:space="0" w:color="auto"/>
        <w:right w:val="none" w:sz="0" w:space="0" w:color="auto"/>
      </w:divBdr>
    </w:div>
    <w:div w:id="485635829">
      <w:bodyDiv w:val="1"/>
      <w:marLeft w:val="0"/>
      <w:marRight w:val="0"/>
      <w:marTop w:val="0"/>
      <w:marBottom w:val="0"/>
      <w:divBdr>
        <w:top w:val="none" w:sz="0" w:space="0" w:color="auto"/>
        <w:left w:val="none" w:sz="0" w:space="0" w:color="auto"/>
        <w:bottom w:val="none" w:sz="0" w:space="0" w:color="auto"/>
        <w:right w:val="none" w:sz="0" w:space="0" w:color="auto"/>
      </w:divBdr>
    </w:div>
    <w:div w:id="601377320">
      <w:bodyDiv w:val="1"/>
      <w:marLeft w:val="0"/>
      <w:marRight w:val="0"/>
      <w:marTop w:val="0"/>
      <w:marBottom w:val="0"/>
      <w:divBdr>
        <w:top w:val="none" w:sz="0" w:space="0" w:color="auto"/>
        <w:left w:val="none" w:sz="0" w:space="0" w:color="auto"/>
        <w:bottom w:val="none" w:sz="0" w:space="0" w:color="auto"/>
        <w:right w:val="none" w:sz="0" w:space="0" w:color="auto"/>
      </w:divBdr>
    </w:div>
    <w:div w:id="20149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3%D1%88%D0%BD%D0%B0%D1%80%D0%B5%D0%BD%D0%BA%D0%BE%D0%B2%D0%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1%83%D0%B7%D0%B4%D1%8F%D0%B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ru.wikipedia.org/wiki/%D0%94%D1%8E%D1%80%D1%82%D1%8E%D0%BB%D0%B8" TargetMode="External"/><Relationship Id="rId4" Type="http://schemas.openxmlformats.org/officeDocument/2006/relationships/settings" Target="settings.xml"/><Relationship Id="rId9" Type="http://schemas.openxmlformats.org/officeDocument/2006/relationships/hyperlink" Target="https://ru.wikipedia.org/wiki/%D0%91%D0%B0%D0%BA%D0%B0%D0%BB%D1%8B_(%D0%91%D0%B0%D0%BA%D0%B0%D0%BB%D0%B8%D0%BD%D1%81%D0%BA%D0%B8%D0%B9_%D1%80%D0%B0%D0%B9%D0%BE%D0%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F6DF-0E82-47EA-AE0C-9498D6A9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3733</TotalTime>
  <Pages>19</Pages>
  <Words>6930</Words>
  <Characters>39505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108</cp:revision>
  <cp:lastPrinted>2019-01-16T14:00:00Z</cp:lastPrinted>
  <dcterms:created xsi:type="dcterms:W3CDTF">2018-11-15T11:27:00Z</dcterms:created>
  <dcterms:modified xsi:type="dcterms:W3CDTF">2019-01-30T09:01:00Z</dcterms:modified>
</cp:coreProperties>
</file>